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9AB" w:rsidRPr="009C0225" w:rsidRDefault="006F79AB" w:rsidP="009C0225">
      <w:pPr>
        <w:tabs>
          <w:tab w:val="left" w:pos="1440"/>
        </w:tabs>
        <w:spacing w:line="440" w:lineRule="exact"/>
        <w:jc w:val="center"/>
        <w:rPr>
          <w:rFonts w:ascii="黑体" w:eastAsia="黑体"/>
          <w:color w:val="000000"/>
          <w:sz w:val="44"/>
          <w:szCs w:val="44"/>
        </w:rPr>
      </w:pPr>
      <w:r w:rsidRPr="009C0225">
        <w:rPr>
          <w:rFonts w:ascii="黑体" w:eastAsia="黑体" w:hint="eastAsia"/>
          <w:color w:val="000000"/>
          <w:sz w:val="44"/>
          <w:szCs w:val="44"/>
        </w:rPr>
        <w:t>数字印刷技术</w:t>
      </w:r>
    </w:p>
    <w:p w:rsidR="006F79AB" w:rsidRPr="009C0225" w:rsidRDefault="006F79AB" w:rsidP="009C0225">
      <w:pPr>
        <w:tabs>
          <w:tab w:val="left" w:pos="1440"/>
        </w:tabs>
        <w:spacing w:line="440" w:lineRule="exact"/>
        <w:jc w:val="center"/>
        <w:rPr>
          <w:rFonts w:ascii="黑体" w:eastAsia="黑体"/>
          <w:color w:val="000000"/>
          <w:sz w:val="44"/>
          <w:szCs w:val="44"/>
        </w:rPr>
      </w:pPr>
      <w:r w:rsidRPr="009C0225">
        <w:rPr>
          <w:rFonts w:ascii="黑体" w:eastAsia="黑体" w:hint="eastAsia"/>
          <w:color w:val="000000"/>
          <w:sz w:val="44"/>
          <w:szCs w:val="44"/>
        </w:rPr>
        <w:t>人才培养方案</w:t>
      </w:r>
    </w:p>
    <w:p w:rsidR="006F79AB" w:rsidRPr="006E2625" w:rsidRDefault="006F79AB" w:rsidP="00FE14B0">
      <w:pPr>
        <w:spacing w:line="440" w:lineRule="exact"/>
        <w:jc w:val="center"/>
        <w:rPr>
          <w:rFonts w:ascii="黑体" w:eastAsia="黑体"/>
          <w:color w:val="000000"/>
          <w:sz w:val="18"/>
          <w:szCs w:val="18"/>
        </w:rPr>
      </w:pPr>
    </w:p>
    <w:p w:rsidR="006F79AB" w:rsidRPr="006E2625" w:rsidRDefault="006F79AB" w:rsidP="004A1108">
      <w:pPr>
        <w:spacing w:line="440" w:lineRule="exact"/>
        <w:ind w:firstLineChars="200" w:firstLine="480"/>
        <w:rPr>
          <w:rFonts w:ascii="黑体" w:eastAsia="黑体" w:hAnsi="黑体"/>
          <w:color w:val="000000"/>
          <w:sz w:val="24"/>
        </w:rPr>
      </w:pPr>
      <w:r w:rsidRPr="006E2625">
        <w:rPr>
          <w:rFonts w:ascii="黑体" w:eastAsia="黑体" w:hAnsi="黑体" w:hint="eastAsia"/>
          <w:color w:val="000000"/>
          <w:sz w:val="24"/>
        </w:rPr>
        <w:t>一、专业名称及专业代码</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（一）专业名称</w:t>
      </w:r>
    </w:p>
    <w:p w:rsidR="006F79AB" w:rsidRPr="009C0225" w:rsidRDefault="006F79AB" w:rsidP="004A1108">
      <w:pPr>
        <w:spacing w:line="440" w:lineRule="exact"/>
        <w:ind w:firstLineChars="200" w:firstLine="480"/>
        <w:rPr>
          <w:rFonts w:ascii="宋体"/>
          <w:color w:val="000000"/>
          <w:sz w:val="24"/>
        </w:rPr>
      </w:pPr>
      <w:r w:rsidRPr="009C0225">
        <w:rPr>
          <w:rFonts w:ascii="宋体" w:hAnsi="宋体" w:hint="eastAsia"/>
          <w:color w:val="000000"/>
          <w:sz w:val="24"/>
        </w:rPr>
        <w:t>数字印刷技术</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（二）专业代码</w:t>
      </w:r>
    </w:p>
    <w:p w:rsidR="006F79AB" w:rsidRPr="009C0225" w:rsidRDefault="006F79AB" w:rsidP="004A1108">
      <w:pPr>
        <w:spacing w:line="440" w:lineRule="exact"/>
        <w:ind w:firstLineChars="200" w:firstLine="480"/>
        <w:rPr>
          <w:rFonts w:ascii="宋体" w:hAnsi="宋体"/>
          <w:color w:val="000000"/>
          <w:sz w:val="24"/>
        </w:rPr>
      </w:pPr>
      <w:r w:rsidRPr="009C0225">
        <w:rPr>
          <w:rFonts w:ascii="宋体" w:hAnsi="宋体"/>
          <w:color w:val="000000"/>
          <w:sz w:val="24"/>
        </w:rPr>
        <w:t xml:space="preserve"> 580305</w:t>
      </w:r>
    </w:p>
    <w:p w:rsidR="006F79AB" w:rsidRPr="006E2625" w:rsidRDefault="006F79AB" w:rsidP="004A1108">
      <w:pPr>
        <w:spacing w:line="440" w:lineRule="exact"/>
        <w:ind w:firstLineChars="200" w:firstLine="480"/>
        <w:rPr>
          <w:rFonts w:ascii="黑体" w:eastAsia="黑体" w:hAnsi="黑体"/>
          <w:color w:val="000000"/>
          <w:sz w:val="24"/>
        </w:rPr>
      </w:pPr>
      <w:r w:rsidRPr="006E2625">
        <w:rPr>
          <w:rFonts w:ascii="黑体" w:eastAsia="黑体" w:hAnsi="黑体" w:hint="eastAsia"/>
          <w:color w:val="000000"/>
          <w:sz w:val="24"/>
        </w:rPr>
        <w:t>二、人才培养目标</w:t>
      </w:r>
    </w:p>
    <w:p w:rsidR="007964C2" w:rsidRDefault="006F79AB" w:rsidP="007964C2">
      <w:pPr>
        <w:pStyle w:val="05"/>
        <w:outlineLvl w:val="1"/>
        <w:rPr>
          <w:color w:val="000000"/>
        </w:rPr>
      </w:pPr>
      <w:r w:rsidRPr="006E2625">
        <w:rPr>
          <w:rFonts w:hint="eastAsia"/>
          <w:color w:val="000000"/>
        </w:rPr>
        <w:t>本专业</w:t>
      </w:r>
      <w:r w:rsidRPr="009C0225">
        <w:rPr>
          <w:rFonts w:hint="eastAsia"/>
        </w:rPr>
        <w:t>面向印刷、包装、数码快印、数字出版等相关行业企业</w:t>
      </w:r>
      <w:r w:rsidRPr="006E2625">
        <w:rPr>
          <w:rFonts w:hint="eastAsia"/>
          <w:color w:val="000000"/>
        </w:rPr>
        <w:t>，培养适应京津冀区域经济发展需要的，具有扎实专业理论知识，掌握数字印刷关键技术，具备</w:t>
      </w:r>
      <w:r>
        <w:rPr>
          <w:rFonts w:hint="eastAsia"/>
          <w:color w:val="000000"/>
        </w:rPr>
        <w:t>快印企业管理、设备操作及维护</w:t>
      </w:r>
      <w:r w:rsidRPr="006E2625">
        <w:rPr>
          <w:rFonts w:hint="eastAsia"/>
          <w:color w:val="000000"/>
        </w:rPr>
        <w:t>、色彩管理等综合职业能力</w:t>
      </w:r>
      <w:r w:rsidR="007964C2">
        <w:rPr>
          <w:rFonts w:hint="eastAsia"/>
          <w:color w:val="000000"/>
        </w:rPr>
        <w:t>,</w:t>
      </w:r>
      <w:r w:rsidR="007964C2" w:rsidRPr="007964C2">
        <w:rPr>
          <w:rFonts w:hint="eastAsia"/>
          <w:color w:val="000000"/>
        </w:rPr>
        <w:t xml:space="preserve"> 有创新意识和创业能力的德智体全面发展的中国特色社会主义事业合格建设者和可靠接班人</w:t>
      </w:r>
      <w:r w:rsidR="007964C2">
        <w:rPr>
          <w:rFonts w:hint="eastAsia"/>
          <w:color w:val="000000"/>
        </w:rPr>
        <w:t>。</w:t>
      </w:r>
    </w:p>
    <w:p w:rsidR="006F79AB" w:rsidRPr="006E2625" w:rsidRDefault="006F79AB" w:rsidP="004A1108">
      <w:pPr>
        <w:spacing w:line="440" w:lineRule="exact"/>
        <w:ind w:firstLineChars="200" w:firstLine="480"/>
        <w:rPr>
          <w:rFonts w:ascii="黑体" w:eastAsia="黑体" w:hAnsi="黑体"/>
          <w:color w:val="000000"/>
          <w:sz w:val="24"/>
        </w:rPr>
      </w:pPr>
      <w:r w:rsidRPr="006E2625">
        <w:rPr>
          <w:rFonts w:ascii="黑体" w:eastAsia="黑体" w:hAnsi="黑体" w:hint="eastAsia"/>
          <w:color w:val="000000"/>
          <w:sz w:val="24"/>
        </w:rPr>
        <w:t>三、学制及招生对象</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（一）学制</w:t>
      </w:r>
    </w:p>
    <w:p w:rsidR="006F79AB" w:rsidRPr="006E2625" w:rsidRDefault="006F79AB" w:rsidP="004A1108">
      <w:pPr>
        <w:spacing w:line="440" w:lineRule="exact"/>
        <w:ind w:firstLineChars="200" w:firstLine="480"/>
        <w:rPr>
          <w:rFonts w:ascii="宋体"/>
          <w:color w:val="000000"/>
          <w:sz w:val="24"/>
        </w:rPr>
      </w:pPr>
      <w:r w:rsidRPr="006E2625">
        <w:rPr>
          <w:rFonts w:ascii="宋体" w:hAnsi="宋体" w:hint="eastAsia"/>
          <w:color w:val="000000"/>
          <w:sz w:val="24"/>
        </w:rPr>
        <w:t>三年制</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（二）招生对象</w:t>
      </w:r>
    </w:p>
    <w:p w:rsidR="006F79AB" w:rsidRPr="006E2625" w:rsidRDefault="006F79AB" w:rsidP="004A1108">
      <w:pPr>
        <w:spacing w:line="440" w:lineRule="exact"/>
        <w:ind w:firstLineChars="200" w:firstLine="480"/>
        <w:rPr>
          <w:rFonts w:ascii="宋体"/>
          <w:color w:val="000000"/>
          <w:sz w:val="24"/>
        </w:rPr>
      </w:pPr>
      <w:r w:rsidRPr="006E2625">
        <w:rPr>
          <w:rFonts w:ascii="宋体" w:hAnsi="宋体" w:hint="eastAsia"/>
          <w:color w:val="000000"/>
          <w:sz w:val="24"/>
        </w:rPr>
        <w:t>普通高中毕业生</w:t>
      </w:r>
      <w:r w:rsidRPr="006E2625">
        <w:rPr>
          <w:rFonts w:ascii="宋体" w:hAnsi="宋体"/>
          <w:color w:val="000000"/>
          <w:sz w:val="24"/>
        </w:rPr>
        <w:t>/</w:t>
      </w:r>
      <w:r w:rsidRPr="006E2625">
        <w:rPr>
          <w:rFonts w:ascii="宋体" w:hAnsi="宋体" w:hint="eastAsia"/>
          <w:color w:val="000000"/>
          <w:sz w:val="24"/>
        </w:rPr>
        <w:t>“三校生”（职高、中专、技校毕业生）</w:t>
      </w:r>
      <w:r w:rsidRPr="006E2625">
        <w:rPr>
          <w:rFonts w:ascii="宋体" w:hAnsi="宋体"/>
          <w:color w:val="000000"/>
          <w:sz w:val="24"/>
        </w:rPr>
        <w:t>/</w:t>
      </w:r>
      <w:r w:rsidRPr="006E2625">
        <w:rPr>
          <w:rFonts w:ascii="宋体" w:hAnsi="宋体" w:hint="eastAsia"/>
          <w:color w:val="000000"/>
          <w:sz w:val="24"/>
        </w:rPr>
        <w:t>初中生。</w:t>
      </w:r>
    </w:p>
    <w:p w:rsidR="006F79AB" w:rsidRPr="006E2625" w:rsidRDefault="006F79AB" w:rsidP="004A1108">
      <w:pPr>
        <w:spacing w:line="440" w:lineRule="exact"/>
        <w:ind w:firstLineChars="200" w:firstLine="480"/>
        <w:rPr>
          <w:rFonts w:ascii="黑体" w:eastAsia="黑体" w:hAnsi="黑体"/>
          <w:color w:val="000000"/>
          <w:sz w:val="24"/>
        </w:rPr>
      </w:pPr>
      <w:r w:rsidRPr="006E2625">
        <w:rPr>
          <w:rFonts w:ascii="黑体" w:eastAsia="黑体" w:hAnsi="黑体" w:hint="eastAsia"/>
          <w:color w:val="000000"/>
          <w:sz w:val="24"/>
        </w:rPr>
        <w:t>四、人才培养方案的制定依据</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（一）专业调研</w:t>
      </w:r>
    </w:p>
    <w:p w:rsidR="006F79AB" w:rsidRPr="007330FA" w:rsidRDefault="006F79AB" w:rsidP="004A1108">
      <w:pPr>
        <w:widowControl/>
        <w:spacing w:line="440" w:lineRule="exact"/>
        <w:ind w:firstLineChars="245" w:firstLine="590"/>
        <w:rPr>
          <w:rFonts w:ascii="宋体" w:cs="宋体"/>
          <w:b/>
          <w:kern w:val="0"/>
          <w:sz w:val="24"/>
        </w:rPr>
      </w:pPr>
      <w:r w:rsidRPr="007330FA">
        <w:rPr>
          <w:rFonts w:ascii="宋体" w:hAnsi="宋体" w:cs="宋体"/>
          <w:b/>
          <w:kern w:val="0"/>
          <w:sz w:val="24"/>
        </w:rPr>
        <w:t>1</w:t>
      </w:r>
      <w:r w:rsidRPr="007330FA">
        <w:rPr>
          <w:rFonts w:ascii="宋体" w:hAnsi="宋体" w:cs="宋体" w:hint="eastAsia"/>
          <w:b/>
          <w:kern w:val="0"/>
          <w:sz w:val="24"/>
        </w:rPr>
        <w:t>．数字印刷的全球现状</w:t>
      </w:r>
    </w:p>
    <w:p w:rsidR="006F79AB" w:rsidRPr="007330FA" w:rsidRDefault="006F79AB" w:rsidP="004A1108">
      <w:pPr>
        <w:spacing w:line="440" w:lineRule="exact"/>
        <w:ind w:firstLineChars="200" w:firstLine="480"/>
        <w:rPr>
          <w:rFonts w:ascii="宋体" w:cs="宋体"/>
          <w:kern w:val="0"/>
          <w:sz w:val="24"/>
        </w:rPr>
      </w:pPr>
      <w:r w:rsidRPr="007330FA">
        <w:rPr>
          <w:rFonts w:ascii="宋体" w:hAnsi="宋体" w:cs="宋体" w:hint="eastAsia"/>
          <w:kern w:val="0"/>
          <w:sz w:val="24"/>
        </w:rPr>
        <w:t>最近几年数字印刷发展迅速，市场份额呈大幅上升趋势，如</w:t>
      </w:r>
      <w:r w:rsidRPr="007330FA">
        <w:rPr>
          <w:rFonts w:ascii="宋体" w:hAnsi="宋体" w:cs="宋体"/>
          <w:kern w:val="0"/>
          <w:sz w:val="24"/>
        </w:rPr>
        <w:t>20</w:t>
      </w:r>
      <w:r>
        <w:rPr>
          <w:rFonts w:ascii="宋体" w:hAnsi="宋体" w:cs="宋体"/>
          <w:kern w:val="0"/>
          <w:sz w:val="24"/>
        </w:rPr>
        <w:t>13</w:t>
      </w:r>
      <w:r w:rsidRPr="007330FA">
        <w:rPr>
          <w:rFonts w:ascii="宋体" w:hAnsi="宋体" w:cs="宋体" w:hint="eastAsia"/>
          <w:kern w:val="0"/>
          <w:sz w:val="24"/>
        </w:rPr>
        <w:t>年市场总额为</w:t>
      </w:r>
      <w:r w:rsidRPr="007330FA">
        <w:rPr>
          <w:rFonts w:ascii="宋体" w:hAnsi="宋体" w:cs="宋体"/>
          <w:kern w:val="0"/>
          <w:sz w:val="24"/>
        </w:rPr>
        <w:t>515</w:t>
      </w:r>
      <w:r w:rsidRPr="007330FA">
        <w:rPr>
          <w:rFonts w:ascii="宋体" w:hAnsi="宋体" w:cs="宋体" w:hint="eastAsia"/>
          <w:kern w:val="0"/>
          <w:sz w:val="24"/>
        </w:rPr>
        <w:t>亿欧元</w:t>
      </w:r>
      <w:r w:rsidRPr="007330FA">
        <w:rPr>
          <w:rFonts w:ascii="宋体" w:hAnsi="宋体" w:cs="宋体"/>
          <w:kern w:val="0"/>
          <w:sz w:val="24"/>
        </w:rPr>
        <w:t>;201</w:t>
      </w:r>
      <w:r>
        <w:rPr>
          <w:rFonts w:ascii="宋体" w:hAnsi="宋体" w:cs="宋体"/>
          <w:kern w:val="0"/>
          <w:sz w:val="24"/>
        </w:rPr>
        <w:t>4</w:t>
      </w:r>
      <w:r w:rsidRPr="007330FA">
        <w:rPr>
          <w:rFonts w:ascii="宋体" w:hAnsi="宋体" w:cs="宋体" w:hint="eastAsia"/>
          <w:kern w:val="0"/>
          <w:sz w:val="24"/>
        </w:rPr>
        <w:t>年达到</w:t>
      </w:r>
      <w:r w:rsidRPr="007330FA">
        <w:rPr>
          <w:rFonts w:ascii="宋体" w:hAnsi="宋体" w:cs="宋体"/>
          <w:kern w:val="0"/>
          <w:sz w:val="24"/>
        </w:rPr>
        <w:t>553.91</w:t>
      </w:r>
      <w:r w:rsidRPr="007330FA">
        <w:rPr>
          <w:rFonts w:ascii="宋体" w:hAnsi="宋体" w:cs="宋体" w:hint="eastAsia"/>
          <w:kern w:val="0"/>
          <w:sz w:val="24"/>
        </w:rPr>
        <w:t>亿欧元</w:t>
      </w:r>
      <w:r w:rsidRPr="007330FA">
        <w:rPr>
          <w:rFonts w:ascii="宋体" w:hAnsi="宋体" w:cs="宋体"/>
          <w:kern w:val="0"/>
          <w:sz w:val="24"/>
        </w:rPr>
        <w:t>; 201</w:t>
      </w:r>
      <w:r>
        <w:rPr>
          <w:rFonts w:ascii="宋体" w:hAnsi="宋体" w:cs="宋体"/>
          <w:kern w:val="0"/>
          <w:sz w:val="24"/>
        </w:rPr>
        <w:t>5</w:t>
      </w:r>
      <w:r w:rsidRPr="007330FA">
        <w:rPr>
          <w:rFonts w:ascii="宋体" w:hAnsi="宋体" w:cs="宋体" w:hint="eastAsia"/>
          <w:kern w:val="0"/>
          <w:sz w:val="24"/>
        </w:rPr>
        <w:t>年将达到</w:t>
      </w:r>
      <w:r w:rsidRPr="007330FA">
        <w:rPr>
          <w:rFonts w:ascii="宋体" w:hAnsi="宋体" w:cs="宋体"/>
          <w:kern w:val="0"/>
          <w:sz w:val="24"/>
        </w:rPr>
        <w:t>841.68</w:t>
      </w:r>
      <w:r w:rsidRPr="007330FA">
        <w:rPr>
          <w:rFonts w:ascii="宋体" w:hAnsi="宋体" w:cs="宋体" w:hint="eastAsia"/>
          <w:kern w:val="0"/>
          <w:sz w:val="24"/>
        </w:rPr>
        <w:t>亿欧元</w:t>
      </w:r>
      <w:r w:rsidRPr="007330FA">
        <w:rPr>
          <w:rFonts w:ascii="宋体" w:hAnsi="宋体" w:cs="宋体"/>
          <w:kern w:val="0"/>
          <w:sz w:val="24"/>
        </w:rPr>
        <w:t>;201</w:t>
      </w:r>
      <w:r>
        <w:rPr>
          <w:rFonts w:ascii="宋体" w:hAnsi="宋体" w:cs="宋体"/>
          <w:kern w:val="0"/>
          <w:sz w:val="24"/>
        </w:rPr>
        <w:t>5</w:t>
      </w:r>
      <w:r w:rsidRPr="007330FA">
        <w:rPr>
          <w:rFonts w:ascii="宋体" w:hAnsi="宋体" w:cs="宋体" w:hint="eastAsia"/>
          <w:kern w:val="0"/>
          <w:sz w:val="24"/>
        </w:rPr>
        <w:t>年将较</w:t>
      </w:r>
      <w:r w:rsidRPr="007330FA">
        <w:rPr>
          <w:rFonts w:ascii="宋体" w:hAnsi="宋体" w:cs="宋体"/>
          <w:kern w:val="0"/>
          <w:sz w:val="24"/>
        </w:rPr>
        <w:t>20</w:t>
      </w:r>
      <w:r>
        <w:rPr>
          <w:rFonts w:ascii="宋体" w:hAnsi="宋体" w:cs="宋体"/>
          <w:kern w:val="0"/>
          <w:sz w:val="24"/>
        </w:rPr>
        <w:t>13</w:t>
      </w:r>
      <w:r w:rsidRPr="007330FA">
        <w:rPr>
          <w:rFonts w:ascii="宋体" w:hAnsi="宋体" w:cs="宋体" w:hint="eastAsia"/>
          <w:kern w:val="0"/>
          <w:sz w:val="24"/>
        </w:rPr>
        <w:t>年增长</w:t>
      </w:r>
      <w:r w:rsidRPr="007330FA">
        <w:rPr>
          <w:rFonts w:ascii="宋体" w:hAnsi="宋体" w:cs="宋体"/>
          <w:kern w:val="0"/>
          <w:sz w:val="24"/>
        </w:rPr>
        <w:t>63.4%</w:t>
      </w:r>
      <w:r w:rsidRPr="007330FA">
        <w:rPr>
          <w:rFonts w:ascii="宋体" w:hAnsi="宋体" w:cs="宋体" w:hint="eastAsia"/>
          <w:kern w:val="0"/>
          <w:sz w:val="24"/>
        </w:rPr>
        <w:t>。</w:t>
      </w:r>
      <w:r w:rsidRPr="007330FA">
        <w:rPr>
          <w:rFonts w:ascii="宋体" w:hAnsi="宋体" w:cs="宋体"/>
          <w:kern w:val="0"/>
          <w:sz w:val="24"/>
        </w:rPr>
        <w:t>20</w:t>
      </w:r>
      <w:r>
        <w:rPr>
          <w:rFonts w:ascii="宋体" w:hAnsi="宋体" w:cs="宋体"/>
          <w:kern w:val="0"/>
          <w:sz w:val="24"/>
        </w:rPr>
        <w:t>13</w:t>
      </w:r>
      <w:r w:rsidRPr="007330FA">
        <w:rPr>
          <w:rFonts w:ascii="宋体" w:hAnsi="宋体" w:cs="宋体" w:hint="eastAsia"/>
          <w:kern w:val="0"/>
          <w:sz w:val="24"/>
        </w:rPr>
        <w:t>年数字印刷市场所占比例</w:t>
      </w:r>
      <w:r w:rsidRPr="007330FA">
        <w:rPr>
          <w:rFonts w:ascii="宋体" w:hAnsi="宋体" w:cs="宋体"/>
          <w:kern w:val="0"/>
          <w:sz w:val="24"/>
        </w:rPr>
        <w:t>12.9%</w:t>
      </w:r>
      <w:r>
        <w:rPr>
          <w:rFonts w:ascii="宋体" w:hAnsi="宋体" w:cs="宋体" w:hint="eastAsia"/>
          <w:kern w:val="0"/>
          <w:sz w:val="24"/>
        </w:rPr>
        <w:t>，</w:t>
      </w:r>
      <w:r w:rsidRPr="007330FA">
        <w:rPr>
          <w:rFonts w:ascii="宋体" w:hAnsi="宋体" w:cs="宋体"/>
          <w:kern w:val="0"/>
          <w:sz w:val="24"/>
        </w:rPr>
        <w:t>201</w:t>
      </w:r>
      <w:r>
        <w:rPr>
          <w:rFonts w:ascii="宋体" w:hAnsi="宋体" w:cs="宋体"/>
          <w:kern w:val="0"/>
          <w:sz w:val="24"/>
        </w:rPr>
        <w:t>5</w:t>
      </w:r>
      <w:r w:rsidRPr="007330FA">
        <w:rPr>
          <w:rFonts w:ascii="宋体" w:hAnsi="宋体" w:cs="宋体" w:hint="eastAsia"/>
          <w:kern w:val="0"/>
          <w:sz w:val="24"/>
        </w:rPr>
        <w:t>年将达到</w:t>
      </w:r>
      <w:r w:rsidRPr="007330FA">
        <w:rPr>
          <w:rFonts w:ascii="宋体" w:hAnsi="宋体" w:cs="宋体"/>
          <w:kern w:val="0"/>
          <w:sz w:val="24"/>
        </w:rPr>
        <w:t>21.3%</w:t>
      </w:r>
      <w:r w:rsidRPr="007330FA">
        <w:rPr>
          <w:rFonts w:ascii="宋体" w:hAnsi="宋体" w:cs="宋体" w:hint="eastAsia"/>
          <w:kern w:val="0"/>
          <w:sz w:val="24"/>
        </w:rPr>
        <w:t>。</w:t>
      </w:r>
    </w:p>
    <w:p w:rsidR="006F79AB" w:rsidRPr="007330FA" w:rsidRDefault="006F79AB" w:rsidP="004A1108">
      <w:pPr>
        <w:spacing w:line="440" w:lineRule="exact"/>
        <w:ind w:firstLineChars="200" w:firstLine="480"/>
        <w:rPr>
          <w:rFonts w:ascii="宋体" w:cs="宋体"/>
          <w:kern w:val="0"/>
          <w:sz w:val="24"/>
        </w:rPr>
      </w:pPr>
      <w:r w:rsidRPr="007330FA">
        <w:rPr>
          <w:rFonts w:ascii="宋体" w:hAnsi="宋体" w:cs="宋体" w:hint="eastAsia"/>
          <w:kern w:val="0"/>
          <w:sz w:val="24"/>
        </w:rPr>
        <w:t>数字印刷迅速发展的关键是满足了短版印刷、</w:t>
      </w:r>
      <w:hyperlink r:id="rId7" w:tgtFrame="_blank" w:history="1">
        <w:r w:rsidRPr="007330FA">
          <w:rPr>
            <w:rFonts w:ascii="宋体" w:hAnsi="宋体" w:cs="宋体" w:hint="eastAsia"/>
            <w:kern w:val="0"/>
            <w:sz w:val="24"/>
          </w:rPr>
          <w:t>按需印刷</w:t>
        </w:r>
      </w:hyperlink>
      <w:r w:rsidRPr="007330FA">
        <w:rPr>
          <w:rFonts w:ascii="宋体" w:hAnsi="宋体" w:cs="宋体" w:hint="eastAsia"/>
          <w:kern w:val="0"/>
          <w:sz w:val="24"/>
        </w:rPr>
        <w:t>和</w:t>
      </w:r>
      <w:hyperlink r:id="rId8" w:tgtFrame="_blank" w:history="1">
        <w:r w:rsidRPr="007330FA">
          <w:rPr>
            <w:rFonts w:ascii="宋体" w:hAnsi="宋体" w:cs="宋体" w:hint="eastAsia"/>
            <w:kern w:val="0"/>
            <w:sz w:val="24"/>
          </w:rPr>
          <w:t>个性化印刷</w:t>
        </w:r>
      </w:hyperlink>
      <w:r w:rsidRPr="007330FA">
        <w:rPr>
          <w:rFonts w:ascii="宋体" w:hAnsi="宋体" w:cs="宋体" w:hint="eastAsia"/>
          <w:kern w:val="0"/>
          <w:sz w:val="24"/>
        </w:rPr>
        <w:t>的需求，并提供了显著的环境效益，有助于满足市场的要求。同时，具有创新精神的供应商广开门路，千方百计地为客户服务，使得数字印刷不仅服务于</w:t>
      </w:r>
      <w:hyperlink r:id="rId9" w:tgtFrame="_blank" w:history="1">
        <w:r w:rsidRPr="007330FA">
          <w:rPr>
            <w:rFonts w:ascii="宋体" w:hAnsi="宋体" w:cs="宋体" w:hint="eastAsia"/>
            <w:kern w:val="0"/>
            <w:sz w:val="24"/>
          </w:rPr>
          <w:t>出版印刷</w:t>
        </w:r>
      </w:hyperlink>
      <w:r w:rsidRPr="007330FA">
        <w:rPr>
          <w:rFonts w:ascii="宋体" w:hAnsi="宋体" w:cs="宋体" w:hint="eastAsia"/>
          <w:kern w:val="0"/>
          <w:sz w:val="24"/>
        </w:rPr>
        <w:t>、包装印刷，还渗透到各个领域，如标签印刷、海报、小册子、画册等多种应用领域，从而使数字印刷市场份额不断扩大。</w:t>
      </w:r>
    </w:p>
    <w:p w:rsidR="006F79AB" w:rsidRDefault="006F79AB" w:rsidP="00C33D11">
      <w:pPr>
        <w:widowControl/>
        <w:spacing w:line="440" w:lineRule="exact"/>
        <w:ind w:firstLine="200"/>
        <w:rPr>
          <w:rFonts w:ascii="宋体" w:cs="宋体"/>
          <w:b/>
          <w:bCs/>
          <w:kern w:val="0"/>
          <w:sz w:val="24"/>
        </w:rPr>
      </w:pPr>
      <w:r>
        <w:rPr>
          <w:rStyle w:val="font1"/>
          <w:color w:val="000000"/>
          <w:sz w:val="24"/>
        </w:rPr>
        <w:t xml:space="preserve"> 2</w:t>
      </w:r>
      <w:r>
        <w:rPr>
          <w:rStyle w:val="font1"/>
          <w:rFonts w:hint="eastAsia"/>
          <w:color w:val="000000"/>
          <w:sz w:val="24"/>
        </w:rPr>
        <w:t>．</w:t>
      </w:r>
      <w:r w:rsidRPr="00F03EE0">
        <w:rPr>
          <w:rFonts w:ascii="宋体" w:hAnsi="宋体" w:cs="宋体" w:hint="eastAsia"/>
          <w:b/>
          <w:bCs/>
          <w:kern w:val="0"/>
          <w:sz w:val="24"/>
        </w:rPr>
        <w:t>数字印刷的国内现状</w:t>
      </w:r>
    </w:p>
    <w:p w:rsidR="006F79AB" w:rsidRDefault="006F79AB" w:rsidP="00C33D11">
      <w:pPr>
        <w:widowControl/>
        <w:spacing w:line="440" w:lineRule="exact"/>
        <w:ind w:firstLine="200"/>
        <w:rPr>
          <w:rFonts w:ascii="宋体" w:cs="宋体"/>
          <w:kern w:val="0"/>
          <w:sz w:val="24"/>
        </w:rPr>
      </w:pPr>
      <w:r w:rsidRPr="00F03EE0">
        <w:rPr>
          <w:rFonts w:ascii="宋体" w:hAnsi="宋体" w:cs="宋体" w:hint="eastAsia"/>
          <w:kern w:val="0"/>
          <w:sz w:val="24"/>
        </w:rPr>
        <w:lastRenderedPageBreak/>
        <w:t>根据国家新闻出版广电总局（原国家新闻出版总署）印刷发行管理司公布的数据制表：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6"/>
        <w:gridCol w:w="1822"/>
        <w:gridCol w:w="992"/>
        <w:gridCol w:w="1701"/>
        <w:gridCol w:w="851"/>
        <w:gridCol w:w="851"/>
      </w:tblGrid>
      <w:tr w:rsidR="006F79AB" w:rsidRPr="00C33D11" w:rsidTr="00802FEE">
        <w:trPr>
          <w:jc w:val="center"/>
        </w:trPr>
        <w:tc>
          <w:tcPr>
            <w:tcW w:w="696"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hint="eastAsia"/>
                <w:kern w:val="0"/>
                <w:szCs w:val="21"/>
              </w:rPr>
              <w:t>年份</w:t>
            </w:r>
          </w:p>
        </w:tc>
        <w:tc>
          <w:tcPr>
            <w:tcW w:w="1822" w:type="dxa"/>
          </w:tcPr>
          <w:p w:rsidR="006F79AB" w:rsidRPr="00C33D11" w:rsidRDefault="006F79AB" w:rsidP="00802FEE">
            <w:pPr>
              <w:widowControl/>
              <w:spacing w:before="100" w:beforeAutospacing="1" w:after="100" w:afterAutospacing="1" w:line="360" w:lineRule="exact"/>
              <w:jc w:val="center"/>
              <w:rPr>
                <w:rFonts w:ascii="宋体" w:cs="宋体"/>
                <w:kern w:val="0"/>
                <w:szCs w:val="21"/>
              </w:rPr>
            </w:pPr>
            <w:r w:rsidRPr="00C33D11">
              <w:rPr>
                <w:rFonts w:ascii="宋体" w:hAnsi="宋体" w:cs="宋体" w:hint="eastAsia"/>
                <w:kern w:val="0"/>
                <w:szCs w:val="21"/>
              </w:rPr>
              <w:t>印刷业总产值（亿元）</w:t>
            </w:r>
          </w:p>
        </w:tc>
        <w:tc>
          <w:tcPr>
            <w:tcW w:w="992"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hint="eastAsia"/>
                <w:kern w:val="0"/>
                <w:szCs w:val="21"/>
              </w:rPr>
              <w:t>企业数</w:t>
            </w:r>
            <w:r w:rsidRPr="00C33D11">
              <w:rPr>
                <w:rFonts w:ascii="宋体" w:hAnsi="宋体" w:cs="宋体"/>
                <w:kern w:val="0"/>
                <w:szCs w:val="21"/>
              </w:rPr>
              <w:t>(</w:t>
            </w:r>
            <w:r w:rsidRPr="00C33D11">
              <w:rPr>
                <w:rFonts w:ascii="宋体" w:hAnsi="宋体" w:cs="宋体" w:hint="eastAsia"/>
                <w:kern w:val="0"/>
                <w:szCs w:val="21"/>
              </w:rPr>
              <w:t>家</w:t>
            </w:r>
            <w:r w:rsidRPr="00C33D11">
              <w:rPr>
                <w:rFonts w:ascii="宋体" w:hAnsi="宋体" w:cs="宋体"/>
                <w:kern w:val="0"/>
                <w:szCs w:val="21"/>
              </w:rPr>
              <w:t>)</w:t>
            </w:r>
          </w:p>
        </w:tc>
        <w:tc>
          <w:tcPr>
            <w:tcW w:w="170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hint="eastAsia"/>
                <w:kern w:val="0"/>
                <w:szCs w:val="21"/>
              </w:rPr>
              <w:t>数字印刷产值（亿元）</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hint="eastAsia"/>
                <w:kern w:val="0"/>
                <w:szCs w:val="21"/>
              </w:rPr>
              <w:t>占比</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hint="eastAsia"/>
                <w:kern w:val="0"/>
                <w:szCs w:val="21"/>
              </w:rPr>
              <w:t>增幅</w:t>
            </w:r>
          </w:p>
        </w:tc>
      </w:tr>
      <w:tr w:rsidR="006F79AB" w:rsidRPr="00C33D11" w:rsidTr="00802FEE">
        <w:trPr>
          <w:jc w:val="center"/>
        </w:trPr>
        <w:tc>
          <w:tcPr>
            <w:tcW w:w="696"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2013</w:t>
            </w:r>
          </w:p>
        </w:tc>
        <w:tc>
          <w:tcPr>
            <w:tcW w:w="1822" w:type="dxa"/>
          </w:tcPr>
          <w:p w:rsidR="006F79AB" w:rsidRPr="00C33D11" w:rsidRDefault="006F79AB" w:rsidP="00802FEE">
            <w:pPr>
              <w:widowControl/>
              <w:spacing w:before="100" w:beforeAutospacing="1" w:after="100" w:afterAutospacing="1" w:line="360" w:lineRule="exact"/>
              <w:jc w:val="center"/>
              <w:rPr>
                <w:rFonts w:ascii="宋体" w:cs="宋体"/>
                <w:kern w:val="0"/>
                <w:szCs w:val="21"/>
              </w:rPr>
            </w:pPr>
            <w:r w:rsidRPr="00C33D11">
              <w:rPr>
                <w:rFonts w:ascii="宋体" w:hAnsi="宋体" w:cs="宋体"/>
                <w:kern w:val="0"/>
                <w:szCs w:val="21"/>
              </w:rPr>
              <w:t>8677.13</w:t>
            </w:r>
          </w:p>
        </w:tc>
        <w:tc>
          <w:tcPr>
            <w:tcW w:w="992"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799</w:t>
            </w:r>
          </w:p>
        </w:tc>
        <w:tc>
          <w:tcPr>
            <w:tcW w:w="170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39.7</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0.46</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p>
        </w:tc>
      </w:tr>
      <w:tr w:rsidR="006F79AB" w:rsidRPr="00C33D11" w:rsidTr="00802FEE">
        <w:trPr>
          <w:jc w:val="center"/>
        </w:trPr>
        <w:tc>
          <w:tcPr>
            <w:tcW w:w="696"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2014</w:t>
            </w:r>
          </w:p>
        </w:tc>
        <w:tc>
          <w:tcPr>
            <w:tcW w:w="1822" w:type="dxa"/>
          </w:tcPr>
          <w:p w:rsidR="006F79AB" w:rsidRPr="00C33D11" w:rsidRDefault="006F79AB" w:rsidP="00802FEE">
            <w:pPr>
              <w:widowControl/>
              <w:spacing w:before="100" w:beforeAutospacing="1" w:after="100" w:afterAutospacing="1" w:line="360" w:lineRule="exact"/>
              <w:jc w:val="center"/>
              <w:rPr>
                <w:rFonts w:ascii="宋体" w:cs="宋体"/>
                <w:kern w:val="0"/>
                <w:szCs w:val="21"/>
              </w:rPr>
            </w:pPr>
            <w:r w:rsidRPr="00C33D11">
              <w:rPr>
                <w:rFonts w:ascii="宋体" w:hAnsi="宋体" w:cs="宋体"/>
                <w:kern w:val="0"/>
                <w:szCs w:val="21"/>
              </w:rPr>
              <w:t>9510.13</w:t>
            </w:r>
          </w:p>
        </w:tc>
        <w:tc>
          <w:tcPr>
            <w:tcW w:w="992"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738</w:t>
            </w:r>
          </w:p>
        </w:tc>
        <w:tc>
          <w:tcPr>
            <w:tcW w:w="170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62.9</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0.66</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0.2</w:t>
            </w:r>
          </w:p>
        </w:tc>
      </w:tr>
      <w:tr w:rsidR="006F79AB" w:rsidRPr="00C33D11" w:rsidTr="00802FEE">
        <w:trPr>
          <w:jc w:val="center"/>
        </w:trPr>
        <w:tc>
          <w:tcPr>
            <w:tcW w:w="696"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2015</w:t>
            </w:r>
          </w:p>
        </w:tc>
        <w:tc>
          <w:tcPr>
            <w:tcW w:w="1822" w:type="dxa"/>
          </w:tcPr>
          <w:p w:rsidR="006F79AB" w:rsidRPr="00C33D11" w:rsidRDefault="006F79AB" w:rsidP="00802FEE">
            <w:pPr>
              <w:widowControl/>
              <w:spacing w:before="100" w:beforeAutospacing="1" w:after="100" w:afterAutospacing="1" w:line="360" w:lineRule="exact"/>
              <w:jc w:val="center"/>
              <w:rPr>
                <w:rFonts w:ascii="宋体" w:cs="宋体"/>
                <w:kern w:val="0"/>
                <w:szCs w:val="21"/>
              </w:rPr>
            </w:pPr>
            <w:r w:rsidRPr="00C33D11">
              <w:rPr>
                <w:rFonts w:ascii="宋体" w:hAnsi="宋体" w:cs="宋体"/>
                <w:kern w:val="0"/>
                <w:szCs w:val="21"/>
              </w:rPr>
              <w:t>10398.5</w:t>
            </w:r>
          </w:p>
        </w:tc>
        <w:tc>
          <w:tcPr>
            <w:tcW w:w="992"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2488</w:t>
            </w:r>
          </w:p>
        </w:tc>
        <w:tc>
          <w:tcPr>
            <w:tcW w:w="170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103</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1</w:t>
            </w:r>
          </w:p>
        </w:tc>
        <w:tc>
          <w:tcPr>
            <w:tcW w:w="851" w:type="dxa"/>
          </w:tcPr>
          <w:p w:rsidR="006F79AB" w:rsidRPr="00C33D11" w:rsidRDefault="006F79AB" w:rsidP="00802FEE">
            <w:pPr>
              <w:widowControl/>
              <w:spacing w:before="100" w:beforeAutospacing="1" w:after="100" w:afterAutospacing="1" w:line="360" w:lineRule="exact"/>
              <w:jc w:val="left"/>
              <w:rPr>
                <w:rFonts w:ascii="宋体" w:cs="宋体"/>
                <w:kern w:val="0"/>
                <w:szCs w:val="21"/>
              </w:rPr>
            </w:pPr>
            <w:r w:rsidRPr="00C33D11">
              <w:rPr>
                <w:rFonts w:ascii="宋体" w:hAnsi="宋体" w:cs="宋体"/>
                <w:kern w:val="0"/>
                <w:szCs w:val="21"/>
              </w:rPr>
              <w:t>0.34</w:t>
            </w:r>
          </w:p>
        </w:tc>
      </w:tr>
    </w:tbl>
    <w:p w:rsidR="006F79AB" w:rsidRPr="00F03EE0" w:rsidRDefault="006F79AB" w:rsidP="004A1108">
      <w:pPr>
        <w:widowControl/>
        <w:spacing w:line="440" w:lineRule="exact"/>
        <w:ind w:firstLineChars="200" w:firstLine="480"/>
        <w:rPr>
          <w:rFonts w:ascii="宋体" w:cs="宋体"/>
          <w:kern w:val="0"/>
          <w:sz w:val="24"/>
        </w:rPr>
      </w:pPr>
      <w:r w:rsidRPr="00F03EE0">
        <w:rPr>
          <w:rFonts w:ascii="宋体" w:hAnsi="宋体" w:cs="宋体" w:hint="eastAsia"/>
          <w:kern w:val="0"/>
          <w:sz w:val="24"/>
        </w:rPr>
        <w:t>上海市数字印刷产值的沿革情况（</w:t>
      </w:r>
      <w:r w:rsidRPr="00F03EE0">
        <w:rPr>
          <w:rFonts w:ascii="宋体" w:hAnsi="宋体" w:cs="宋体"/>
          <w:kern w:val="0"/>
          <w:sz w:val="24"/>
        </w:rPr>
        <w:t>2008-2013</w:t>
      </w:r>
      <w:r w:rsidRPr="00F03EE0">
        <w:rPr>
          <w:rFonts w:ascii="宋体" w:hAnsi="宋体" w:cs="宋体" w:hint="eastAsia"/>
          <w:kern w:val="0"/>
          <w:sz w:val="24"/>
        </w:rPr>
        <w:t>年）</w:t>
      </w:r>
    </w:p>
    <w:tbl>
      <w:tblPr>
        <w:tblW w:w="9322" w:type="dxa"/>
        <w:tblBorders>
          <w:top w:val="single" w:sz="4" w:space="0" w:color="000000"/>
          <w:left w:val="single" w:sz="4" w:space="0" w:color="000000"/>
          <w:bottom w:val="single" w:sz="4" w:space="0" w:color="000000"/>
          <w:right w:val="single" w:sz="4" w:space="0" w:color="000000"/>
        </w:tblBorders>
        <w:tblLook w:val="00A0"/>
      </w:tblPr>
      <w:tblGrid>
        <w:gridCol w:w="1384"/>
        <w:gridCol w:w="2024"/>
        <w:gridCol w:w="1945"/>
        <w:gridCol w:w="2126"/>
        <w:gridCol w:w="1843"/>
      </w:tblGrid>
      <w:tr w:rsidR="006F79AB" w:rsidRPr="00C33D11" w:rsidTr="004732B7">
        <w:tc>
          <w:tcPr>
            <w:tcW w:w="1384" w:type="dxa"/>
            <w:tcBorders>
              <w:top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cs="宋体" w:hint="eastAsia"/>
                <w:kern w:val="0"/>
                <w:szCs w:val="21"/>
              </w:rPr>
              <w:t>年份</w:t>
            </w:r>
          </w:p>
        </w:tc>
        <w:tc>
          <w:tcPr>
            <w:tcW w:w="2024" w:type="dxa"/>
            <w:tcBorders>
              <w:top w:val="single" w:sz="4" w:space="0" w:color="000000"/>
              <w:left w:val="single" w:sz="4" w:space="0" w:color="000000"/>
              <w:bottom w:val="single" w:sz="4" w:space="0" w:color="000000"/>
              <w:right w:val="single" w:sz="4" w:space="0" w:color="000000"/>
            </w:tcBorders>
          </w:tcPr>
          <w:p w:rsidR="006F79AB" w:rsidRPr="00C33D11" w:rsidRDefault="006F79AB" w:rsidP="000A4F9A">
            <w:pPr>
              <w:widowControl/>
              <w:jc w:val="center"/>
              <w:rPr>
                <w:rFonts w:ascii="宋体" w:cs="宋体"/>
                <w:kern w:val="0"/>
                <w:szCs w:val="21"/>
              </w:rPr>
            </w:pPr>
            <w:r w:rsidRPr="00C33D11">
              <w:rPr>
                <w:rFonts w:cs="宋体" w:hint="eastAsia"/>
                <w:kern w:val="0"/>
                <w:szCs w:val="21"/>
              </w:rPr>
              <w:t>申报数字印刷产值企业数</w:t>
            </w:r>
          </w:p>
        </w:tc>
        <w:tc>
          <w:tcPr>
            <w:tcW w:w="1945" w:type="dxa"/>
            <w:tcBorders>
              <w:top w:val="single" w:sz="4" w:space="0" w:color="000000"/>
              <w:left w:val="single" w:sz="4" w:space="0" w:color="000000"/>
              <w:bottom w:val="single" w:sz="4" w:space="0" w:color="000000"/>
              <w:right w:val="single" w:sz="4" w:space="0" w:color="000000"/>
            </w:tcBorders>
          </w:tcPr>
          <w:p w:rsidR="006F79AB" w:rsidRPr="00C33D11" w:rsidRDefault="006F79AB" w:rsidP="00C2324C">
            <w:pPr>
              <w:widowControl/>
              <w:jc w:val="center"/>
              <w:rPr>
                <w:rFonts w:ascii="宋体" w:cs="宋体"/>
                <w:kern w:val="0"/>
                <w:szCs w:val="21"/>
              </w:rPr>
            </w:pPr>
            <w:r w:rsidRPr="00C33D11">
              <w:rPr>
                <w:rFonts w:cs="宋体" w:hint="eastAsia"/>
                <w:kern w:val="0"/>
                <w:szCs w:val="21"/>
              </w:rPr>
              <w:t>申报企业总产值</w:t>
            </w:r>
          </w:p>
          <w:p w:rsidR="006F79AB" w:rsidRPr="00C33D11" w:rsidRDefault="006F79AB" w:rsidP="002C2D9A">
            <w:pPr>
              <w:widowControl/>
              <w:jc w:val="center"/>
              <w:rPr>
                <w:rFonts w:ascii="宋体" w:cs="宋体"/>
                <w:kern w:val="0"/>
                <w:szCs w:val="21"/>
              </w:rPr>
            </w:pPr>
            <w:r w:rsidRPr="00C33D11">
              <w:rPr>
                <w:rFonts w:cs="宋体" w:hint="eastAsia"/>
                <w:kern w:val="0"/>
                <w:szCs w:val="21"/>
              </w:rPr>
              <w:t>（亿元）</w:t>
            </w:r>
          </w:p>
        </w:tc>
        <w:tc>
          <w:tcPr>
            <w:tcW w:w="2126"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cs="宋体" w:hint="eastAsia"/>
                <w:kern w:val="0"/>
                <w:szCs w:val="21"/>
              </w:rPr>
              <w:t>其中数字印刷产值（亿元）</w:t>
            </w:r>
          </w:p>
        </w:tc>
        <w:tc>
          <w:tcPr>
            <w:tcW w:w="1843" w:type="dxa"/>
            <w:tcBorders>
              <w:top w:val="single" w:sz="4" w:space="0" w:color="000000"/>
              <w:left w:val="single" w:sz="4" w:space="0" w:color="000000"/>
              <w:bottom w:val="single" w:sz="4" w:space="0" w:color="000000"/>
            </w:tcBorders>
          </w:tcPr>
          <w:p w:rsidR="006F79AB" w:rsidRPr="00C33D11" w:rsidRDefault="006F79AB" w:rsidP="002C2D9A">
            <w:pPr>
              <w:widowControl/>
              <w:jc w:val="center"/>
              <w:rPr>
                <w:rFonts w:ascii="宋体" w:cs="宋体"/>
                <w:kern w:val="0"/>
                <w:szCs w:val="21"/>
              </w:rPr>
            </w:pPr>
            <w:r w:rsidRPr="00C33D11">
              <w:rPr>
                <w:rFonts w:cs="宋体" w:hint="eastAsia"/>
                <w:kern w:val="0"/>
                <w:szCs w:val="21"/>
              </w:rPr>
              <w:t>增幅（</w:t>
            </w:r>
            <w:r w:rsidRPr="00C33D11">
              <w:rPr>
                <w:rFonts w:ascii="Calibri" w:hAnsi="Calibri" w:cs="Calibri"/>
                <w:kern w:val="0"/>
                <w:szCs w:val="21"/>
              </w:rPr>
              <w:t>%</w:t>
            </w:r>
            <w:r w:rsidRPr="00C33D11">
              <w:rPr>
                <w:rFonts w:cs="宋体" w:hint="eastAsia"/>
                <w:kern w:val="0"/>
                <w:szCs w:val="21"/>
              </w:rPr>
              <w:t>）</w:t>
            </w:r>
          </w:p>
        </w:tc>
      </w:tr>
      <w:tr w:rsidR="006F79AB" w:rsidRPr="00C33D11" w:rsidTr="004732B7">
        <w:tc>
          <w:tcPr>
            <w:tcW w:w="1384" w:type="dxa"/>
            <w:tcBorders>
              <w:top w:val="single" w:sz="4" w:space="0" w:color="000000"/>
              <w:bottom w:val="single" w:sz="4" w:space="0" w:color="000000"/>
              <w:right w:val="single" w:sz="4" w:space="0" w:color="000000"/>
            </w:tcBorders>
          </w:tcPr>
          <w:p w:rsidR="006F79AB" w:rsidRPr="00C33D11" w:rsidRDefault="006F79AB" w:rsidP="00232ECA">
            <w:pPr>
              <w:widowControl/>
              <w:jc w:val="center"/>
              <w:rPr>
                <w:rFonts w:ascii="宋体" w:cs="宋体"/>
                <w:kern w:val="0"/>
                <w:szCs w:val="21"/>
              </w:rPr>
            </w:pPr>
            <w:r w:rsidRPr="00C33D11">
              <w:rPr>
                <w:rFonts w:ascii="Calibri" w:hAnsi="Calibri" w:cs="Calibri"/>
                <w:kern w:val="0"/>
                <w:szCs w:val="21"/>
              </w:rPr>
              <w:t>2010</w:t>
            </w:r>
          </w:p>
        </w:tc>
        <w:tc>
          <w:tcPr>
            <w:tcW w:w="2024"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92</w:t>
            </w:r>
          </w:p>
        </w:tc>
        <w:tc>
          <w:tcPr>
            <w:tcW w:w="1945"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15</w:t>
            </w:r>
          </w:p>
        </w:tc>
        <w:tc>
          <w:tcPr>
            <w:tcW w:w="2126"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3.5</w:t>
            </w:r>
          </w:p>
        </w:tc>
        <w:tc>
          <w:tcPr>
            <w:tcW w:w="1843" w:type="dxa"/>
            <w:tcBorders>
              <w:top w:val="single" w:sz="4" w:space="0" w:color="000000"/>
              <w:left w:val="single" w:sz="4" w:space="0" w:color="000000"/>
              <w:bottom w:val="single" w:sz="4" w:space="0" w:color="000000"/>
            </w:tcBorders>
          </w:tcPr>
          <w:p w:rsidR="006F79AB" w:rsidRPr="00C33D11" w:rsidRDefault="006F79AB" w:rsidP="002C2D9A">
            <w:pPr>
              <w:widowControl/>
              <w:jc w:val="center"/>
              <w:rPr>
                <w:rFonts w:ascii="宋体" w:cs="宋体"/>
                <w:kern w:val="0"/>
                <w:szCs w:val="21"/>
              </w:rPr>
            </w:pPr>
            <w:r w:rsidRPr="00C33D11">
              <w:rPr>
                <w:rFonts w:cs="宋体"/>
                <w:kern w:val="0"/>
                <w:szCs w:val="21"/>
              </w:rPr>
              <w:t>—</w:t>
            </w:r>
          </w:p>
        </w:tc>
      </w:tr>
      <w:tr w:rsidR="006F79AB" w:rsidRPr="00C33D11" w:rsidTr="004732B7">
        <w:tc>
          <w:tcPr>
            <w:tcW w:w="1384" w:type="dxa"/>
            <w:tcBorders>
              <w:top w:val="single" w:sz="4" w:space="0" w:color="000000"/>
              <w:bottom w:val="single" w:sz="4" w:space="0" w:color="000000"/>
              <w:right w:val="single" w:sz="4" w:space="0" w:color="000000"/>
            </w:tcBorders>
          </w:tcPr>
          <w:p w:rsidR="006F79AB" w:rsidRPr="00C33D11" w:rsidRDefault="006F79AB" w:rsidP="00232ECA">
            <w:pPr>
              <w:widowControl/>
              <w:jc w:val="center"/>
              <w:rPr>
                <w:rFonts w:ascii="宋体" w:cs="宋体"/>
                <w:kern w:val="0"/>
                <w:szCs w:val="21"/>
              </w:rPr>
            </w:pPr>
            <w:r w:rsidRPr="00C33D11">
              <w:rPr>
                <w:rFonts w:ascii="Calibri" w:hAnsi="Calibri" w:cs="Calibri"/>
                <w:kern w:val="0"/>
                <w:szCs w:val="21"/>
              </w:rPr>
              <w:t>2011</w:t>
            </w:r>
          </w:p>
        </w:tc>
        <w:tc>
          <w:tcPr>
            <w:tcW w:w="2024"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108</w:t>
            </w:r>
          </w:p>
        </w:tc>
        <w:tc>
          <w:tcPr>
            <w:tcW w:w="1945"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27</w:t>
            </w:r>
          </w:p>
        </w:tc>
        <w:tc>
          <w:tcPr>
            <w:tcW w:w="2126"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4.9</w:t>
            </w:r>
          </w:p>
        </w:tc>
        <w:tc>
          <w:tcPr>
            <w:tcW w:w="1843" w:type="dxa"/>
            <w:tcBorders>
              <w:top w:val="single" w:sz="4" w:space="0" w:color="000000"/>
              <w:left w:val="single" w:sz="4" w:space="0" w:color="000000"/>
              <w:bottom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29</w:t>
            </w:r>
          </w:p>
        </w:tc>
      </w:tr>
      <w:tr w:rsidR="006F79AB" w:rsidRPr="00C33D11" w:rsidTr="004732B7">
        <w:tc>
          <w:tcPr>
            <w:tcW w:w="1384" w:type="dxa"/>
            <w:tcBorders>
              <w:top w:val="single" w:sz="4" w:space="0" w:color="000000"/>
              <w:bottom w:val="single" w:sz="4" w:space="0" w:color="000000"/>
              <w:right w:val="single" w:sz="4" w:space="0" w:color="000000"/>
            </w:tcBorders>
          </w:tcPr>
          <w:p w:rsidR="006F79AB" w:rsidRPr="00C33D11" w:rsidRDefault="006F79AB" w:rsidP="00232ECA">
            <w:pPr>
              <w:widowControl/>
              <w:jc w:val="center"/>
              <w:rPr>
                <w:rFonts w:ascii="宋体" w:cs="宋体"/>
                <w:kern w:val="0"/>
                <w:szCs w:val="21"/>
              </w:rPr>
            </w:pPr>
            <w:r w:rsidRPr="00C33D11">
              <w:rPr>
                <w:rFonts w:ascii="Calibri" w:hAnsi="Calibri" w:cs="Calibri"/>
                <w:kern w:val="0"/>
                <w:szCs w:val="21"/>
              </w:rPr>
              <w:t>2012</w:t>
            </w:r>
          </w:p>
        </w:tc>
        <w:tc>
          <w:tcPr>
            <w:tcW w:w="2024"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120</w:t>
            </w:r>
          </w:p>
        </w:tc>
        <w:tc>
          <w:tcPr>
            <w:tcW w:w="1945"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42</w:t>
            </w:r>
          </w:p>
        </w:tc>
        <w:tc>
          <w:tcPr>
            <w:tcW w:w="2126"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5.9</w:t>
            </w:r>
          </w:p>
        </w:tc>
        <w:tc>
          <w:tcPr>
            <w:tcW w:w="1843" w:type="dxa"/>
            <w:tcBorders>
              <w:top w:val="single" w:sz="4" w:space="0" w:color="000000"/>
              <w:left w:val="single" w:sz="4" w:space="0" w:color="000000"/>
              <w:bottom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16.4</w:t>
            </w:r>
          </w:p>
        </w:tc>
      </w:tr>
      <w:tr w:rsidR="006F79AB" w:rsidRPr="00C33D11" w:rsidTr="004732B7">
        <w:tc>
          <w:tcPr>
            <w:tcW w:w="1384" w:type="dxa"/>
            <w:tcBorders>
              <w:top w:val="single" w:sz="4" w:space="0" w:color="000000"/>
              <w:bottom w:val="single" w:sz="4" w:space="0" w:color="000000"/>
              <w:right w:val="single" w:sz="4" w:space="0" w:color="000000"/>
            </w:tcBorders>
          </w:tcPr>
          <w:p w:rsidR="006F79AB" w:rsidRPr="00C33D11" w:rsidRDefault="006F79AB" w:rsidP="00232ECA">
            <w:pPr>
              <w:widowControl/>
              <w:jc w:val="center"/>
              <w:rPr>
                <w:rFonts w:ascii="宋体" w:cs="宋体"/>
                <w:kern w:val="0"/>
                <w:szCs w:val="21"/>
              </w:rPr>
            </w:pPr>
            <w:r w:rsidRPr="00C33D11">
              <w:rPr>
                <w:rFonts w:ascii="Calibri" w:hAnsi="Calibri" w:cs="Calibri"/>
                <w:kern w:val="0"/>
                <w:szCs w:val="21"/>
              </w:rPr>
              <w:t>2013</w:t>
            </w:r>
          </w:p>
        </w:tc>
        <w:tc>
          <w:tcPr>
            <w:tcW w:w="2024"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119</w:t>
            </w:r>
          </w:p>
        </w:tc>
        <w:tc>
          <w:tcPr>
            <w:tcW w:w="1945"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43</w:t>
            </w:r>
          </w:p>
        </w:tc>
        <w:tc>
          <w:tcPr>
            <w:tcW w:w="2126"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6.4</w:t>
            </w:r>
          </w:p>
        </w:tc>
        <w:tc>
          <w:tcPr>
            <w:tcW w:w="1843" w:type="dxa"/>
            <w:tcBorders>
              <w:top w:val="single" w:sz="4" w:space="0" w:color="000000"/>
              <w:left w:val="single" w:sz="4" w:space="0" w:color="000000"/>
              <w:bottom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7. 8</w:t>
            </w:r>
          </w:p>
        </w:tc>
      </w:tr>
      <w:tr w:rsidR="006F79AB" w:rsidRPr="00C33D11" w:rsidTr="004732B7">
        <w:tc>
          <w:tcPr>
            <w:tcW w:w="1384" w:type="dxa"/>
            <w:tcBorders>
              <w:top w:val="single" w:sz="4" w:space="0" w:color="000000"/>
              <w:bottom w:val="single" w:sz="4" w:space="0" w:color="000000"/>
              <w:right w:val="single" w:sz="4" w:space="0" w:color="000000"/>
            </w:tcBorders>
          </w:tcPr>
          <w:p w:rsidR="006F79AB" w:rsidRPr="00C33D11" w:rsidRDefault="006F79AB" w:rsidP="00232ECA">
            <w:pPr>
              <w:widowControl/>
              <w:jc w:val="center"/>
              <w:rPr>
                <w:rFonts w:ascii="宋体" w:cs="宋体"/>
                <w:kern w:val="0"/>
                <w:szCs w:val="21"/>
              </w:rPr>
            </w:pPr>
            <w:r w:rsidRPr="00C33D11">
              <w:rPr>
                <w:rFonts w:ascii="Calibri" w:hAnsi="Calibri" w:cs="Calibri"/>
                <w:kern w:val="0"/>
                <w:szCs w:val="21"/>
              </w:rPr>
              <w:t>2014</w:t>
            </w:r>
          </w:p>
        </w:tc>
        <w:tc>
          <w:tcPr>
            <w:tcW w:w="2024"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128</w:t>
            </w:r>
          </w:p>
        </w:tc>
        <w:tc>
          <w:tcPr>
            <w:tcW w:w="1945"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46</w:t>
            </w:r>
          </w:p>
        </w:tc>
        <w:tc>
          <w:tcPr>
            <w:tcW w:w="2126"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6.5</w:t>
            </w:r>
          </w:p>
        </w:tc>
        <w:tc>
          <w:tcPr>
            <w:tcW w:w="1843" w:type="dxa"/>
            <w:tcBorders>
              <w:top w:val="single" w:sz="4" w:space="0" w:color="000000"/>
              <w:left w:val="single" w:sz="4" w:space="0" w:color="000000"/>
              <w:bottom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1.5</w:t>
            </w:r>
          </w:p>
        </w:tc>
      </w:tr>
      <w:tr w:rsidR="006F79AB" w:rsidRPr="00C33D11" w:rsidTr="004732B7">
        <w:tc>
          <w:tcPr>
            <w:tcW w:w="1384" w:type="dxa"/>
            <w:tcBorders>
              <w:top w:val="single" w:sz="4" w:space="0" w:color="000000"/>
              <w:bottom w:val="single" w:sz="4" w:space="0" w:color="000000"/>
              <w:right w:val="single" w:sz="4" w:space="0" w:color="000000"/>
            </w:tcBorders>
          </w:tcPr>
          <w:p w:rsidR="006F79AB" w:rsidRPr="00C33D11" w:rsidRDefault="006F79AB" w:rsidP="00232ECA">
            <w:pPr>
              <w:widowControl/>
              <w:jc w:val="center"/>
              <w:rPr>
                <w:rFonts w:ascii="宋体" w:cs="宋体"/>
                <w:kern w:val="0"/>
                <w:szCs w:val="21"/>
              </w:rPr>
            </w:pPr>
            <w:r w:rsidRPr="00C33D11">
              <w:rPr>
                <w:rFonts w:ascii="Calibri" w:hAnsi="Calibri" w:cs="Calibri"/>
                <w:kern w:val="0"/>
                <w:szCs w:val="21"/>
              </w:rPr>
              <w:t>2015</w:t>
            </w:r>
          </w:p>
        </w:tc>
        <w:tc>
          <w:tcPr>
            <w:tcW w:w="2024"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122</w:t>
            </w:r>
          </w:p>
        </w:tc>
        <w:tc>
          <w:tcPr>
            <w:tcW w:w="1945"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48</w:t>
            </w:r>
          </w:p>
        </w:tc>
        <w:tc>
          <w:tcPr>
            <w:tcW w:w="2126" w:type="dxa"/>
            <w:tcBorders>
              <w:top w:val="single" w:sz="4" w:space="0" w:color="000000"/>
              <w:left w:val="single" w:sz="4" w:space="0" w:color="000000"/>
              <w:bottom w:val="single" w:sz="4" w:space="0" w:color="000000"/>
              <w:right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7.7</w:t>
            </w:r>
          </w:p>
        </w:tc>
        <w:tc>
          <w:tcPr>
            <w:tcW w:w="1843" w:type="dxa"/>
            <w:tcBorders>
              <w:top w:val="single" w:sz="4" w:space="0" w:color="000000"/>
              <w:left w:val="single" w:sz="4" w:space="0" w:color="000000"/>
              <w:bottom w:val="single" w:sz="4" w:space="0" w:color="000000"/>
            </w:tcBorders>
          </w:tcPr>
          <w:p w:rsidR="006F79AB" w:rsidRPr="00C33D11" w:rsidRDefault="006F79AB" w:rsidP="002C2D9A">
            <w:pPr>
              <w:widowControl/>
              <w:jc w:val="center"/>
              <w:rPr>
                <w:rFonts w:ascii="宋体" w:cs="宋体"/>
                <w:kern w:val="0"/>
                <w:szCs w:val="21"/>
              </w:rPr>
            </w:pPr>
            <w:r w:rsidRPr="00C33D11">
              <w:rPr>
                <w:rFonts w:ascii="Calibri" w:hAnsi="Calibri" w:cs="Calibri"/>
                <w:kern w:val="0"/>
                <w:szCs w:val="21"/>
              </w:rPr>
              <w:t>16</w:t>
            </w:r>
          </w:p>
        </w:tc>
      </w:tr>
    </w:tbl>
    <w:p w:rsidR="006F79AB" w:rsidRPr="006E2625" w:rsidRDefault="006F79AB" w:rsidP="004A1108">
      <w:pPr>
        <w:pStyle w:val="20"/>
        <w:spacing w:after="0" w:line="440" w:lineRule="exact"/>
        <w:ind w:leftChars="0" w:left="0" w:firstLineChars="200" w:firstLine="480"/>
        <w:outlineLvl w:val="1"/>
        <w:rPr>
          <w:rStyle w:val="font1"/>
          <w:color w:val="000000"/>
          <w:sz w:val="24"/>
        </w:rPr>
      </w:pPr>
      <w:r w:rsidRPr="006E2625">
        <w:rPr>
          <w:rStyle w:val="font1"/>
          <w:rFonts w:hint="eastAsia"/>
          <w:color w:val="000000"/>
          <w:sz w:val="24"/>
        </w:rPr>
        <w:t>我国传统印刷市场多年来均处于供大于求的态势，竞争十分激烈，不少企业效益下滑。另一方面，在崇尚个性化、追求便捷的今天，随着客户需求的多样化，印刷业务已从大批量的复制向小批量、多品种、个性化方向发展，按需印刷和可变数据印刷，即“短、平、快”的数字印刷受到业内的关注和青睐。数字印刷不仅渗入到传统印刷市场，挤占传统印刷的份额，几近拿下印刷市场的半壁江山。这些都迫使传统印刷企业急切寻找新的出路。而数字印刷的增长远高于传统印刷，给传统印刷提供了启示和机遇。数字印刷的出现，解决了目前市场上存在的诸多问题。</w:t>
      </w:r>
    </w:p>
    <w:p w:rsidR="006F79AB" w:rsidRDefault="006F79AB" w:rsidP="004A1108">
      <w:pPr>
        <w:pStyle w:val="20"/>
        <w:spacing w:after="0" w:line="440" w:lineRule="exact"/>
        <w:ind w:leftChars="0" w:left="0" w:firstLineChars="200" w:firstLine="480"/>
        <w:outlineLvl w:val="1"/>
        <w:rPr>
          <w:rStyle w:val="font1"/>
          <w:color w:val="000000"/>
          <w:sz w:val="24"/>
        </w:rPr>
      </w:pPr>
      <w:r w:rsidRPr="006E2625">
        <w:rPr>
          <w:rStyle w:val="font1"/>
          <w:rFonts w:hint="eastAsia"/>
          <w:color w:val="000000"/>
          <w:sz w:val="24"/>
        </w:rPr>
        <w:t>数字印刷技术具有可变信息、个性化生产能力，没有制版及相关成本的投入，最终印品无需分担相关成本，因此数字印刷在短版尤其在极短版市场具有价格优势。数字印刷开启了新的市场，提供了新的服务，开辟了新的收入来源，正成为潮流，并且在商业印刷、防伪印刷、短版印刷等领域得到广泛应用。从长远来看，灵活多变、各方面都可以满足客户需求的印刷企业，能顺应市场的步伐，更稳健地发展。</w:t>
      </w:r>
    </w:p>
    <w:p w:rsidR="006F79AB" w:rsidRPr="006E2625" w:rsidRDefault="006F79AB" w:rsidP="004A1108">
      <w:pPr>
        <w:pStyle w:val="20"/>
        <w:spacing w:after="0" w:line="440" w:lineRule="exact"/>
        <w:ind w:leftChars="0" w:left="0" w:firstLineChars="200" w:firstLine="480"/>
        <w:outlineLvl w:val="1"/>
        <w:rPr>
          <w:rStyle w:val="font1"/>
          <w:color w:val="000000"/>
          <w:sz w:val="24"/>
        </w:rPr>
      </w:pPr>
      <w:r>
        <w:rPr>
          <w:rStyle w:val="font1"/>
          <w:color w:val="000000"/>
          <w:sz w:val="24"/>
        </w:rPr>
        <w:t>3</w:t>
      </w:r>
      <w:r>
        <w:rPr>
          <w:rStyle w:val="font1"/>
          <w:rFonts w:hint="eastAsia"/>
          <w:color w:val="000000"/>
          <w:sz w:val="24"/>
        </w:rPr>
        <w:t>．</w:t>
      </w:r>
      <w:r w:rsidRPr="00F03EE0">
        <w:rPr>
          <w:rFonts w:ascii="宋体" w:hAnsi="宋体" w:cs="宋体" w:hint="eastAsia"/>
          <w:b/>
          <w:bCs/>
          <w:kern w:val="0"/>
          <w:sz w:val="24"/>
        </w:rPr>
        <w:t>数字印刷的</w:t>
      </w:r>
      <w:r>
        <w:rPr>
          <w:rFonts w:ascii="宋体" w:hAnsi="宋体" w:cs="宋体" w:hint="eastAsia"/>
          <w:b/>
          <w:bCs/>
          <w:kern w:val="0"/>
          <w:sz w:val="24"/>
        </w:rPr>
        <w:t>省</w:t>
      </w:r>
      <w:r w:rsidRPr="00F03EE0">
        <w:rPr>
          <w:rFonts w:ascii="宋体" w:hAnsi="宋体" w:cs="宋体" w:hint="eastAsia"/>
          <w:b/>
          <w:bCs/>
          <w:kern w:val="0"/>
          <w:sz w:val="24"/>
        </w:rPr>
        <w:t>内现状</w:t>
      </w:r>
    </w:p>
    <w:p w:rsidR="006F79AB" w:rsidRPr="006E2625" w:rsidRDefault="006F79AB" w:rsidP="004A1108">
      <w:pPr>
        <w:spacing w:line="440" w:lineRule="exact"/>
        <w:ind w:firstLineChars="200" w:firstLine="480"/>
        <w:outlineLvl w:val="1"/>
        <w:rPr>
          <w:rFonts w:ascii="楷体_GB2312" w:eastAsia="楷体_GB2312" w:hAnsi="黑体"/>
          <w:b/>
          <w:color w:val="000000"/>
          <w:sz w:val="24"/>
        </w:rPr>
      </w:pPr>
      <w:r w:rsidRPr="006E2625">
        <w:rPr>
          <w:rStyle w:val="font1"/>
          <w:rFonts w:hint="eastAsia"/>
          <w:color w:val="000000"/>
          <w:sz w:val="24"/>
        </w:rPr>
        <w:t>从区域经济来看，河北省位于我国三大印刷工业基地之一的“环渤海”工业基地中心。目前河北省与数字印刷技术专业相关的行业包括数字印刷企业、文化传播公司、按需出版企业、印刷企业的印前技术部门、广告公司、各类媒体生产单位等，涉及数十个行业，人才需求量巨大。</w:t>
      </w:r>
      <w:r w:rsidRPr="006E2625">
        <w:rPr>
          <w:rStyle w:val="font1"/>
          <w:color w:val="000000"/>
          <w:sz w:val="24"/>
        </w:rPr>
        <w:t>2015</w:t>
      </w:r>
      <w:r w:rsidRPr="006E2625">
        <w:rPr>
          <w:rStyle w:val="font1"/>
          <w:rFonts w:hint="eastAsia"/>
          <w:color w:val="000000"/>
          <w:sz w:val="24"/>
        </w:rPr>
        <w:t>年仅石家庄市各类印刷企业</w:t>
      </w:r>
      <w:r w:rsidRPr="006E2625">
        <w:rPr>
          <w:rStyle w:val="font1"/>
          <w:color w:val="000000"/>
          <w:sz w:val="24"/>
        </w:rPr>
        <w:t>1582</w:t>
      </w:r>
      <w:r w:rsidRPr="006E2625">
        <w:rPr>
          <w:rStyle w:val="font1"/>
          <w:rFonts w:hint="eastAsia"/>
          <w:color w:val="000000"/>
          <w:sz w:val="24"/>
        </w:rPr>
        <w:t>家，从业人员</w:t>
      </w:r>
      <w:r w:rsidRPr="006E2625">
        <w:rPr>
          <w:rStyle w:val="font1"/>
          <w:color w:val="000000"/>
          <w:sz w:val="24"/>
        </w:rPr>
        <w:t>2.95</w:t>
      </w:r>
      <w:r w:rsidRPr="006E2625">
        <w:rPr>
          <w:rStyle w:val="font1"/>
          <w:rFonts w:hint="eastAsia"/>
          <w:color w:val="000000"/>
          <w:sz w:val="24"/>
        </w:rPr>
        <w:t>万人。其中数字印刷企业就</w:t>
      </w:r>
      <w:r w:rsidRPr="006E2625">
        <w:rPr>
          <w:rStyle w:val="font1"/>
          <w:color w:val="000000"/>
          <w:sz w:val="24"/>
        </w:rPr>
        <w:t>63</w:t>
      </w:r>
      <w:r w:rsidRPr="006E2625">
        <w:rPr>
          <w:rStyle w:val="font1"/>
          <w:rFonts w:hint="eastAsia"/>
          <w:color w:val="000000"/>
          <w:sz w:val="24"/>
        </w:rPr>
        <w:t>家，设备</w:t>
      </w:r>
      <w:r w:rsidRPr="006E2625">
        <w:rPr>
          <w:rStyle w:val="font1"/>
          <w:color w:val="000000"/>
          <w:sz w:val="24"/>
        </w:rPr>
        <w:t>135</w:t>
      </w:r>
      <w:r w:rsidRPr="006E2625">
        <w:rPr>
          <w:rStyle w:val="font1"/>
          <w:rFonts w:hint="eastAsia"/>
          <w:color w:val="000000"/>
          <w:sz w:val="24"/>
        </w:rPr>
        <w:t>台，总产值</w:t>
      </w:r>
      <w:r w:rsidRPr="006E2625">
        <w:rPr>
          <w:rStyle w:val="font1"/>
          <w:color w:val="000000"/>
          <w:sz w:val="24"/>
        </w:rPr>
        <w:t>2415</w:t>
      </w:r>
      <w:r w:rsidRPr="006E2625">
        <w:rPr>
          <w:rStyle w:val="font1"/>
          <w:rFonts w:hint="eastAsia"/>
          <w:color w:val="000000"/>
          <w:sz w:val="24"/>
        </w:rPr>
        <w:t>万元，打字复印单位</w:t>
      </w:r>
      <w:r w:rsidRPr="006E2625">
        <w:rPr>
          <w:rStyle w:val="font1"/>
          <w:color w:val="000000"/>
          <w:sz w:val="24"/>
        </w:rPr>
        <w:lastRenderedPageBreak/>
        <w:t>695</w:t>
      </w:r>
      <w:r w:rsidRPr="006E2625">
        <w:rPr>
          <w:rStyle w:val="font1"/>
          <w:rFonts w:hint="eastAsia"/>
          <w:color w:val="000000"/>
          <w:sz w:val="24"/>
        </w:rPr>
        <w:t>家，总产值</w:t>
      </w:r>
      <w:r w:rsidRPr="006E2625">
        <w:rPr>
          <w:rStyle w:val="font1"/>
          <w:color w:val="000000"/>
          <w:sz w:val="24"/>
        </w:rPr>
        <w:t>5492.89</w:t>
      </w:r>
      <w:r w:rsidRPr="006E2625">
        <w:rPr>
          <w:rStyle w:val="font1"/>
          <w:rFonts w:hint="eastAsia"/>
          <w:color w:val="000000"/>
          <w:sz w:val="24"/>
        </w:rPr>
        <w:t>万元，从业人员约</w:t>
      </w:r>
      <w:r w:rsidRPr="006E2625">
        <w:rPr>
          <w:rStyle w:val="font1"/>
          <w:color w:val="000000"/>
          <w:sz w:val="24"/>
        </w:rPr>
        <w:t>2700</w:t>
      </w:r>
      <w:r w:rsidRPr="006E2625">
        <w:rPr>
          <w:rStyle w:val="font1"/>
          <w:rFonts w:hint="eastAsia"/>
          <w:color w:val="000000"/>
          <w:sz w:val="24"/>
        </w:rPr>
        <w:t>余人。而我省目前还没有开设数字印刷技术相关专业，与我省每年巨大的人才需求形成了巨大的反差。</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（二）专业定位</w:t>
      </w:r>
    </w:p>
    <w:p w:rsidR="006F79AB" w:rsidRPr="006E2625" w:rsidRDefault="006F79AB" w:rsidP="004A1108">
      <w:pPr>
        <w:spacing w:line="440" w:lineRule="exact"/>
        <w:ind w:firstLineChars="200" w:firstLine="480"/>
        <w:outlineLvl w:val="1"/>
        <w:rPr>
          <w:rStyle w:val="font1"/>
          <w:color w:val="000000"/>
          <w:sz w:val="24"/>
        </w:rPr>
      </w:pPr>
      <w:r w:rsidRPr="006E2625">
        <w:rPr>
          <w:rStyle w:val="font1"/>
          <w:rFonts w:hint="eastAsia"/>
          <w:color w:val="000000"/>
          <w:sz w:val="24"/>
        </w:rPr>
        <w:t>本专业毕业生面向印刷、包装、数码快印、数字出版、数字媒体等相关行业企业。可以从事快印店长、数字印刷设备操作、数码印刷设备管理、数字印刷品质管理、平面媒体设计等岗位工作。除专业对口的单位外，还可在文化创意产业链的相关的岗位群实现就业。</w:t>
      </w:r>
    </w:p>
    <w:p w:rsidR="006F79AB" w:rsidRPr="006E2625" w:rsidRDefault="006F79AB" w:rsidP="004A1108">
      <w:pPr>
        <w:spacing w:line="440" w:lineRule="exact"/>
        <w:ind w:firstLineChars="200" w:firstLine="482"/>
        <w:rPr>
          <w:rFonts w:ascii="黑体" w:eastAsia="黑体" w:hAnsi="黑体"/>
          <w:color w:val="000000"/>
          <w:sz w:val="24"/>
        </w:rPr>
      </w:pPr>
      <w:r w:rsidRPr="006E2625">
        <w:rPr>
          <w:rFonts w:ascii="楷体_GB2312" w:eastAsia="楷体_GB2312" w:hAnsi="黑体" w:hint="eastAsia"/>
          <w:b/>
          <w:color w:val="000000"/>
          <w:sz w:val="24"/>
        </w:rPr>
        <w:t>（三）职业岗位与职业能力分析</w:t>
      </w:r>
    </w:p>
    <w:p w:rsidR="006F79AB" w:rsidRPr="006E2625" w:rsidRDefault="006F79AB" w:rsidP="004A1108">
      <w:pPr>
        <w:spacing w:line="440" w:lineRule="exact"/>
        <w:ind w:firstLineChars="196" w:firstLine="470"/>
        <w:rPr>
          <w:color w:val="000000"/>
          <w:sz w:val="24"/>
        </w:rPr>
      </w:pPr>
      <w:r w:rsidRPr="006E2625">
        <w:rPr>
          <w:color w:val="000000"/>
          <w:sz w:val="24"/>
        </w:rPr>
        <w:t>1</w:t>
      </w:r>
      <w:r w:rsidRPr="006E2625">
        <w:rPr>
          <w:rFonts w:hint="eastAsia"/>
          <w:color w:val="000000"/>
          <w:sz w:val="24"/>
        </w:rPr>
        <w:t>．核心就业岗位</w:t>
      </w:r>
    </w:p>
    <w:p w:rsidR="006F79AB" w:rsidRPr="006E2625" w:rsidRDefault="006F79AB" w:rsidP="004A1108">
      <w:pPr>
        <w:spacing w:line="440" w:lineRule="exact"/>
        <w:ind w:firstLineChars="196" w:firstLine="470"/>
        <w:rPr>
          <w:rFonts w:cs="宋体"/>
          <w:bCs/>
          <w:color w:val="000000"/>
          <w:kern w:val="0"/>
          <w:sz w:val="24"/>
        </w:rPr>
      </w:pPr>
      <w:r w:rsidRPr="006E2625">
        <w:rPr>
          <w:rFonts w:cs="宋体" w:hint="eastAsia"/>
          <w:bCs/>
          <w:color w:val="000000"/>
          <w:kern w:val="0"/>
          <w:sz w:val="24"/>
        </w:rPr>
        <w:t>快印店长</w:t>
      </w:r>
    </w:p>
    <w:p w:rsidR="006F79AB" w:rsidRPr="006E2625" w:rsidRDefault="006F79AB" w:rsidP="004A1108">
      <w:pPr>
        <w:spacing w:line="440" w:lineRule="exact"/>
        <w:ind w:firstLineChars="196" w:firstLine="470"/>
        <w:rPr>
          <w:color w:val="000000"/>
          <w:sz w:val="24"/>
        </w:rPr>
      </w:pPr>
      <w:r w:rsidRPr="006E2625">
        <w:rPr>
          <w:color w:val="000000"/>
          <w:sz w:val="24"/>
        </w:rPr>
        <w:t>2</w:t>
      </w:r>
      <w:r w:rsidRPr="006E2625">
        <w:rPr>
          <w:rFonts w:hint="eastAsia"/>
          <w:color w:val="000000"/>
          <w:sz w:val="24"/>
        </w:rPr>
        <w:t>．拓展就业岗位</w:t>
      </w:r>
    </w:p>
    <w:p w:rsidR="006F79AB" w:rsidRPr="006E2625" w:rsidRDefault="006F79AB" w:rsidP="004A1108">
      <w:pPr>
        <w:widowControl/>
        <w:spacing w:line="440" w:lineRule="exact"/>
        <w:ind w:firstLineChars="150" w:firstLine="360"/>
        <w:rPr>
          <w:rFonts w:cs="宋体"/>
          <w:bCs/>
          <w:color w:val="000000"/>
          <w:kern w:val="0"/>
          <w:sz w:val="24"/>
        </w:rPr>
      </w:pPr>
      <w:r w:rsidRPr="006E2625">
        <w:rPr>
          <w:rFonts w:cs="宋体" w:hint="eastAsia"/>
          <w:bCs/>
          <w:color w:val="000000"/>
          <w:kern w:val="0"/>
          <w:sz w:val="24"/>
        </w:rPr>
        <w:t>数字印刷设备操作、数码印刷设备管理。</w:t>
      </w:r>
    </w:p>
    <w:p w:rsidR="006F79AB" w:rsidRPr="006E2625" w:rsidRDefault="006F79AB" w:rsidP="004A1108">
      <w:pPr>
        <w:spacing w:line="440" w:lineRule="exact"/>
        <w:ind w:firstLineChars="200" w:firstLine="482"/>
        <w:jc w:val="center"/>
        <w:rPr>
          <w:rFonts w:ascii="黑体" w:eastAsia="黑体" w:hAnsi="黑体"/>
          <w:color w:val="000000"/>
          <w:sz w:val="24"/>
        </w:rPr>
      </w:pPr>
      <w:r w:rsidRPr="006E2625">
        <w:rPr>
          <w:rFonts w:hAnsi="宋体" w:hint="eastAsia"/>
          <w:b/>
          <w:color w:val="000000"/>
          <w:sz w:val="24"/>
        </w:rPr>
        <w:t>表</w:t>
      </w:r>
      <w:r w:rsidRPr="006E2625">
        <w:rPr>
          <w:rFonts w:hAnsi="宋体"/>
          <w:b/>
          <w:color w:val="000000"/>
          <w:sz w:val="24"/>
        </w:rPr>
        <w:t xml:space="preserve">5-1  </w:t>
      </w:r>
      <w:r w:rsidRPr="006E2625">
        <w:rPr>
          <w:rFonts w:hAnsi="宋体" w:hint="eastAsia"/>
          <w:b/>
          <w:color w:val="000000"/>
          <w:sz w:val="24"/>
        </w:rPr>
        <w:t>主要岗位能力分析</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
        <w:gridCol w:w="1133"/>
        <w:gridCol w:w="2689"/>
        <w:gridCol w:w="4536"/>
      </w:tblGrid>
      <w:tr w:rsidR="006F79AB" w:rsidRPr="00C33D11" w:rsidTr="00802FEE">
        <w:trPr>
          <w:jc w:val="center"/>
        </w:trPr>
        <w:tc>
          <w:tcPr>
            <w:tcW w:w="426" w:type="dxa"/>
            <w:vAlign w:val="center"/>
          </w:tcPr>
          <w:p w:rsidR="006F79AB" w:rsidRPr="00C33D11" w:rsidRDefault="006F79AB" w:rsidP="00802FEE">
            <w:pPr>
              <w:widowControl/>
              <w:spacing w:line="440" w:lineRule="exact"/>
              <w:jc w:val="center"/>
              <w:rPr>
                <w:rFonts w:ascii="宋体"/>
                <w:color w:val="000000"/>
                <w:szCs w:val="21"/>
              </w:rPr>
            </w:pPr>
            <w:r w:rsidRPr="00C33D11">
              <w:rPr>
                <w:rFonts w:ascii="宋体" w:hAnsi="宋体" w:hint="eastAsia"/>
                <w:color w:val="000000"/>
                <w:szCs w:val="21"/>
              </w:rPr>
              <w:t>序号</w:t>
            </w:r>
          </w:p>
        </w:tc>
        <w:tc>
          <w:tcPr>
            <w:tcW w:w="1133" w:type="dxa"/>
            <w:vAlign w:val="center"/>
          </w:tcPr>
          <w:p w:rsidR="006F79AB" w:rsidRPr="00C33D11" w:rsidRDefault="006F79AB" w:rsidP="00802FEE">
            <w:pPr>
              <w:widowControl/>
              <w:spacing w:line="440" w:lineRule="exact"/>
              <w:jc w:val="center"/>
              <w:rPr>
                <w:rFonts w:ascii="宋体"/>
                <w:color w:val="000000"/>
                <w:szCs w:val="21"/>
              </w:rPr>
            </w:pPr>
            <w:r w:rsidRPr="00C33D11">
              <w:rPr>
                <w:rFonts w:ascii="宋体" w:hAnsi="宋体" w:hint="eastAsia"/>
                <w:color w:val="000000"/>
                <w:szCs w:val="21"/>
              </w:rPr>
              <w:t>工作</w:t>
            </w:r>
          </w:p>
          <w:p w:rsidR="006F79AB" w:rsidRPr="00C33D11" w:rsidRDefault="006F79AB" w:rsidP="00802FEE">
            <w:pPr>
              <w:widowControl/>
              <w:spacing w:line="440" w:lineRule="exact"/>
              <w:jc w:val="center"/>
              <w:rPr>
                <w:rFonts w:ascii="宋体"/>
                <w:color w:val="000000"/>
                <w:szCs w:val="21"/>
              </w:rPr>
            </w:pPr>
            <w:r w:rsidRPr="00C33D11">
              <w:rPr>
                <w:rFonts w:ascii="宋体" w:hAnsi="宋体" w:hint="eastAsia"/>
                <w:color w:val="000000"/>
                <w:szCs w:val="21"/>
              </w:rPr>
              <w:t>岗位</w:t>
            </w:r>
          </w:p>
        </w:tc>
        <w:tc>
          <w:tcPr>
            <w:tcW w:w="2689" w:type="dxa"/>
            <w:vAlign w:val="center"/>
          </w:tcPr>
          <w:p w:rsidR="006F79AB" w:rsidRPr="00C33D11" w:rsidRDefault="006F79AB" w:rsidP="00802FEE">
            <w:pPr>
              <w:widowControl/>
              <w:spacing w:line="440" w:lineRule="exact"/>
              <w:jc w:val="center"/>
              <w:rPr>
                <w:rFonts w:ascii="宋体"/>
                <w:color w:val="000000"/>
                <w:szCs w:val="21"/>
              </w:rPr>
            </w:pPr>
            <w:r w:rsidRPr="00C33D11">
              <w:rPr>
                <w:rFonts w:ascii="宋体" w:hAnsi="宋体" w:hint="eastAsia"/>
                <w:color w:val="000000"/>
                <w:szCs w:val="21"/>
              </w:rPr>
              <w:t>岗位描述</w:t>
            </w:r>
          </w:p>
        </w:tc>
        <w:tc>
          <w:tcPr>
            <w:tcW w:w="4536" w:type="dxa"/>
            <w:vAlign w:val="center"/>
          </w:tcPr>
          <w:p w:rsidR="006F79AB" w:rsidRPr="00C33D11" w:rsidRDefault="006F79AB" w:rsidP="00802FEE">
            <w:pPr>
              <w:widowControl/>
              <w:spacing w:line="440" w:lineRule="exact"/>
              <w:jc w:val="center"/>
              <w:rPr>
                <w:rFonts w:ascii="宋体"/>
                <w:color w:val="000000"/>
                <w:szCs w:val="21"/>
              </w:rPr>
            </w:pPr>
            <w:r w:rsidRPr="00C33D11">
              <w:rPr>
                <w:rFonts w:ascii="宋体" w:hAnsi="宋体" w:cs="黑体" w:hint="eastAsia"/>
                <w:color w:val="000000"/>
                <w:kern w:val="0"/>
                <w:szCs w:val="21"/>
              </w:rPr>
              <w:t>职业能力要求及素质</w:t>
            </w:r>
          </w:p>
        </w:tc>
      </w:tr>
      <w:tr w:rsidR="006F79AB" w:rsidRPr="00C33D11" w:rsidTr="00802FEE">
        <w:trPr>
          <w:cantSplit/>
          <w:trHeight w:val="1134"/>
          <w:jc w:val="center"/>
        </w:trPr>
        <w:tc>
          <w:tcPr>
            <w:tcW w:w="426" w:type="dxa"/>
            <w:vAlign w:val="center"/>
          </w:tcPr>
          <w:p w:rsidR="006F79AB" w:rsidRPr="00C33D11" w:rsidRDefault="006F79AB" w:rsidP="00802FEE">
            <w:pPr>
              <w:widowControl/>
              <w:spacing w:line="440" w:lineRule="exact"/>
              <w:jc w:val="center"/>
              <w:rPr>
                <w:rFonts w:ascii="宋体" w:hAnsi="宋体"/>
                <w:color w:val="000000"/>
                <w:szCs w:val="21"/>
              </w:rPr>
            </w:pPr>
            <w:r w:rsidRPr="00C33D11">
              <w:rPr>
                <w:rFonts w:ascii="宋体" w:hAnsi="宋体"/>
                <w:color w:val="000000"/>
                <w:szCs w:val="21"/>
              </w:rPr>
              <w:t>1</w:t>
            </w:r>
          </w:p>
        </w:tc>
        <w:tc>
          <w:tcPr>
            <w:tcW w:w="1133" w:type="dxa"/>
            <w:textDirection w:val="tbRlV"/>
            <w:vAlign w:val="center"/>
          </w:tcPr>
          <w:p w:rsidR="006F79AB" w:rsidRPr="00C33D11" w:rsidRDefault="006F79AB" w:rsidP="00802FEE">
            <w:pPr>
              <w:widowControl/>
              <w:ind w:left="113" w:right="113"/>
              <w:jc w:val="center"/>
              <w:rPr>
                <w:rFonts w:ascii="宋体"/>
                <w:color w:val="000000"/>
                <w:szCs w:val="21"/>
              </w:rPr>
            </w:pPr>
            <w:r w:rsidRPr="00C33D11">
              <w:rPr>
                <w:rFonts w:ascii="宋体" w:hAnsi="宋体" w:hint="eastAsia"/>
                <w:color w:val="000000"/>
                <w:szCs w:val="21"/>
              </w:rPr>
              <w:t>数字印刷设备操作</w:t>
            </w:r>
          </w:p>
          <w:p w:rsidR="006F79AB" w:rsidRPr="00C33D11" w:rsidRDefault="006F79AB" w:rsidP="00802FEE">
            <w:pPr>
              <w:widowControl/>
              <w:ind w:left="113" w:right="113"/>
              <w:jc w:val="center"/>
              <w:rPr>
                <w:rFonts w:ascii="宋体"/>
                <w:color w:val="000000"/>
                <w:szCs w:val="21"/>
              </w:rPr>
            </w:pPr>
            <w:r w:rsidRPr="00C33D11">
              <w:rPr>
                <w:rFonts w:ascii="宋体" w:hAnsi="宋体" w:hint="eastAsia"/>
                <w:color w:val="000000"/>
                <w:szCs w:val="21"/>
              </w:rPr>
              <w:t>（核心工作岗位）</w:t>
            </w:r>
          </w:p>
        </w:tc>
        <w:tc>
          <w:tcPr>
            <w:tcW w:w="2689" w:type="dxa"/>
            <w:vAlign w:val="center"/>
          </w:tcPr>
          <w:p w:rsidR="006F79AB" w:rsidRPr="00C33D11" w:rsidRDefault="006F79AB" w:rsidP="00802FEE">
            <w:pPr>
              <w:autoSpaceDE w:val="0"/>
              <w:autoSpaceDN w:val="0"/>
              <w:adjustRightInd w:val="0"/>
              <w:rPr>
                <w:rFonts w:ascii="宋体" w:cs="宋体"/>
                <w:color w:val="000000"/>
                <w:kern w:val="0"/>
                <w:szCs w:val="21"/>
              </w:rPr>
            </w:pPr>
            <w:r w:rsidRPr="00C33D11">
              <w:rPr>
                <w:rFonts w:ascii="宋体" w:hAnsi="宋体" w:cs="宋体"/>
                <w:color w:val="000000"/>
                <w:kern w:val="0"/>
                <w:szCs w:val="21"/>
              </w:rPr>
              <w:t>1</w:t>
            </w:r>
            <w:r w:rsidRPr="00C33D11">
              <w:rPr>
                <w:rFonts w:ascii="宋体" w:hAnsi="宋体" w:cs="宋体" w:hint="eastAsia"/>
                <w:color w:val="000000"/>
                <w:kern w:val="0"/>
                <w:szCs w:val="21"/>
              </w:rPr>
              <w:t>．数字印刷设备流程软件操作；</w:t>
            </w:r>
          </w:p>
          <w:p w:rsidR="006F79AB" w:rsidRPr="00C33D11" w:rsidRDefault="006F79AB" w:rsidP="00802FEE">
            <w:pPr>
              <w:autoSpaceDE w:val="0"/>
              <w:autoSpaceDN w:val="0"/>
              <w:adjustRightInd w:val="0"/>
              <w:rPr>
                <w:rFonts w:ascii="宋体" w:cs="宋体"/>
                <w:color w:val="000000"/>
                <w:kern w:val="0"/>
                <w:szCs w:val="21"/>
              </w:rPr>
            </w:pPr>
            <w:r w:rsidRPr="00C33D11">
              <w:rPr>
                <w:rFonts w:ascii="宋体" w:hAnsi="宋体" w:cs="宋体"/>
                <w:color w:val="000000"/>
                <w:kern w:val="0"/>
                <w:szCs w:val="21"/>
              </w:rPr>
              <w:t>2</w:t>
            </w:r>
            <w:r w:rsidRPr="00C33D11">
              <w:rPr>
                <w:rFonts w:ascii="宋体" w:hAnsi="宋体" w:cs="宋体" w:hint="eastAsia"/>
                <w:color w:val="000000"/>
                <w:kern w:val="0"/>
                <w:szCs w:val="21"/>
              </w:rPr>
              <w:t>．设备日常保养；</w:t>
            </w:r>
          </w:p>
          <w:p w:rsidR="006F79AB" w:rsidRPr="00C33D11" w:rsidRDefault="006F79AB" w:rsidP="00802FEE">
            <w:pPr>
              <w:autoSpaceDE w:val="0"/>
              <w:autoSpaceDN w:val="0"/>
              <w:adjustRightInd w:val="0"/>
              <w:rPr>
                <w:rFonts w:ascii="宋体" w:cs="宋体"/>
                <w:color w:val="000000"/>
                <w:kern w:val="0"/>
                <w:szCs w:val="21"/>
              </w:rPr>
            </w:pPr>
            <w:r w:rsidRPr="00C33D11">
              <w:rPr>
                <w:rFonts w:ascii="宋体" w:hAnsi="宋体" w:cs="宋体"/>
                <w:color w:val="000000"/>
                <w:kern w:val="0"/>
                <w:szCs w:val="21"/>
              </w:rPr>
              <w:t>3</w:t>
            </w:r>
            <w:r w:rsidRPr="00C33D11">
              <w:rPr>
                <w:rFonts w:ascii="宋体" w:hAnsi="宋体" w:cs="宋体" w:hint="eastAsia"/>
                <w:color w:val="000000"/>
                <w:kern w:val="0"/>
                <w:szCs w:val="21"/>
              </w:rPr>
              <w:t>．数字印刷设备的基本操作；</w:t>
            </w:r>
          </w:p>
          <w:p w:rsidR="006F79AB" w:rsidRPr="00C33D11" w:rsidRDefault="006F79AB" w:rsidP="00802FEE">
            <w:pPr>
              <w:autoSpaceDE w:val="0"/>
              <w:autoSpaceDN w:val="0"/>
              <w:adjustRightInd w:val="0"/>
              <w:rPr>
                <w:rFonts w:ascii="宋体" w:cs="宋体"/>
                <w:color w:val="000000"/>
                <w:kern w:val="0"/>
                <w:szCs w:val="21"/>
              </w:rPr>
            </w:pPr>
            <w:r w:rsidRPr="00C33D11">
              <w:rPr>
                <w:rFonts w:ascii="宋体" w:hAnsi="宋体" w:cs="宋体"/>
                <w:color w:val="000000"/>
                <w:kern w:val="0"/>
                <w:szCs w:val="21"/>
              </w:rPr>
              <w:t>4</w:t>
            </w:r>
            <w:r w:rsidRPr="00C33D11">
              <w:rPr>
                <w:rFonts w:ascii="宋体" w:hAnsi="宋体" w:cs="宋体" w:hint="eastAsia"/>
                <w:color w:val="000000"/>
                <w:kern w:val="0"/>
                <w:szCs w:val="21"/>
              </w:rPr>
              <w:t>．简单故障分析与排除；</w:t>
            </w:r>
          </w:p>
          <w:p w:rsidR="006F79AB" w:rsidRPr="00C33D11" w:rsidRDefault="006F79AB" w:rsidP="00802FEE">
            <w:pPr>
              <w:autoSpaceDE w:val="0"/>
              <w:autoSpaceDN w:val="0"/>
              <w:adjustRightInd w:val="0"/>
              <w:rPr>
                <w:rFonts w:ascii="宋体"/>
                <w:color w:val="000000"/>
                <w:szCs w:val="21"/>
              </w:rPr>
            </w:pPr>
            <w:r w:rsidRPr="00C33D11">
              <w:rPr>
                <w:rFonts w:ascii="宋体" w:hAnsi="宋体" w:cs="宋体"/>
                <w:color w:val="000000"/>
                <w:kern w:val="0"/>
                <w:szCs w:val="21"/>
              </w:rPr>
              <w:t>5</w:t>
            </w:r>
            <w:r w:rsidRPr="00C33D11">
              <w:rPr>
                <w:rFonts w:ascii="宋体" w:hAnsi="宋体" w:cs="宋体" w:hint="eastAsia"/>
                <w:color w:val="000000"/>
                <w:kern w:val="0"/>
                <w:szCs w:val="21"/>
              </w:rPr>
              <w:t>．印刷质量检测与控制。</w:t>
            </w:r>
          </w:p>
        </w:tc>
        <w:tc>
          <w:tcPr>
            <w:tcW w:w="4536" w:type="dxa"/>
            <w:vAlign w:val="center"/>
          </w:tcPr>
          <w:p w:rsidR="006F79AB" w:rsidRPr="00C33D11" w:rsidRDefault="006F79AB" w:rsidP="00802FEE">
            <w:pPr>
              <w:pStyle w:val="af0"/>
              <w:widowControl/>
              <w:numPr>
                <w:ilvl w:val="0"/>
                <w:numId w:val="13"/>
              </w:numPr>
              <w:spacing w:line="440" w:lineRule="exact"/>
              <w:ind w:firstLineChars="0"/>
              <w:rPr>
                <w:rFonts w:ascii="宋体"/>
                <w:color w:val="000000"/>
                <w:szCs w:val="21"/>
              </w:rPr>
            </w:pPr>
            <w:r w:rsidRPr="00C33D11">
              <w:rPr>
                <w:rFonts w:ascii="宋体" w:hAnsi="宋体" w:hint="eastAsia"/>
                <w:color w:val="000000"/>
                <w:szCs w:val="21"/>
              </w:rPr>
              <w:t>数字印刷设备基本操作能力；</w:t>
            </w:r>
          </w:p>
          <w:p w:rsidR="006F79AB" w:rsidRPr="00C33D11" w:rsidRDefault="006F79AB" w:rsidP="00802FEE">
            <w:pPr>
              <w:pStyle w:val="af0"/>
              <w:widowControl/>
              <w:numPr>
                <w:ilvl w:val="0"/>
                <w:numId w:val="13"/>
              </w:numPr>
              <w:spacing w:line="440" w:lineRule="exact"/>
              <w:ind w:firstLineChars="0"/>
              <w:rPr>
                <w:rFonts w:ascii="宋体"/>
                <w:color w:val="000000"/>
                <w:szCs w:val="21"/>
              </w:rPr>
            </w:pPr>
            <w:r w:rsidRPr="00C33D11">
              <w:rPr>
                <w:rFonts w:ascii="宋体" w:hAnsi="宋体" w:hint="eastAsia"/>
                <w:color w:val="000000"/>
                <w:szCs w:val="21"/>
              </w:rPr>
              <w:t>备调节能力；</w:t>
            </w:r>
          </w:p>
          <w:p w:rsidR="006F79AB" w:rsidRPr="00C33D11" w:rsidRDefault="006F79AB" w:rsidP="00802FEE">
            <w:pPr>
              <w:pStyle w:val="af0"/>
              <w:widowControl/>
              <w:numPr>
                <w:ilvl w:val="0"/>
                <w:numId w:val="13"/>
              </w:numPr>
              <w:spacing w:line="440" w:lineRule="exact"/>
              <w:ind w:firstLineChars="0"/>
              <w:rPr>
                <w:rFonts w:ascii="宋体"/>
                <w:color w:val="000000"/>
                <w:szCs w:val="21"/>
              </w:rPr>
            </w:pPr>
            <w:r w:rsidRPr="00C33D11">
              <w:rPr>
                <w:rFonts w:ascii="宋体" w:hAnsi="宋体" w:hint="eastAsia"/>
                <w:color w:val="000000"/>
                <w:szCs w:val="21"/>
              </w:rPr>
              <w:t>印刷质量控制与故障排除能力；</w:t>
            </w:r>
          </w:p>
          <w:p w:rsidR="006F79AB" w:rsidRPr="00C33D11" w:rsidRDefault="006F79AB" w:rsidP="00802FEE">
            <w:pPr>
              <w:pStyle w:val="af0"/>
              <w:widowControl/>
              <w:numPr>
                <w:ilvl w:val="0"/>
                <w:numId w:val="13"/>
              </w:numPr>
              <w:spacing w:line="440" w:lineRule="exact"/>
              <w:ind w:firstLineChars="0"/>
              <w:rPr>
                <w:rFonts w:ascii="宋体"/>
                <w:color w:val="000000"/>
                <w:szCs w:val="21"/>
              </w:rPr>
            </w:pPr>
            <w:r w:rsidRPr="00C33D11">
              <w:rPr>
                <w:rFonts w:ascii="宋体" w:hAnsi="宋体" w:hint="eastAsia"/>
                <w:color w:val="000000"/>
                <w:szCs w:val="21"/>
              </w:rPr>
              <w:t>印品质量检测与控制能力；</w:t>
            </w:r>
          </w:p>
          <w:p w:rsidR="006F79AB" w:rsidRPr="00C33D11" w:rsidRDefault="006F79AB" w:rsidP="00802FEE">
            <w:pPr>
              <w:pStyle w:val="af0"/>
              <w:widowControl/>
              <w:numPr>
                <w:ilvl w:val="0"/>
                <w:numId w:val="13"/>
              </w:numPr>
              <w:spacing w:line="440" w:lineRule="exact"/>
              <w:ind w:firstLineChars="0"/>
              <w:rPr>
                <w:rFonts w:ascii="宋体"/>
                <w:color w:val="000000"/>
                <w:szCs w:val="21"/>
              </w:rPr>
            </w:pPr>
            <w:r w:rsidRPr="00C33D11">
              <w:rPr>
                <w:rFonts w:ascii="宋体" w:hAnsi="宋体" w:hint="eastAsia"/>
                <w:color w:val="000000"/>
                <w:szCs w:val="21"/>
              </w:rPr>
              <w:t>设备日常维护能力；</w:t>
            </w:r>
          </w:p>
          <w:p w:rsidR="006F79AB" w:rsidRPr="00C33D11" w:rsidRDefault="006F79AB" w:rsidP="00802FEE">
            <w:pPr>
              <w:pStyle w:val="af0"/>
              <w:widowControl/>
              <w:numPr>
                <w:ilvl w:val="0"/>
                <w:numId w:val="13"/>
              </w:numPr>
              <w:spacing w:line="440" w:lineRule="exact"/>
              <w:ind w:firstLineChars="0"/>
              <w:rPr>
                <w:rFonts w:ascii="宋体"/>
                <w:color w:val="000000"/>
                <w:szCs w:val="21"/>
              </w:rPr>
            </w:pPr>
            <w:r w:rsidRPr="00C33D11">
              <w:rPr>
                <w:rFonts w:ascii="宋体" w:hAnsi="宋体" w:hint="eastAsia"/>
                <w:color w:val="000000"/>
                <w:szCs w:val="21"/>
              </w:rPr>
              <w:t>可变数据印刷控制；</w:t>
            </w:r>
          </w:p>
          <w:p w:rsidR="006F79AB" w:rsidRPr="00C33D11" w:rsidRDefault="006F79AB" w:rsidP="00802FEE">
            <w:pPr>
              <w:pStyle w:val="af0"/>
              <w:widowControl/>
              <w:numPr>
                <w:ilvl w:val="0"/>
                <w:numId w:val="13"/>
              </w:numPr>
              <w:spacing w:line="440" w:lineRule="exact"/>
              <w:ind w:firstLineChars="0"/>
              <w:rPr>
                <w:rFonts w:ascii="宋体"/>
                <w:color w:val="000000"/>
                <w:szCs w:val="21"/>
              </w:rPr>
            </w:pPr>
            <w:r w:rsidRPr="00C33D11">
              <w:rPr>
                <w:rFonts w:ascii="宋体" w:hAnsi="宋体" w:hint="eastAsia"/>
                <w:color w:val="000000"/>
                <w:szCs w:val="21"/>
              </w:rPr>
              <w:t>遵守操作规程，安全意识，节约意识。</w:t>
            </w:r>
          </w:p>
        </w:tc>
      </w:tr>
      <w:tr w:rsidR="006F79AB" w:rsidRPr="00C33D11" w:rsidTr="00802FEE">
        <w:trPr>
          <w:cantSplit/>
          <w:trHeight w:val="1134"/>
          <w:jc w:val="center"/>
        </w:trPr>
        <w:tc>
          <w:tcPr>
            <w:tcW w:w="426" w:type="dxa"/>
            <w:vAlign w:val="center"/>
          </w:tcPr>
          <w:p w:rsidR="006F79AB" w:rsidRPr="00C33D11" w:rsidRDefault="006F79AB" w:rsidP="00802FEE">
            <w:pPr>
              <w:widowControl/>
              <w:spacing w:line="440" w:lineRule="exact"/>
              <w:jc w:val="center"/>
              <w:rPr>
                <w:rFonts w:ascii="宋体" w:hAnsi="宋体"/>
                <w:color w:val="000000"/>
                <w:szCs w:val="21"/>
              </w:rPr>
            </w:pPr>
            <w:r w:rsidRPr="00C33D11">
              <w:rPr>
                <w:rFonts w:ascii="宋体" w:hAnsi="宋体"/>
                <w:color w:val="000000"/>
                <w:szCs w:val="21"/>
              </w:rPr>
              <w:t>2</w:t>
            </w:r>
          </w:p>
        </w:tc>
        <w:tc>
          <w:tcPr>
            <w:tcW w:w="1133" w:type="dxa"/>
            <w:textDirection w:val="tbRlV"/>
            <w:vAlign w:val="center"/>
          </w:tcPr>
          <w:p w:rsidR="006F79AB" w:rsidRPr="00C33D11" w:rsidRDefault="006F79AB" w:rsidP="00802FEE">
            <w:pPr>
              <w:widowControl/>
              <w:ind w:left="113" w:right="113"/>
              <w:jc w:val="center"/>
              <w:rPr>
                <w:rFonts w:ascii="宋体"/>
                <w:color w:val="000000"/>
                <w:szCs w:val="21"/>
              </w:rPr>
            </w:pPr>
            <w:r w:rsidRPr="00C33D11">
              <w:rPr>
                <w:rFonts w:ascii="宋体" w:hAnsi="宋体" w:cs="宋体" w:hint="eastAsia"/>
                <w:bCs/>
                <w:color w:val="000000"/>
                <w:kern w:val="0"/>
                <w:szCs w:val="21"/>
              </w:rPr>
              <w:t>快印店长</w:t>
            </w:r>
            <w:r w:rsidRPr="00C33D11">
              <w:rPr>
                <w:rFonts w:ascii="宋体" w:hAnsi="宋体" w:hint="eastAsia"/>
                <w:color w:val="000000"/>
                <w:szCs w:val="21"/>
              </w:rPr>
              <w:t>（相关岗位）</w:t>
            </w:r>
          </w:p>
        </w:tc>
        <w:tc>
          <w:tcPr>
            <w:tcW w:w="2689" w:type="dxa"/>
            <w:vAlign w:val="center"/>
          </w:tcPr>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1</w:t>
            </w:r>
            <w:r w:rsidRPr="00C33D11">
              <w:rPr>
                <w:rFonts w:ascii="宋体" w:hAnsi="宋体" w:cs="宋体" w:hint="eastAsia"/>
                <w:color w:val="000000"/>
                <w:kern w:val="0"/>
                <w:szCs w:val="21"/>
              </w:rPr>
              <w:t>．</w:t>
            </w:r>
            <w:r w:rsidRPr="00C33D11">
              <w:rPr>
                <w:rFonts w:ascii="宋体" w:hAnsi="宋体" w:hint="eastAsia"/>
                <w:color w:val="000000"/>
                <w:szCs w:val="21"/>
              </w:rPr>
              <w:t>数字印刷业务拓展；</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2</w:t>
            </w:r>
            <w:r w:rsidRPr="00C33D11">
              <w:rPr>
                <w:rFonts w:ascii="宋体" w:hAnsi="宋体" w:cs="宋体" w:hint="eastAsia"/>
                <w:color w:val="000000"/>
                <w:kern w:val="0"/>
                <w:szCs w:val="21"/>
              </w:rPr>
              <w:t>．</w:t>
            </w:r>
            <w:r w:rsidRPr="00C33D11">
              <w:rPr>
                <w:rFonts w:ascii="宋体" w:hAnsi="宋体" w:hint="eastAsia"/>
                <w:color w:val="000000"/>
                <w:szCs w:val="21"/>
              </w:rPr>
              <w:t>客户管理；</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3</w:t>
            </w:r>
            <w:r w:rsidRPr="00C33D11">
              <w:rPr>
                <w:rFonts w:ascii="宋体" w:hAnsi="宋体" w:cs="宋体" w:hint="eastAsia"/>
                <w:color w:val="000000"/>
                <w:kern w:val="0"/>
                <w:szCs w:val="21"/>
              </w:rPr>
              <w:t>．</w:t>
            </w:r>
            <w:r w:rsidRPr="00C33D11">
              <w:rPr>
                <w:rFonts w:ascii="宋体" w:hAnsi="宋体" w:hint="eastAsia"/>
                <w:color w:val="000000"/>
                <w:szCs w:val="21"/>
              </w:rPr>
              <w:t>合同签订；</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4</w:t>
            </w:r>
            <w:r w:rsidRPr="00C33D11">
              <w:rPr>
                <w:rFonts w:ascii="宋体" w:hAnsi="宋体" w:cs="宋体" w:hint="eastAsia"/>
                <w:color w:val="000000"/>
                <w:kern w:val="0"/>
                <w:szCs w:val="21"/>
              </w:rPr>
              <w:t>．</w:t>
            </w:r>
            <w:r w:rsidRPr="00C33D11">
              <w:rPr>
                <w:rFonts w:ascii="宋体" w:hAnsi="宋体" w:hint="eastAsia"/>
                <w:color w:val="000000"/>
                <w:szCs w:val="21"/>
              </w:rPr>
              <w:t>市场调研及分析。</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5</w:t>
            </w:r>
            <w:r w:rsidRPr="00C33D11">
              <w:rPr>
                <w:rFonts w:ascii="宋体" w:hAnsi="宋体" w:cs="宋体" w:hint="eastAsia"/>
                <w:color w:val="000000"/>
                <w:kern w:val="0"/>
                <w:szCs w:val="21"/>
              </w:rPr>
              <w:t>．</w:t>
            </w:r>
            <w:r w:rsidRPr="00C33D11">
              <w:rPr>
                <w:rFonts w:ascii="宋体" w:hAnsi="宋体" w:hint="eastAsia"/>
                <w:color w:val="000000"/>
                <w:szCs w:val="21"/>
              </w:rPr>
              <w:t>根据客户需求设计产品；</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6</w:t>
            </w:r>
            <w:r w:rsidRPr="00C33D11">
              <w:rPr>
                <w:rFonts w:ascii="宋体" w:hAnsi="宋体" w:cs="宋体" w:hint="eastAsia"/>
                <w:color w:val="000000"/>
                <w:kern w:val="0"/>
                <w:szCs w:val="21"/>
              </w:rPr>
              <w:t>．</w:t>
            </w:r>
            <w:r w:rsidRPr="00C33D11">
              <w:rPr>
                <w:rFonts w:ascii="宋体" w:hAnsi="宋体" w:hint="eastAsia"/>
                <w:color w:val="000000"/>
                <w:szCs w:val="21"/>
              </w:rPr>
              <w:t>合理选择印刷设备及材料；</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7</w:t>
            </w:r>
            <w:r w:rsidRPr="00C33D11">
              <w:rPr>
                <w:rFonts w:ascii="宋体" w:hAnsi="宋体" w:cs="宋体" w:hint="eastAsia"/>
                <w:color w:val="000000"/>
                <w:kern w:val="0"/>
                <w:szCs w:val="21"/>
              </w:rPr>
              <w:t>．</w:t>
            </w:r>
            <w:r w:rsidRPr="00C33D11">
              <w:rPr>
                <w:rFonts w:ascii="宋体" w:hAnsi="宋体" w:hint="eastAsia"/>
                <w:color w:val="000000"/>
                <w:szCs w:val="21"/>
              </w:rPr>
              <w:t>制订生产工艺。</w:t>
            </w:r>
          </w:p>
        </w:tc>
        <w:tc>
          <w:tcPr>
            <w:tcW w:w="4536" w:type="dxa"/>
            <w:vAlign w:val="center"/>
          </w:tcPr>
          <w:p w:rsidR="006F79AB" w:rsidRPr="00C33D11" w:rsidRDefault="006F79AB" w:rsidP="00802FEE">
            <w:pPr>
              <w:pStyle w:val="af0"/>
              <w:widowControl/>
              <w:numPr>
                <w:ilvl w:val="0"/>
                <w:numId w:val="20"/>
              </w:numPr>
              <w:spacing w:line="440" w:lineRule="exact"/>
              <w:ind w:firstLineChars="0"/>
              <w:rPr>
                <w:rFonts w:ascii="宋体"/>
                <w:color w:val="000000"/>
                <w:szCs w:val="21"/>
              </w:rPr>
            </w:pPr>
            <w:r w:rsidRPr="00C33D11">
              <w:rPr>
                <w:rFonts w:ascii="宋体" w:hAnsi="宋体" w:hint="eastAsia"/>
                <w:color w:val="000000"/>
                <w:szCs w:val="21"/>
              </w:rPr>
              <w:t>报价与谈判能力，沟通能力；</w:t>
            </w:r>
          </w:p>
          <w:p w:rsidR="006F79AB" w:rsidRPr="00C33D11" w:rsidRDefault="006F79AB" w:rsidP="00802FEE">
            <w:pPr>
              <w:pStyle w:val="af0"/>
              <w:widowControl/>
              <w:numPr>
                <w:ilvl w:val="0"/>
                <w:numId w:val="20"/>
              </w:numPr>
              <w:spacing w:line="440" w:lineRule="exact"/>
              <w:ind w:firstLineChars="0"/>
              <w:rPr>
                <w:rFonts w:ascii="宋体"/>
                <w:color w:val="000000"/>
                <w:szCs w:val="21"/>
              </w:rPr>
            </w:pPr>
            <w:r w:rsidRPr="00C33D11">
              <w:rPr>
                <w:rFonts w:ascii="宋体" w:hAnsi="宋体" w:hint="eastAsia"/>
                <w:color w:val="000000"/>
                <w:szCs w:val="21"/>
              </w:rPr>
              <w:t>负责与客户签订销售合同，督促合同正常如期履行，并催讨所欠应收销售款项生产；</w:t>
            </w:r>
          </w:p>
          <w:p w:rsidR="006F79AB" w:rsidRPr="00C33D11" w:rsidRDefault="006F79AB" w:rsidP="00802FEE">
            <w:pPr>
              <w:pStyle w:val="af0"/>
              <w:widowControl/>
              <w:numPr>
                <w:ilvl w:val="0"/>
                <w:numId w:val="20"/>
              </w:numPr>
              <w:spacing w:line="440" w:lineRule="exact"/>
              <w:ind w:firstLineChars="0"/>
              <w:rPr>
                <w:rFonts w:ascii="宋体"/>
                <w:color w:val="000000"/>
                <w:szCs w:val="21"/>
              </w:rPr>
            </w:pPr>
            <w:r w:rsidRPr="00C33D11">
              <w:rPr>
                <w:rFonts w:ascii="宋体" w:hAnsi="宋体" w:hint="eastAsia"/>
                <w:color w:val="000000"/>
                <w:szCs w:val="21"/>
              </w:rPr>
              <w:t>具备公司营销策略、业务数据分析能力；</w:t>
            </w:r>
          </w:p>
          <w:p w:rsidR="006F79AB" w:rsidRPr="00C33D11" w:rsidRDefault="006F79AB" w:rsidP="00802FEE">
            <w:pPr>
              <w:pStyle w:val="af0"/>
              <w:widowControl/>
              <w:numPr>
                <w:ilvl w:val="0"/>
                <w:numId w:val="20"/>
              </w:numPr>
              <w:spacing w:line="440" w:lineRule="exact"/>
              <w:ind w:firstLineChars="0"/>
              <w:rPr>
                <w:rFonts w:ascii="宋体"/>
                <w:color w:val="000000"/>
                <w:szCs w:val="21"/>
              </w:rPr>
            </w:pPr>
            <w:r w:rsidRPr="00C33D11">
              <w:rPr>
                <w:rFonts w:ascii="宋体" w:hAnsi="宋体" w:hint="eastAsia"/>
                <w:color w:val="000000"/>
                <w:szCs w:val="21"/>
              </w:rPr>
              <w:t>对市场环境变化的分析能力。</w:t>
            </w:r>
          </w:p>
          <w:p w:rsidR="006F79AB" w:rsidRPr="00C33D11" w:rsidRDefault="006F79AB" w:rsidP="00802FEE">
            <w:pPr>
              <w:pStyle w:val="af0"/>
              <w:widowControl/>
              <w:numPr>
                <w:ilvl w:val="0"/>
                <w:numId w:val="19"/>
              </w:numPr>
              <w:spacing w:line="440" w:lineRule="exact"/>
              <w:ind w:firstLineChars="0"/>
              <w:rPr>
                <w:rFonts w:ascii="宋体"/>
                <w:color w:val="000000"/>
                <w:szCs w:val="21"/>
              </w:rPr>
            </w:pPr>
            <w:r w:rsidRPr="00C33D11">
              <w:rPr>
                <w:rFonts w:ascii="宋体" w:hAnsi="宋体" w:hint="eastAsia"/>
                <w:color w:val="000000"/>
                <w:szCs w:val="21"/>
              </w:rPr>
              <w:t>具有创意设计能力；</w:t>
            </w:r>
          </w:p>
          <w:p w:rsidR="006F79AB" w:rsidRPr="00C33D11" w:rsidRDefault="006F79AB" w:rsidP="00802FEE">
            <w:pPr>
              <w:pStyle w:val="af0"/>
              <w:widowControl/>
              <w:numPr>
                <w:ilvl w:val="0"/>
                <w:numId w:val="19"/>
              </w:numPr>
              <w:spacing w:line="440" w:lineRule="exact"/>
              <w:ind w:firstLineChars="0"/>
              <w:rPr>
                <w:rFonts w:ascii="宋体"/>
                <w:color w:val="000000"/>
                <w:szCs w:val="21"/>
              </w:rPr>
            </w:pPr>
            <w:r w:rsidRPr="00C33D11">
              <w:rPr>
                <w:rFonts w:ascii="宋体" w:hAnsi="宋体" w:hint="eastAsia"/>
                <w:color w:val="000000"/>
                <w:szCs w:val="21"/>
              </w:rPr>
              <w:t>良好的沟通能力；</w:t>
            </w:r>
          </w:p>
          <w:p w:rsidR="006F79AB" w:rsidRPr="00C33D11" w:rsidRDefault="006F79AB" w:rsidP="00802FEE">
            <w:pPr>
              <w:pStyle w:val="af0"/>
              <w:widowControl/>
              <w:numPr>
                <w:ilvl w:val="0"/>
                <w:numId w:val="19"/>
              </w:numPr>
              <w:spacing w:line="440" w:lineRule="exact"/>
              <w:ind w:firstLineChars="0"/>
              <w:rPr>
                <w:rFonts w:ascii="宋体"/>
                <w:color w:val="000000"/>
                <w:szCs w:val="21"/>
              </w:rPr>
            </w:pPr>
            <w:r w:rsidRPr="00C33D11">
              <w:rPr>
                <w:rFonts w:ascii="宋体" w:hAnsi="宋体" w:hint="eastAsia"/>
                <w:color w:val="000000"/>
                <w:szCs w:val="21"/>
              </w:rPr>
              <w:t>熟悉数字印刷设备及材料</w:t>
            </w:r>
            <w:bookmarkStart w:id="0" w:name="_GoBack"/>
            <w:bookmarkEnd w:id="0"/>
            <w:r w:rsidRPr="00C33D11">
              <w:rPr>
                <w:rFonts w:ascii="宋体" w:hAnsi="宋体" w:hint="eastAsia"/>
                <w:color w:val="000000"/>
                <w:szCs w:val="21"/>
              </w:rPr>
              <w:t>的印刷适性；</w:t>
            </w:r>
          </w:p>
          <w:p w:rsidR="006F79AB" w:rsidRPr="00C33D11" w:rsidRDefault="006F79AB" w:rsidP="00802FEE">
            <w:pPr>
              <w:pStyle w:val="af0"/>
              <w:widowControl/>
              <w:numPr>
                <w:ilvl w:val="0"/>
                <w:numId w:val="20"/>
              </w:numPr>
              <w:spacing w:line="440" w:lineRule="exact"/>
              <w:ind w:firstLineChars="0"/>
              <w:rPr>
                <w:rFonts w:ascii="宋体"/>
                <w:color w:val="000000"/>
                <w:szCs w:val="21"/>
              </w:rPr>
            </w:pPr>
            <w:r w:rsidRPr="00C33D11">
              <w:rPr>
                <w:rFonts w:ascii="宋体" w:hAnsi="宋体" w:hint="eastAsia"/>
                <w:color w:val="000000"/>
                <w:szCs w:val="21"/>
              </w:rPr>
              <w:t>敏锐的市场需求嗅觉。</w:t>
            </w:r>
          </w:p>
        </w:tc>
      </w:tr>
      <w:tr w:rsidR="006F79AB" w:rsidRPr="00C33D11" w:rsidTr="00802FEE">
        <w:trPr>
          <w:cantSplit/>
          <w:trHeight w:val="1811"/>
          <w:jc w:val="center"/>
        </w:trPr>
        <w:tc>
          <w:tcPr>
            <w:tcW w:w="426" w:type="dxa"/>
            <w:vAlign w:val="center"/>
          </w:tcPr>
          <w:p w:rsidR="006F79AB" w:rsidRPr="00C33D11" w:rsidRDefault="006F79AB" w:rsidP="00802FEE">
            <w:pPr>
              <w:widowControl/>
              <w:spacing w:line="440" w:lineRule="exact"/>
              <w:jc w:val="center"/>
              <w:rPr>
                <w:rFonts w:ascii="宋体" w:hAnsi="宋体"/>
                <w:color w:val="000000"/>
                <w:szCs w:val="21"/>
              </w:rPr>
            </w:pPr>
            <w:r w:rsidRPr="00C33D11">
              <w:rPr>
                <w:rFonts w:ascii="宋体" w:hAnsi="宋体"/>
                <w:color w:val="000000"/>
                <w:szCs w:val="21"/>
              </w:rPr>
              <w:lastRenderedPageBreak/>
              <w:t>3</w:t>
            </w:r>
          </w:p>
        </w:tc>
        <w:tc>
          <w:tcPr>
            <w:tcW w:w="1133" w:type="dxa"/>
            <w:textDirection w:val="tbRlV"/>
            <w:vAlign w:val="center"/>
          </w:tcPr>
          <w:p w:rsidR="006F79AB" w:rsidRPr="00C33D11" w:rsidRDefault="006F79AB" w:rsidP="00802FEE">
            <w:pPr>
              <w:widowControl/>
              <w:ind w:left="113" w:right="113"/>
              <w:jc w:val="center"/>
              <w:rPr>
                <w:rFonts w:ascii="宋体"/>
                <w:color w:val="000000"/>
                <w:szCs w:val="21"/>
              </w:rPr>
            </w:pPr>
            <w:r w:rsidRPr="00C33D11">
              <w:rPr>
                <w:rFonts w:ascii="宋体" w:hAnsi="宋体" w:hint="eastAsia"/>
                <w:color w:val="000000"/>
                <w:szCs w:val="21"/>
              </w:rPr>
              <w:t>数码印刷设备管理（相关岗位）</w:t>
            </w:r>
          </w:p>
        </w:tc>
        <w:tc>
          <w:tcPr>
            <w:tcW w:w="2689" w:type="dxa"/>
            <w:vAlign w:val="center"/>
          </w:tcPr>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1</w:t>
            </w:r>
            <w:r w:rsidRPr="00C33D11">
              <w:rPr>
                <w:rFonts w:ascii="宋体" w:hAnsi="宋体" w:cs="宋体" w:hint="eastAsia"/>
                <w:color w:val="000000"/>
                <w:kern w:val="0"/>
                <w:szCs w:val="21"/>
              </w:rPr>
              <w:t>．</w:t>
            </w:r>
            <w:r w:rsidRPr="00C33D11">
              <w:rPr>
                <w:rFonts w:ascii="宋体" w:hAnsi="宋体" w:hint="eastAsia"/>
                <w:color w:val="000000"/>
                <w:szCs w:val="21"/>
              </w:rPr>
              <w:t>设备的维护、保养；</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2</w:t>
            </w:r>
            <w:r w:rsidRPr="00C33D11">
              <w:rPr>
                <w:rFonts w:ascii="宋体" w:hAnsi="宋体" w:cs="宋体" w:hint="eastAsia"/>
                <w:color w:val="000000"/>
                <w:kern w:val="0"/>
                <w:szCs w:val="21"/>
              </w:rPr>
              <w:t>．</w:t>
            </w:r>
            <w:r w:rsidRPr="00C33D11">
              <w:rPr>
                <w:rFonts w:ascii="宋体" w:hAnsi="宋体" w:hint="eastAsia"/>
                <w:color w:val="000000"/>
                <w:szCs w:val="21"/>
              </w:rPr>
              <w:t>设备的购买；</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3</w:t>
            </w:r>
            <w:r w:rsidRPr="00C33D11">
              <w:rPr>
                <w:rFonts w:ascii="宋体" w:hAnsi="宋体" w:cs="宋体" w:hint="eastAsia"/>
                <w:color w:val="000000"/>
                <w:kern w:val="0"/>
                <w:szCs w:val="21"/>
              </w:rPr>
              <w:t>．</w:t>
            </w:r>
            <w:r w:rsidRPr="00C33D11">
              <w:rPr>
                <w:rFonts w:ascii="宋体" w:hAnsi="宋体" w:hint="eastAsia"/>
                <w:color w:val="000000"/>
                <w:szCs w:val="21"/>
              </w:rPr>
              <w:t>合同签订；</w:t>
            </w:r>
          </w:p>
          <w:p w:rsidR="006F79AB" w:rsidRPr="00C33D11" w:rsidRDefault="006F79AB" w:rsidP="00802FEE">
            <w:pPr>
              <w:widowControl/>
              <w:spacing w:line="440" w:lineRule="exact"/>
              <w:rPr>
                <w:rFonts w:ascii="宋体"/>
                <w:color w:val="000000"/>
                <w:szCs w:val="21"/>
              </w:rPr>
            </w:pPr>
            <w:r w:rsidRPr="00C33D11">
              <w:rPr>
                <w:rFonts w:ascii="宋体" w:hAnsi="宋体"/>
                <w:color w:val="000000"/>
                <w:szCs w:val="21"/>
              </w:rPr>
              <w:t>4</w:t>
            </w:r>
            <w:r w:rsidRPr="00C33D11">
              <w:rPr>
                <w:rFonts w:ascii="宋体" w:hAnsi="宋体" w:cs="宋体" w:hint="eastAsia"/>
                <w:color w:val="000000"/>
                <w:kern w:val="0"/>
                <w:szCs w:val="21"/>
              </w:rPr>
              <w:t>．</w:t>
            </w:r>
            <w:r w:rsidRPr="00C33D11">
              <w:rPr>
                <w:rFonts w:ascii="宋体" w:hAnsi="宋体" w:hint="eastAsia"/>
                <w:color w:val="000000"/>
                <w:szCs w:val="21"/>
              </w:rPr>
              <w:t>市场调研及分析。</w:t>
            </w:r>
          </w:p>
          <w:p w:rsidR="006F79AB" w:rsidRPr="00C33D11" w:rsidRDefault="006F79AB" w:rsidP="00802FEE">
            <w:pPr>
              <w:widowControl/>
              <w:spacing w:line="440" w:lineRule="exact"/>
              <w:rPr>
                <w:rFonts w:ascii="宋体"/>
                <w:color w:val="000000"/>
                <w:szCs w:val="21"/>
              </w:rPr>
            </w:pPr>
          </w:p>
        </w:tc>
        <w:tc>
          <w:tcPr>
            <w:tcW w:w="4536" w:type="dxa"/>
            <w:vAlign w:val="center"/>
          </w:tcPr>
          <w:p w:rsidR="006F79AB" w:rsidRPr="00C33D11" w:rsidRDefault="006F79AB" w:rsidP="00802FEE">
            <w:pPr>
              <w:pStyle w:val="af0"/>
              <w:widowControl/>
              <w:numPr>
                <w:ilvl w:val="0"/>
                <w:numId w:val="19"/>
              </w:numPr>
              <w:spacing w:line="440" w:lineRule="exact"/>
              <w:ind w:firstLineChars="0"/>
              <w:rPr>
                <w:rFonts w:ascii="宋体"/>
                <w:color w:val="000000"/>
                <w:szCs w:val="21"/>
              </w:rPr>
            </w:pPr>
            <w:r w:rsidRPr="00C33D11">
              <w:rPr>
                <w:rFonts w:ascii="宋体" w:hAnsi="宋体" w:hint="eastAsia"/>
                <w:color w:val="000000"/>
                <w:szCs w:val="21"/>
              </w:rPr>
              <w:t>设备维护、保养能力；</w:t>
            </w:r>
          </w:p>
          <w:p w:rsidR="006F79AB" w:rsidRPr="00C33D11" w:rsidRDefault="006F79AB" w:rsidP="00802FEE">
            <w:pPr>
              <w:pStyle w:val="af0"/>
              <w:widowControl/>
              <w:numPr>
                <w:ilvl w:val="0"/>
                <w:numId w:val="19"/>
              </w:numPr>
              <w:spacing w:line="440" w:lineRule="exact"/>
              <w:ind w:firstLineChars="0"/>
              <w:rPr>
                <w:rFonts w:ascii="宋体"/>
                <w:color w:val="000000"/>
                <w:szCs w:val="21"/>
              </w:rPr>
            </w:pPr>
            <w:r w:rsidRPr="00C33D11">
              <w:rPr>
                <w:rFonts w:ascii="宋体" w:hAnsi="宋体" w:hint="eastAsia"/>
                <w:color w:val="000000"/>
                <w:szCs w:val="21"/>
              </w:rPr>
              <w:t>熟悉数字印刷设备及材料的印刷适性；</w:t>
            </w:r>
          </w:p>
          <w:p w:rsidR="006F79AB" w:rsidRPr="00C33D11" w:rsidRDefault="006F79AB" w:rsidP="00802FEE">
            <w:pPr>
              <w:pStyle w:val="af0"/>
              <w:widowControl/>
              <w:numPr>
                <w:ilvl w:val="0"/>
                <w:numId w:val="19"/>
              </w:numPr>
              <w:spacing w:line="440" w:lineRule="exact"/>
              <w:ind w:firstLineChars="0"/>
              <w:rPr>
                <w:rFonts w:ascii="宋体"/>
                <w:color w:val="000000"/>
                <w:szCs w:val="21"/>
              </w:rPr>
            </w:pPr>
            <w:r w:rsidRPr="00C33D11">
              <w:rPr>
                <w:rFonts w:ascii="宋体" w:hAnsi="宋体" w:hint="eastAsia"/>
                <w:color w:val="000000"/>
                <w:szCs w:val="21"/>
              </w:rPr>
              <w:t>良好的市场调研、分析能力</w:t>
            </w:r>
          </w:p>
          <w:p w:rsidR="006F79AB" w:rsidRPr="00C33D11" w:rsidRDefault="006F79AB" w:rsidP="00802FEE">
            <w:pPr>
              <w:widowControl/>
              <w:spacing w:line="440" w:lineRule="exact"/>
              <w:rPr>
                <w:rFonts w:ascii="宋体"/>
                <w:color w:val="000000"/>
                <w:szCs w:val="21"/>
              </w:rPr>
            </w:pPr>
          </w:p>
        </w:tc>
      </w:tr>
    </w:tbl>
    <w:p w:rsidR="006F79AB" w:rsidRPr="006E2625" w:rsidRDefault="006F79AB" w:rsidP="004A1108">
      <w:pPr>
        <w:spacing w:line="440" w:lineRule="exact"/>
        <w:ind w:firstLineChars="200" w:firstLine="480"/>
        <w:rPr>
          <w:rFonts w:ascii="黑体" w:eastAsia="黑体" w:hAnsi="黑体"/>
          <w:color w:val="000000"/>
          <w:sz w:val="24"/>
        </w:rPr>
      </w:pPr>
      <w:r w:rsidRPr="006E2625">
        <w:rPr>
          <w:rFonts w:ascii="黑体" w:eastAsia="黑体" w:hAnsi="黑体" w:hint="eastAsia"/>
          <w:color w:val="000000"/>
          <w:sz w:val="24"/>
        </w:rPr>
        <w:t>五、人才培养规格</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（一）岗位标准</w:t>
      </w:r>
    </w:p>
    <w:p w:rsidR="006F79AB" w:rsidRPr="006E2625" w:rsidRDefault="006F79AB" w:rsidP="004A1108">
      <w:pPr>
        <w:widowControl/>
        <w:spacing w:line="440" w:lineRule="exact"/>
        <w:ind w:firstLineChars="200" w:firstLine="482"/>
        <w:rPr>
          <w:rFonts w:eastAsia="楷体_GB2312" w:cs="宋体"/>
          <w:b/>
          <w:color w:val="000000"/>
          <w:kern w:val="0"/>
          <w:sz w:val="24"/>
        </w:rPr>
      </w:pPr>
      <w:r w:rsidRPr="006E2625">
        <w:rPr>
          <w:rFonts w:eastAsia="楷体_GB2312" w:cs="宋体"/>
          <w:b/>
          <w:color w:val="000000"/>
          <w:kern w:val="0"/>
          <w:sz w:val="24"/>
        </w:rPr>
        <w:t>1</w:t>
      </w:r>
      <w:r>
        <w:rPr>
          <w:rFonts w:ascii="宋体" w:hAnsi="宋体" w:cs="宋体" w:hint="eastAsia"/>
          <w:b/>
          <w:color w:val="000000"/>
          <w:kern w:val="0"/>
          <w:sz w:val="24"/>
        </w:rPr>
        <w:t>．</w:t>
      </w:r>
      <w:r w:rsidRPr="006E2625">
        <w:rPr>
          <w:rFonts w:eastAsia="楷体_GB2312" w:cs="宋体" w:hint="eastAsia"/>
          <w:b/>
          <w:color w:val="000000"/>
          <w:kern w:val="0"/>
          <w:sz w:val="24"/>
        </w:rPr>
        <w:t>知识结构与要求</w:t>
      </w:r>
    </w:p>
    <w:p w:rsidR="006F79AB" w:rsidRPr="006E2625" w:rsidRDefault="006F79AB" w:rsidP="004A1108">
      <w:pPr>
        <w:tabs>
          <w:tab w:val="left" w:pos="690"/>
        </w:tabs>
        <w:spacing w:line="440" w:lineRule="exact"/>
        <w:ind w:firstLineChars="200" w:firstLine="480"/>
        <w:rPr>
          <w:rFonts w:ascii="宋体"/>
          <w:color w:val="000000"/>
          <w:sz w:val="24"/>
        </w:rPr>
      </w:pPr>
      <w:r w:rsidRPr="006E2625">
        <w:rPr>
          <w:rFonts w:ascii="宋体" w:hAnsi="宋体" w:hint="eastAsia"/>
          <w:color w:val="000000"/>
          <w:sz w:val="24"/>
        </w:rPr>
        <w:t>（</w:t>
      </w:r>
      <w:r w:rsidRPr="006E2625">
        <w:rPr>
          <w:rFonts w:ascii="宋体" w:hAnsi="宋体"/>
          <w:color w:val="000000"/>
          <w:sz w:val="24"/>
        </w:rPr>
        <w:t>1</w:t>
      </w:r>
      <w:r w:rsidRPr="006E2625">
        <w:rPr>
          <w:rFonts w:ascii="宋体" w:hAnsi="宋体" w:hint="eastAsia"/>
          <w:color w:val="000000"/>
          <w:sz w:val="24"/>
        </w:rPr>
        <w:t>）坚持党的基本路线，坚持马列主义、毛泽东思想、邓小平理论和“三个代表”重要思想，具有思想政治理论素质、职业道德、敬业精神及社会人文素养；</w:t>
      </w:r>
    </w:p>
    <w:p w:rsidR="006F79AB" w:rsidRPr="006E2625" w:rsidRDefault="006F79AB" w:rsidP="004A1108">
      <w:pPr>
        <w:tabs>
          <w:tab w:val="left" w:pos="690"/>
        </w:tabs>
        <w:spacing w:line="440" w:lineRule="exact"/>
        <w:ind w:firstLineChars="200" w:firstLine="480"/>
        <w:rPr>
          <w:rFonts w:ascii="宋体"/>
          <w:color w:val="000000"/>
          <w:sz w:val="24"/>
        </w:rPr>
      </w:pPr>
      <w:r w:rsidRPr="006E2625">
        <w:rPr>
          <w:rFonts w:ascii="宋体" w:hAnsi="宋体" w:hint="eastAsia"/>
          <w:color w:val="000000"/>
          <w:sz w:val="24"/>
        </w:rPr>
        <w:t>（</w:t>
      </w:r>
      <w:r w:rsidRPr="006E2625">
        <w:rPr>
          <w:rFonts w:ascii="宋体" w:hAnsi="宋体"/>
          <w:color w:val="000000"/>
          <w:sz w:val="24"/>
        </w:rPr>
        <w:t>2</w:t>
      </w:r>
      <w:r w:rsidRPr="006E2625">
        <w:rPr>
          <w:rFonts w:ascii="宋体" w:hAnsi="宋体" w:hint="eastAsia"/>
          <w:color w:val="000000"/>
          <w:sz w:val="24"/>
        </w:rPr>
        <w:t>）既有较强的英语应用能力，尤其是处理本专业英文资料的能力；</w:t>
      </w:r>
    </w:p>
    <w:p w:rsidR="006F79AB" w:rsidRPr="006E2625" w:rsidRDefault="006F79AB" w:rsidP="004A1108">
      <w:pPr>
        <w:tabs>
          <w:tab w:val="left" w:pos="690"/>
        </w:tabs>
        <w:spacing w:line="440" w:lineRule="exact"/>
        <w:ind w:firstLineChars="200" w:firstLine="480"/>
        <w:rPr>
          <w:color w:val="000000"/>
          <w:sz w:val="24"/>
        </w:rPr>
      </w:pPr>
      <w:r w:rsidRPr="006E2625">
        <w:rPr>
          <w:rFonts w:hint="eastAsia"/>
          <w:color w:val="000000"/>
          <w:sz w:val="24"/>
        </w:rPr>
        <w:t>（</w:t>
      </w:r>
      <w:r w:rsidRPr="006E2625">
        <w:rPr>
          <w:color w:val="000000"/>
          <w:sz w:val="24"/>
        </w:rPr>
        <w:t>3</w:t>
      </w:r>
      <w:r w:rsidRPr="006E2625">
        <w:rPr>
          <w:rFonts w:hint="eastAsia"/>
          <w:color w:val="000000"/>
          <w:sz w:val="24"/>
        </w:rPr>
        <w:t>）计算机</w:t>
      </w:r>
      <w:r w:rsidRPr="006E2625">
        <w:rPr>
          <w:rFonts w:hint="eastAsia"/>
          <w:color w:val="000000"/>
          <w:kern w:val="0"/>
          <w:sz w:val="24"/>
        </w:rPr>
        <w:t>基础处理能力</w:t>
      </w:r>
      <w:r w:rsidRPr="006E2625">
        <w:rPr>
          <w:rFonts w:hint="eastAsia"/>
          <w:color w:val="000000"/>
          <w:sz w:val="24"/>
        </w:rPr>
        <w:t>；</w:t>
      </w:r>
    </w:p>
    <w:p w:rsidR="006F79AB" w:rsidRPr="006E2625" w:rsidRDefault="006F79AB" w:rsidP="004A1108">
      <w:pPr>
        <w:tabs>
          <w:tab w:val="left" w:pos="690"/>
        </w:tabs>
        <w:spacing w:line="440" w:lineRule="exact"/>
        <w:ind w:firstLineChars="200" w:firstLine="480"/>
        <w:rPr>
          <w:color w:val="000000"/>
          <w:sz w:val="24"/>
        </w:rPr>
      </w:pPr>
      <w:r w:rsidRPr="006E2625">
        <w:rPr>
          <w:rFonts w:hint="eastAsia"/>
          <w:bCs/>
          <w:color w:val="000000"/>
          <w:sz w:val="24"/>
        </w:rPr>
        <w:t>（</w:t>
      </w:r>
      <w:r w:rsidRPr="006E2625">
        <w:rPr>
          <w:bCs/>
          <w:color w:val="000000"/>
          <w:sz w:val="24"/>
        </w:rPr>
        <w:t>4</w:t>
      </w:r>
      <w:r w:rsidRPr="006E2625">
        <w:rPr>
          <w:rFonts w:hint="eastAsia"/>
          <w:bCs/>
          <w:color w:val="000000"/>
          <w:sz w:val="24"/>
        </w:rPr>
        <w:t>）</w:t>
      </w:r>
      <w:r w:rsidRPr="006E2625">
        <w:rPr>
          <w:rFonts w:hint="eastAsia"/>
          <w:color w:val="000000"/>
          <w:sz w:val="24"/>
        </w:rPr>
        <w:t>掌握拼、制版技术工作流程及各种印刷工艺；</w:t>
      </w:r>
    </w:p>
    <w:p w:rsidR="006F79AB" w:rsidRPr="006E2625" w:rsidRDefault="006F79AB" w:rsidP="004A1108">
      <w:pPr>
        <w:tabs>
          <w:tab w:val="left" w:pos="690"/>
        </w:tabs>
        <w:spacing w:line="440" w:lineRule="exact"/>
        <w:ind w:firstLineChars="200" w:firstLine="480"/>
        <w:rPr>
          <w:bCs/>
          <w:color w:val="000000"/>
          <w:sz w:val="24"/>
        </w:rPr>
      </w:pPr>
      <w:r w:rsidRPr="006E2625">
        <w:rPr>
          <w:rFonts w:hint="eastAsia"/>
          <w:bCs/>
          <w:color w:val="000000"/>
          <w:sz w:val="24"/>
        </w:rPr>
        <w:t>（</w:t>
      </w:r>
      <w:r w:rsidRPr="006E2625">
        <w:rPr>
          <w:bCs/>
          <w:color w:val="000000"/>
          <w:sz w:val="24"/>
        </w:rPr>
        <w:t>5</w:t>
      </w:r>
      <w:r w:rsidRPr="006E2625">
        <w:rPr>
          <w:rFonts w:hint="eastAsia"/>
          <w:bCs/>
          <w:color w:val="000000"/>
          <w:sz w:val="24"/>
        </w:rPr>
        <w:t>）</w:t>
      </w:r>
      <w:r w:rsidRPr="006E2625">
        <w:rPr>
          <w:rFonts w:hint="eastAsia"/>
          <w:color w:val="000000"/>
          <w:sz w:val="24"/>
        </w:rPr>
        <w:t>系统掌握数码印刷类产品平面媒体设计与制作技术，能熟练地使用和操作各类制作软件。</w:t>
      </w:r>
    </w:p>
    <w:p w:rsidR="006F79AB" w:rsidRPr="006E2625" w:rsidRDefault="006F79AB" w:rsidP="004A1108">
      <w:pPr>
        <w:tabs>
          <w:tab w:val="left" w:pos="690"/>
        </w:tabs>
        <w:spacing w:line="440" w:lineRule="exact"/>
        <w:ind w:firstLineChars="200" w:firstLine="480"/>
        <w:rPr>
          <w:bCs/>
          <w:color w:val="000000"/>
          <w:sz w:val="24"/>
        </w:rPr>
      </w:pPr>
      <w:r w:rsidRPr="006E2625">
        <w:rPr>
          <w:rFonts w:hint="eastAsia"/>
          <w:bCs/>
          <w:color w:val="000000"/>
          <w:sz w:val="24"/>
        </w:rPr>
        <w:t>（</w:t>
      </w:r>
      <w:r w:rsidRPr="006E2625">
        <w:rPr>
          <w:bCs/>
          <w:color w:val="000000"/>
          <w:sz w:val="24"/>
        </w:rPr>
        <w:t>6</w:t>
      </w:r>
      <w:r w:rsidRPr="006E2625">
        <w:rPr>
          <w:rFonts w:hint="eastAsia"/>
          <w:bCs/>
          <w:color w:val="000000"/>
          <w:sz w:val="24"/>
        </w:rPr>
        <w:t>）</w:t>
      </w:r>
      <w:r w:rsidRPr="006E2625">
        <w:rPr>
          <w:rFonts w:hint="eastAsia"/>
          <w:color w:val="000000"/>
          <w:sz w:val="24"/>
        </w:rPr>
        <w:t>熟悉国内外出版法规；</w:t>
      </w:r>
    </w:p>
    <w:p w:rsidR="006F79AB" w:rsidRPr="006E2625" w:rsidRDefault="006F79AB" w:rsidP="004A1108">
      <w:pPr>
        <w:tabs>
          <w:tab w:val="left" w:pos="690"/>
        </w:tabs>
        <w:spacing w:line="440" w:lineRule="exact"/>
        <w:ind w:firstLineChars="200" w:firstLine="480"/>
        <w:rPr>
          <w:bCs/>
          <w:color w:val="000000"/>
          <w:sz w:val="24"/>
        </w:rPr>
      </w:pPr>
      <w:r w:rsidRPr="006E2625">
        <w:rPr>
          <w:rFonts w:hint="eastAsia"/>
          <w:bCs/>
          <w:color w:val="000000"/>
          <w:sz w:val="24"/>
        </w:rPr>
        <w:t>（</w:t>
      </w:r>
      <w:r w:rsidRPr="006E2625">
        <w:rPr>
          <w:bCs/>
          <w:color w:val="000000"/>
          <w:sz w:val="24"/>
        </w:rPr>
        <w:t>7</w:t>
      </w:r>
      <w:r w:rsidRPr="006E2625">
        <w:rPr>
          <w:rFonts w:hint="eastAsia"/>
          <w:bCs/>
          <w:color w:val="000000"/>
          <w:sz w:val="24"/>
        </w:rPr>
        <w:t>）具有一定的创新意识和创新能力，了解劳动法基本知识和就业政策。</w:t>
      </w:r>
    </w:p>
    <w:p w:rsidR="006F79AB" w:rsidRPr="006E2625" w:rsidRDefault="006F79AB" w:rsidP="004A1108">
      <w:pPr>
        <w:widowControl/>
        <w:spacing w:line="440" w:lineRule="exact"/>
        <w:ind w:firstLineChars="200" w:firstLine="482"/>
        <w:rPr>
          <w:rFonts w:eastAsia="楷体_GB2312" w:cs="宋体"/>
          <w:b/>
          <w:color w:val="000000"/>
          <w:kern w:val="0"/>
          <w:sz w:val="24"/>
        </w:rPr>
      </w:pPr>
      <w:r w:rsidRPr="006E2625">
        <w:rPr>
          <w:rFonts w:eastAsia="楷体_GB2312" w:cs="宋体"/>
          <w:b/>
          <w:color w:val="000000"/>
          <w:kern w:val="0"/>
          <w:sz w:val="24"/>
        </w:rPr>
        <w:t>2</w:t>
      </w:r>
      <w:r>
        <w:rPr>
          <w:rFonts w:ascii="宋体" w:hAnsi="宋体" w:cs="宋体" w:hint="eastAsia"/>
          <w:b/>
          <w:color w:val="000000"/>
          <w:kern w:val="0"/>
          <w:sz w:val="24"/>
        </w:rPr>
        <w:t>．</w:t>
      </w:r>
      <w:r w:rsidRPr="006E2625">
        <w:rPr>
          <w:rFonts w:eastAsia="楷体_GB2312" w:cs="宋体" w:hint="eastAsia"/>
          <w:b/>
          <w:color w:val="000000"/>
          <w:kern w:val="0"/>
          <w:sz w:val="24"/>
        </w:rPr>
        <w:t>能力结构与要求</w:t>
      </w:r>
    </w:p>
    <w:p w:rsidR="006F79AB" w:rsidRPr="006E2625" w:rsidRDefault="006F79AB" w:rsidP="004A1108">
      <w:pPr>
        <w:spacing w:line="440" w:lineRule="exact"/>
        <w:ind w:firstLineChars="200" w:firstLine="480"/>
        <w:rPr>
          <w:rFonts w:eastAsia="仿宋_GB2312"/>
          <w:color w:val="000000"/>
          <w:sz w:val="24"/>
        </w:rPr>
      </w:pPr>
      <w:r w:rsidRPr="006E2625">
        <w:rPr>
          <w:rFonts w:eastAsia="仿宋_GB2312" w:cs="宋体" w:hint="eastAsia"/>
          <w:color w:val="000000"/>
          <w:kern w:val="0"/>
          <w:sz w:val="24"/>
        </w:rPr>
        <w:t>社会适应能力：</w:t>
      </w:r>
    </w:p>
    <w:p w:rsidR="006F79AB" w:rsidRPr="006E2625" w:rsidRDefault="006F79AB" w:rsidP="004A1108">
      <w:pPr>
        <w:spacing w:line="440" w:lineRule="exact"/>
        <w:ind w:firstLineChars="200" w:firstLine="480"/>
        <w:rPr>
          <w:color w:val="000000"/>
          <w:sz w:val="24"/>
        </w:rPr>
      </w:pPr>
      <w:r w:rsidRPr="006E2625">
        <w:rPr>
          <w:rFonts w:cs="宋体" w:hint="eastAsia"/>
          <w:color w:val="000000"/>
          <w:kern w:val="0"/>
          <w:sz w:val="24"/>
        </w:rPr>
        <w:t>（</w:t>
      </w:r>
      <w:r w:rsidRPr="006E2625">
        <w:rPr>
          <w:rFonts w:cs="宋体"/>
          <w:color w:val="000000"/>
          <w:kern w:val="0"/>
          <w:sz w:val="24"/>
        </w:rPr>
        <w:t>1</w:t>
      </w:r>
      <w:r w:rsidRPr="006E2625">
        <w:rPr>
          <w:rFonts w:cs="宋体" w:hint="eastAsia"/>
          <w:color w:val="000000"/>
          <w:kern w:val="0"/>
          <w:sz w:val="24"/>
        </w:rPr>
        <w:t>）</w:t>
      </w:r>
      <w:r w:rsidRPr="006E2625">
        <w:rPr>
          <w:rFonts w:hint="eastAsia"/>
          <w:color w:val="000000"/>
          <w:sz w:val="24"/>
        </w:rPr>
        <w:t>良好的职业道德，具有敬业精神和强烈的责任感，有良好的团队协作能力；</w:t>
      </w:r>
    </w:p>
    <w:p w:rsidR="006F79AB" w:rsidRPr="006E2625" w:rsidRDefault="006F79AB" w:rsidP="004A1108">
      <w:pPr>
        <w:spacing w:line="440" w:lineRule="exact"/>
        <w:ind w:firstLineChars="200" w:firstLine="480"/>
        <w:rPr>
          <w:color w:val="000000"/>
          <w:sz w:val="24"/>
        </w:rPr>
      </w:pPr>
      <w:r w:rsidRPr="006E2625">
        <w:rPr>
          <w:rFonts w:cs="宋体" w:hint="eastAsia"/>
          <w:color w:val="000000"/>
          <w:kern w:val="0"/>
          <w:sz w:val="24"/>
        </w:rPr>
        <w:t>（</w:t>
      </w:r>
      <w:r w:rsidRPr="006E2625">
        <w:rPr>
          <w:rFonts w:cs="宋体"/>
          <w:color w:val="000000"/>
          <w:kern w:val="0"/>
          <w:sz w:val="24"/>
        </w:rPr>
        <w:t>2</w:t>
      </w:r>
      <w:r w:rsidRPr="006E2625">
        <w:rPr>
          <w:rFonts w:cs="宋体" w:hint="eastAsia"/>
          <w:color w:val="000000"/>
          <w:kern w:val="0"/>
          <w:sz w:val="24"/>
        </w:rPr>
        <w:t>）</w:t>
      </w:r>
      <w:r w:rsidRPr="006E2625">
        <w:rPr>
          <w:rFonts w:hint="eastAsia"/>
          <w:color w:val="000000"/>
          <w:sz w:val="24"/>
        </w:rPr>
        <w:t>具有安全生产意识和现场质量管理的意识；</w:t>
      </w:r>
    </w:p>
    <w:p w:rsidR="006F79AB" w:rsidRPr="006E2625" w:rsidRDefault="006F79AB" w:rsidP="004A1108">
      <w:pPr>
        <w:spacing w:line="440" w:lineRule="exact"/>
        <w:ind w:firstLineChars="200" w:firstLine="480"/>
        <w:rPr>
          <w:color w:val="000000"/>
          <w:sz w:val="24"/>
        </w:rPr>
      </w:pPr>
      <w:r w:rsidRPr="006E2625">
        <w:rPr>
          <w:rFonts w:cs="宋体" w:hint="eastAsia"/>
          <w:color w:val="000000"/>
          <w:kern w:val="0"/>
          <w:sz w:val="24"/>
        </w:rPr>
        <w:t>（</w:t>
      </w:r>
      <w:r w:rsidRPr="006E2625">
        <w:rPr>
          <w:rFonts w:cs="宋体"/>
          <w:color w:val="000000"/>
          <w:kern w:val="0"/>
          <w:sz w:val="24"/>
        </w:rPr>
        <w:t>3</w:t>
      </w:r>
      <w:r w:rsidRPr="006E2625">
        <w:rPr>
          <w:rFonts w:cs="宋体" w:hint="eastAsia"/>
          <w:color w:val="000000"/>
          <w:kern w:val="0"/>
          <w:sz w:val="24"/>
        </w:rPr>
        <w:t>）</w:t>
      </w:r>
      <w:r w:rsidRPr="006E2625">
        <w:rPr>
          <w:rFonts w:hint="eastAsia"/>
          <w:color w:val="000000"/>
          <w:sz w:val="24"/>
        </w:rPr>
        <w:t>具有良好的政治素质、文化修养、艺术鉴赏力、服务意识和健康的体魄；</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4</w:t>
      </w:r>
      <w:r w:rsidRPr="006E2625">
        <w:rPr>
          <w:rFonts w:hint="eastAsia"/>
          <w:color w:val="000000"/>
          <w:sz w:val="24"/>
        </w:rPr>
        <w:t>）具有较强的计算机应用能力；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5</w:t>
      </w:r>
      <w:r w:rsidRPr="006E2625">
        <w:rPr>
          <w:rFonts w:hint="eastAsia"/>
          <w:color w:val="000000"/>
          <w:sz w:val="24"/>
        </w:rPr>
        <w:t>）较高的英语水平，可以进行口语交流及专业技术资料阅读；</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6</w:t>
      </w:r>
      <w:r w:rsidRPr="006E2625">
        <w:rPr>
          <w:rFonts w:hint="eastAsia"/>
          <w:color w:val="000000"/>
          <w:sz w:val="24"/>
        </w:rPr>
        <w:t>）熟练掌握各种专业技术。</w:t>
      </w:r>
    </w:p>
    <w:p w:rsidR="006F79AB" w:rsidRPr="006E2625" w:rsidRDefault="006F79AB" w:rsidP="004A1108">
      <w:pPr>
        <w:spacing w:line="440" w:lineRule="exact"/>
        <w:ind w:firstLineChars="200" w:firstLine="480"/>
        <w:rPr>
          <w:rFonts w:eastAsia="仿宋_GB2312" w:cs="宋体"/>
          <w:color w:val="000000"/>
          <w:kern w:val="0"/>
          <w:sz w:val="24"/>
        </w:rPr>
      </w:pPr>
      <w:r w:rsidRPr="006E2625">
        <w:rPr>
          <w:rFonts w:eastAsia="仿宋_GB2312" w:cs="宋体" w:hint="eastAsia"/>
          <w:color w:val="000000"/>
          <w:kern w:val="0"/>
          <w:sz w:val="24"/>
        </w:rPr>
        <w:t>行业通用能力：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1</w:t>
      </w:r>
      <w:r w:rsidRPr="006E2625">
        <w:rPr>
          <w:rFonts w:hint="eastAsia"/>
          <w:color w:val="000000"/>
          <w:sz w:val="24"/>
        </w:rPr>
        <w:t>）学习能力：学习新技术与知识能力，能快速接受并使用新技术、新设备、新工艺；</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2</w:t>
      </w:r>
      <w:r w:rsidRPr="006E2625">
        <w:rPr>
          <w:rFonts w:hint="eastAsia"/>
          <w:color w:val="000000"/>
          <w:sz w:val="24"/>
        </w:rPr>
        <w:t>）工作能力：具备逻辑思维和判断能力，具有分析问题、解决问题和信息搜集与处理能力，具备调查研究与组织协调能力；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3</w:t>
      </w:r>
      <w:r w:rsidRPr="006E2625">
        <w:rPr>
          <w:rFonts w:hint="eastAsia"/>
          <w:color w:val="000000"/>
          <w:sz w:val="24"/>
        </w:rPr>
        <w:t>）沟通能力：具备良好的交流沟通能力，具有较强的英语应用能力，能处理</w:t>
      </w:r>
      <w:r w:rsidRPr="006E2625">
        <w:rPr>
          <w:rFonts w:hint="eastAsia"/>
          <w:color w:val="000000"/>
          <w:sz w:val="24"/>
        </w:rPr>
        <w:lastRenderedPageBreak/>
        <w:t>本专业的英文文件和资料，有一定的口语交流能力；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4</w:t>
      </w:r>
      <w:r w:rsidRPr="006E2625">
        <w:rPr>
          <w:rFonts w:hint="eastAsia"/>
          <w:color w:val="000000"/>
          <w:sz w:val="24"/>
        </w:rPr>
        <w:t>）创新思维能力：能够根据各种不同的市场需求、人员需求提出创新工作方案。</w:t>
      </w:r>
    </w:p>
    <w:p w:rsidR="006F79AB" w:rsidRPr="006E2625" w:rsidRDefault="006F79AB" w:rsidP="004A1108">
      <w:pPr>
        <w:spacing w:line="440" w:lineRule="exact"/>
        <w:ind w:firstLineChars="200" w:firstLine="480"/>
        <w:rPr>
          <w:rFonts w:eastAsia="仿宋_GB2312" w:cs="宋体"/>
          <w:color w:val="000000"/>
          <w:kern w:val="0"/>
          <w:sz w:val="24"/>
        </w:rPr>
      </w:pPr>
      <w:r w:rsidRPr="006E2625">
        <w:rPr>
          <w:rFonts w:eastAsia="仿宋_GB2312" w:cs="宋体" w:hint="eastAsia"/>
          <w:color w:val="000000"/>
          <w:kern w:val="0"/>
          <w:sz w:val="24"/>
        </w:rPr>
        <w:t>专业核心能力：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1</w:t>
      </w:r>
      <w:r w:rsidRPr="006E2625">
        <w:rPr>
          <w:rFonts w:hint="eastAsia"/>
          <w:color w:val="000000"/>
          <w:sz w:val="24"/>
        </w:rPr>
        <w:t>）具备一定的工艺设计能力，根据产品的不同情况制定合理的工艺流程；</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2</w:t>
      </w:r>
      <w:r w:rsidRPr="006E2625">
        <w:rPr>
          <w:rFonts w:hint="eastAsia"/>
          <w:color w:val="000000"/>
          <w:sz w:val="24"/>
        </w:rPr>
        <w:t>）熟练使用图像处理、图形制作软件、排版软件等常用软件；</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3</w:t>
      </w:r>
      <w:r w:rsidRPr="006E2625">
        <w:rPr>
          <w:rFonts w:hint="eastAsia"/>
          <w:color w:val="000000"/>
          <w:sz w:val="24"/>
        </w:rPr>
        <w:t>）掌握各种数字印刷工艺基本知识，熟练操作数字印刷设备；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4</w:t>
      </w:r>
      <w:r w:rsidRPr="006E2625">
        <w:rPr>
          <w:rFonts w:hint="eastAsia"/>
          <w:color w:val="000000"/>
          <w:sz w:val="24"/>
        </w:rPr>
        <w:t>）熟悉数字印刷设备与材料性能，能完成设备及材料的日常维护及简单故障分析；</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5</w:t>
      </w:r>
      <w:r w:rsidRPr="006E2625">
        <w:rPr>
          <w:rFonts w:hint="eastAsia"/>
          <w:color w:val="000000"/>
          <w:sz w:val="24"/>
        </w:rPr>
        <w:t>）熟悉数字印刷标准，掌握印刷产品质量检测、分析技术；</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6</w:t>
      </w:r>
      <w:r w:rsidRPr="006E2625">
        <w:rPr>
          <w:rFonts w:hint="eastAsia"/>
          <w:color w:val="000000"/>
          <w:sz w:val="24"/>
        </w:rPr>
        <w:t>）数据分析、挖掘能力，可变信息生成及制作技术；</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7</w:t>
      </w:r>
      <w:r w:rsidRPr="006E2625">
        <w:rPr>
          <w:rFonts w:hint="eastAsia"/>
          <w:color w:val="000000"/>
          <w:sz w:val="24"/>
        </w:rPr>
        <w:t>）数字印刷市场开发、数字印刷产品营销能力。</w:t>
      </w:r>
    </w:p>
    <w:p w:rsidR="006F79AB" w:rsidRPr="006E2625" w:rsidRDefault="006F79AB" w:rsidP="004A1108">
      <w:pPr>
        <w:spacing w:line="440" w:lineRule="exact"/>
        <w:ind w:firstLineChars="200" w:firstLine="480"/>
        <w:rPr>
          <w:rFonts w:cs="宋体"/>
          <w:color w:val="000000"/>
          <w:kern w:val="0"/>
          <w:sz w:val="24"/>
        </w:rPr>
      </w:pPr>
      <w:r w:rsidRPr="006E2625">
        <w:rPr>
          <w:rFonts w:eastAsia="仿宋_GB2312" w:cs="宋体" w:hint="eastAsia"/>
          <w:color w:val="000000"/>
          <w:kern w:val="0"/>
          <w:sz w:val="24"/>
        </w:rPr>
        <w:t>岗位专用能力：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1</w:t>
      </w:r>
      <w:r w:rsidRPr="006E2625">
        <w:rPr>
          <w:rFonts w:hint="eastAsia"/>
          <w:color w:val="000000"/>
          <w:sz w:val="24"/>
        </w:rPr>
        <w:t>）数字印刷相关仪器、设备的使用和操作的能力；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2</w:t>
      </w:r>
      <w:r w:rsidRPr="006E2625">
        <w:rPr>
          <w:rFonts w:hint="eastAsia"/>
          <w:color w:val="000000"/>
          <w:sz w:val="24"/>
        </w:rPr>
        <w:t>）数字媒体综合制作能力；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3</w:t>
      </w:r>
      <w:r w:rsidRPr="006E2625">
        <w:rPr>
          <w:rFonts w:hint="eastAsia"/>
          <w:color w:val="000000"/>
          <w:sz w:val="24"/>
        </w:rPr>
        <w:t>）大数据处理与分析能力；</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4</w:t>
      </w:r>
      <w:r w:rsidRPr="006E2625">
        <w:rPr>
          <w:rFonts w:hint="eastAsia"/>
          <w:color w:val="000000"/>
          <w:sz w:val="24"/>
        </w:rPr>
        <w:t>）数字印刷工艺设计与开发能力。</w:t>
      </w:r>
    </w:p>
    <w:p w:rsidR="006F79AB" w:rsidRPr="006E2625" w:rsidRDefault="006F79AB" w:rsidP="004A1108">
      <w:pPr>
        <w:spacing w:line="440" w:lineRule="exact"/>
        <w:ind w:firstLineChars="200" w:firstLine="482"/>
        <w:rPr>
          <w:color w:val="000000"/>
          <w:sz w:val="24"/>
        </w:rPr>
      </w:pPr>
      <w:r w:rsidRPr="006E2625">
        <w:rPr>
          <w:rFonts w:eastAsia="楷体_GB2312" w:cs="宋体"/>
          <w:b/>
          <w:color w:val="000000"/>
          <w:kern w:val="0"/>
          <w:sz w:val="24"/>
        </w:rPr>
        <w:t>3</w:t>
      </w:r>
      <w:r>
        <w:rPr>
          <w:rFonts w:ascii="宋体" w:hAnsi="宋体" w:cs="宋体" w:hint="eastAsia"/>
          <w:b/>
          <w:color w:val="000000"/>
          <w:kern w:val="0"/>
          <w:sz w:val="24"/>
        </w:rPr>
        <w:t>．</w:t>
      </w:r>
      <w:r w:rsidRPr="006E2625">
        <w:rPr>
          <w:rFonts w:eastAsia="楷体_GB2312" w:cs="宋体" w:hint="eastAsia"/>
          <w:b/>
          <w:color w:val="000000"/>
          <w:kern w:val="0"/>
          <w:sz w:val="24"/>
        </w:rPr>
        <w:t>素质结构与要求</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1</w:t>
      </w:r>
      <w:r w:rsidRPr="006E2625">
        <w:rPr>
          <w:rFonts w:hint="eastAsia"/>
          <w:color w:val="000000"/>
          <w:sz w:val="24"/>
        </w:rPr>
        <w:t>）思想道德素质：要求掌握马克思主义的基本原理，掌握邓小平理论的基本思想，坚持党的基本路线，树立科学的世界观、人生观、价值观，遵纪守法，有高尚的道德品质，爱岗敬业，事业心、责任感强。</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2</w:t>
      </w:r>
      <w:r w:rsidRPr="006E2625">
        <w:rPr>
          <w:rFonts w:hint="eastAsia"/>
          <w:color w:val="000000"/>
          <w:sz w:val="24"/>
        </w:rPr>
        <w:t>）文化素质：要求追求自我发展和完善、有求知欲和终身学习的理念，有健康的审美情趣和一定的文学艺术鉴赏水平，具有丰富的文化底蕴。</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w:t>
      </w:r>
      <w:r w:rsidRPr="006E2625">
        <w:rPr>
          <w:color w:val="000000"/>
          <w:sz w:val="24"/>
        </w:rPr>
        <w:t>3</w:t>
      </w:r>
      <w:r w:rsidRPr="006E2625">
        <w:rPr>
          <w:rFonts w:hint="eastAsia"/>
          <w:color w:val="000000"/>
          <w:sz w:val="24"/>
        </w:rPr>
        <w:t>）专业素质：要求遵守职业道德，具备数字媒体制策划、制作的综合能力、专业创新能力和相关专业技术的可持续发展能力。</w:t>
      </w:r>
    </w:p>
    <w:p w:rsidR="006F79AB" w:rsidRPr="006E2625" w:rsidRDefault="006F79AB" w:rsidP="004A1108">
      <w:pPr>
        <w:spacing w:line="440" w:lineRule="exact"/>
        <w:ind w:firstLineChars="200" w:firstLine="482"/>
        <w:rPr>
          <w:rFonts w:ascii="楷体_GB2312" w:eastAsia="楷体_GB2312" w:hAnsi="黑体"/>
          <w:b/>
          <w:color w:val="000000"/>
          <w:sz w:val="24"/>
        </w:rPr>
      </w:pPr>
      <w:r w:rsidRPr="006E2625">
        <w:rPr>
          <w:rFonts w:ascii="楷体_GB2312" w:eastAsia="楷体_GB2312" w:hAnsi="黑体" w:hint="eastAsia"/>
          <w:b/>
          <w:color w:val="000000"/>
          <w:sz w:val="24"/>
        </w:rPr>
        <w:t>（二）毕业标准</w:t>
      </w:r>
    </w:p>
    <w:p w:rsidR="006F79AB" w:rsidRPr="006E2625" w:rsidRDefault="006F79AB" w:rsidP="004A1108">
      <w:pPr>
        <w:spacing w:line="440" w:lineRule="exact"/>
        <w:ind w:firstLineChars="200" w:firstLine="480"/>
        <w:rPr>
          <w:color w:val="000000"/>
          <w:sz w:val="24"/>
        </w:rPr>
      </w:pPr>
      <w:r w:rsidRPr="006E2625">
        <w:rPr>
          <w:color w:val="000000"/>
          <w:sz w:val="24"/>
        </w:rPr>
        <w:t>1</w:t>
      </w:r>
      <w:r w:rsidRPr="006E2625">
        <w:rPr>
          <w:rFonts w:hint="eastAsia"/>
          <w:color w:val="000000"/>
          <w:sz w:val="24"/>
        </w:rPr>
        <w:t>．各学期所修课程考核合格；</w:t>
      </w:r>
    </w:p>
    <w:p w:rsidR="006F79AB" w:rsidRPr="006E2625" w:rsidRDefault="006F79AB" w:rsidP="004A1108">
      <w:pPr>
        <w:spacing w:line="440" w:lineRule="exact"/>
        <w:ind w:firstLineChars="200" w:firstLine="480"/>
        <w:rPr>
          <w:color w:val="000000"/>
          <w:sz w:val="24"/>
        </w:rPr>
      </w:pPr>
      <w:r w:rsidRPr="006E2625">
        <w:rPr>
          <w:color w:val="000000"/>
          <w:sz w:val="24"/>
        </w:rPr>
        <w:t>2</w:t>
      </w:r>
      <w:r w:rsidRPr="006E2625">
        <w:rPr>
          <w:rFonts w:hint="eastAsia"/>
          <w:color w:val="000000"/>
          <w:sz w:val="24"/>
        </w:rPr>
        <w:t>．考取中级及以上平版制版工、平版印刷工、平版晒版工等任一职业资格证书；</w:t>
      </w:r>
    </w:p>
    <w:p w:rsidR="006F79AB" w:rsidRPr="006E2625" w:rsidRDefault="006F79AB" w:rsidP="004A1108">
      <w:pPr>
        <w:spacing w:line="440" w:lineRule="exact"/>
        <w:ind w:firstLineChars="200" w:firstLine="480"/>
        <w:rPr>
          <w:color w:val="000000"/>
          <w:sz w:val="24"/>
        </w:rPr>
      </w:pPr>
      <w:r w:rsidRPr="006E2625">
        <w:rPr>
          <w:color w:val="000000"/>
          <w:sz w:val="24"/>
        </w:rPr>
        <w:t>3</w:t>
      </w:r>
      <w:r w:rsidRPr="006E2625">
        <w:rPr>
          <w:rFonts w:hint="eastAsia"/>
          <w:color w:val="000000"/>
          <w:sz w:val="24"/>
        </w:rPr>
        <w:t>．至少有两次企业实践经历，企业评价合格及以上；</w:t>
      </w:r>
    </w:p>
    <w:p w:rsidR="006F79AB" w:rsidRPr="006E2625" w:rsidRDefault="006F79AB" w:rsidP="004A1108">
      <w:pPr>
        <w:spacing w:line="440" w:lineRule="exact"/>
        <w:ind w:firstLineChars="200" w:firstLine="480"/>
        <w:rPr>
          <w:color w:val="000000"/>
          <w:sz w:val="24"/>
        </w:rPr>
      </w:pPr>
      <w:r w:rsidRPr="006E2625">
        <w:rPr>
          <w:color w:val="000000"/>
          <w:sz w:val="24"/>
        </w:rPr>
        <w:t>4</w:t>
      </w:r>
      <w:r w:rsidRPr="006E2625">
        <w:rPr>
          <w:rFonts w:hint="eastAsia"/>
          <w:color w:val="000000"/>
          <w:sz w:val="24"/>
        </w:rPr>
        <w:t>．至少两门公共选修课程考核合格（其中一门为艺术类课程）；</w:t>
      </w:r>
    </w:p>
    <w:p w:rsidR="006F79AB" w:rsidRPr="006E2625" w:rsidRDefault="006F79AB" w:rsidP="004A1108">
      <w:pPr>
        <w:spacing w:line="440" w:lineRule="exact"/>
        <w:ind w:firstLineChars="200" w:firstLine="480"/>
        <w:rPr>
          <w:color w:val="000000"/>
          <w:sz w:val="24"/>
        </w:rPr>
      </w:pPr>
      <w:r w:rsidRPr="006E2625">
        <w:rPr>
          <w:color w:val="000000"/>
          <w:sz w:val="24"/>
        </w:rPr>
        <w:t>5</w:t>
      </w:r>
      <w:r w:rsidRPr="006E2625">
        <w:rPr>
          <w:rFonts w:hint="eastAsia"/>
          <w:color w:val="000000"/>
          <w:sz w:val="24"/>
        </w:rPr>
        <w:t>．军训、顶岗实习、毕业设计考核合格；</w:t>
      </w:r>
    </w:p>
    <w:p w:rsidR="006F79AB" w:rsidRPr="006E2625" w:rsidRDefault="006F79AB" w:rsidP="004A1108">
      <w:pPr>
        <w:spacing w:line="440" w:lineRule="exact"/>
        <w:ind w:firstLineChars="200" w:firstLine="480"/>
        <w:rPr>
          <w:color w:val="000000"/>
          <w:sz w:val="24"/>
        </w:rPr>
      </w:pPr>
      <w:r w:rsidRPr="006E2625">
        <w:rPr>
          <w:color w:val="000000"/>
          <w:sz w:val="24"/>
        </w:rPr>
        <w:lastRenderedPageBreak/>
        <w:t>6</w:t>
      </w:r>
      <w:r w:rsidRPr="006E2625">
        <w:rPr>
          <w:rFonts w:hint="eastAsia"/>
          <w:color w:val="000000"/>
          <w:sz w:val="24"/>
        </w:rPr>
        <w:t>．获取全国计算机等级考试一级或以上合格证书；</w:t>
      </w:r>
    </w:p>
    <w:p w:rsidR="006F79AB" w:rsidRPr="006E2625" w:rsidRDefault="006F79AB" w:rsidP="004A1108">
      <w:pPr>
        <w:spacing w:line="440" w:lineRule="exact"/>
        <w:ind w:firstLineChars="200" w:firstLine="480"/>
        <w:rPr>
          <w:color w:val="000000"/>
          <w:sz w:val="24"/>
        </w:rPr>
      </w:pPr>
      <w:r w:rsidRPr="006E2625">
        <w:rPr>
          <w:color w:val="000000"/>
          <w:sz w:val="24"/>
        </w:rPr>
        <w:t>7</w:t>
      </w:r>
      <w:r w:rsidRPr="006E2625">
        <w:rPr>
          <w:rFonts w:hint="eastAsia"/>
          <w:color w:val="000000"/>
          <w:sz w:val="24"/>
        </w:rPr>
        <w:t>．在校期间出勤课时不低于专业总课时的</w:t>
      </w:r>
      <w:r w:rsidRPr="006E2625">
        <w:rPr>
          <w:color w:val="000000"/>
          <w:sz w:val="24"/>
        </w:rPr>
        <w:t>90%</w:t>
      </w:r>
      <w:r w:rsidRPr="006E2625">
        <w:rPr>
          <w:rFonts w:hint="eastAsia"/>
          <w:color w:val="000000"/>
          <w:sz w:val="24"/>
        </w:rPr>
        <w:t>；</w:t>
      </w:r>
    </w:p>
    <w:p w:rsidR="006F79AB" w:rsidRPr="006E2625" w:rsidRDefault="006F79AB" w:rsidP="004A1108">
      <w:pPr>
        <w:spacing w:line="440" w:lineRule="exact"/>
        <w:ind w:firstLineChars="200" w:firstLine="480"/>
        <w:rPr>
          <w:rFonts w:eastAsia="仿宋"/>
          <w:color w:val="000000"/>
          <w:sz w:val="28"/>
          <w:szCs w:val="28"/>
        </w:rPr>
      </w:pPr>
      <w:r w:rsidRPr="006E2625">
        <w:rPr>
          <w:color w:val="000000"/>
          <w:sz w:val="24"/>
        </w:rPr>
        <w:t>8</w:t>
      </w:r>
      <w:r w:rsidRPr="006E2625">
        <w:rPr>
          <w:rFonts w:hint="eastAsia"/>
          <w:color w:val="000000"/>
          <w:sz w:val="24"/>
        </w:rPr>
        <w:t>．有明确的职业生涯规划，具备创新意识和创业能力。</w:t>
      </w:r>
    </w:p>
    <w:p w:rsidR="006F79AB" w:rsidRPr="006E2625" w:rsidRDefault="006F79AB" w:rsidP="004A1108">
      <w:pPr>
        <w:spacing w:line="440" w:lineRule="exact"/>
        <w:ind w:firstLineChars="200" w:firstLine="480"/>
        <w:rPr>
          <w:rFonts w:ascii="黑体" w:eastAsia="黑体" w:hAnsi="宋体"/>
          <w:color w:val="000000"/>
          <w:sz w:val="24"/>
        </w:rPr>
      </w:pPr>
      <w:r w:rsidRPr="006E2625">
        <w:rPr>
          <w:rFonts w:ascii="黑体" w:eastAsia="黑体" w:hAnsi="黑体" w:hint="eastAsia"/>
          <w:color w:val="000000"/>
          <w:sz w:val="24"/>
        </w:rPr>
        <w:t>六、</w:t>
      </w:r>
      <w:r w:rsidRPr="006E2625">
        <w:rPr>
          <w:rFonts w:ascii="黑体" w:eastAsia="黑体" w:hAnsi="宋体" w:hint="eastAsia"/>
          <w:color w:val="000000"/>
          <w:sz w:val="24"/>
        </w:rPr>
        <w:t>人才培养模式</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紧扣高职教育特色，以校企融合为核心，采用全新的“产品教学”模式，以书刊、相册、台历、</w:t>
      </w:r>
      <w:r w:rsidRPr="006E2625">
        <w:rPr>
          <w:color w:val="000000"/>
          <w:sz w:val="24"/>
        </w:rPr>
        <w:t>KT</w:t>
      </w:r>
      <w:r w:rsidRPr="006E2625">
        <w:rPr>
          <w:rFonts w:hint="eastAsia"/>
          <w:color w:val="000000"/>
          <w:sz w:val="24"/>
        </w:rPr>
        <w:t>板四种典型的数码印刷产品为载体实施行业通用能力的教学，以岗位工作任务为中心实施专业核心能力和岗位专用能力的教学。以“典型产品”为载体确定教学内容；以“真实的生产工艺”为流程确定课程顺序；以“真实的生产环境”为依托实施教学，将人才培养的各种能力融入到产品的制作过程中。</w:t>
      </w:r>
    </w:p>
    <w:p w:rsidR="006F79AB" w:rsidRPr="006E2625" w:rsidRDefault="006F79AB" w:rsidP="004A1108">
      <w:pPr>
        <w:spacing w:line="440" w:lineRule="exact"/>
        <w:ind w:firstLineChars="200" w:firstLine="480"/>
        <w:rPr>
          <w:color w:val="000000"/>
          <w:sz w:val="24"/>
        </w:rPr>
      </w:pPr>
      <w:r w:rsidRPr="006E2625">
        <w:rPr>
          <w:rFonts w:cs="宋体" w:hint="eastAsia"/>
          <w:color w:val="000000"/>
          <w:kern w:val="0"/>
          <w:sz w:val="24"/>
        </w:rPr>
        <w:t>依据“学习与工作的一致性，学习内容与实际生产工作任务的一致性，符合专业技能</w:t>
      </w:r>
      <w:r w:rsidRPr="006E2625">
        <w:rPr>
          <w:rFonts w:cs="宋体"/>
          <w:color w:val="000000"/>
          <w:kern w:val="0"/>
          <w:sz w:val="24"/>
        </w:rPr>
        <w:t>(</w:t>
      </w:r>
      <w:r w:rsidRPr="006E2625">
        <w:rPr>
          <w:rFonts w:cs="宋体" w:hint="eastAsia"/>
          <w:color w:val="000000"/>
          <w:kern w:val="0"/>
          <w:sz w:val="24"/>
        </w:rPr>
        <w:t>职业资格标准</w:t>
      </w:r>
      <w:r w:rsidRPr="006E2625">
        <w:rPr>
          <w:rFonts w:cs="宋体"/>
          <w:color w:val="000000"/>
          <w:kern w:val="0"/>
          <w:sz w:val="24"/>
        </w:rPr>
        <w:t>)</w:t>
      </w:r>
      <w:r w:rsidRPr="006E2625">
        <w:rPr>
          <w:rFonts w:cs="宋体" w:hint="eastAsia"/>
          <w:color w:val="000000"/>
          <w:kern w:val="0"/>
          <w:sz w:val="24"/>
        </w:rPr>
        <w:t>要求，便于学生就业、有利于学生今后可持续发展”的原则，与企业共同归纳总结出数字印刷技术专业所对应的“典型工作岗位</w:t>
      </w:r>
      <w:r w:rsidRPr="006E2625">
        <w:rPr>
          <w:rFonts w:cs="宋体"/>
          <w:color w:val="000000"/>
          <w:kern w:val="0"/>
          <w:sz w:val="24"/>
        </w:rPr>
        <w:t>——</w:t>
      </w:r>
      <w:r w:rsidRPr="006E2625">
        <w:rPr>
          <w:rFonts w:cs="宋体" w:hint="eastAsia"/>
          <w:color w:val="000000"/>
          <w:kern w:val="0"/>
          <w:sz w:val="24"/>
        </w:rPr>
        <w:t>岗位工作任务</w:t>
      </w:r>
      <w:r w:rsidRPr="006E2625">
        <w:rPr>
          <w:rFonts w:cs="宋体"/>
          <w:color w:val="000000"/>
          <w:kern w:val="0"/>
          <w:sz w:val="24"/>
        </w:rPr>
        <w:t>——</w:t>
      </w:r>
      <w:r w:rsidRPr="006E2625">
        <w:rPr>
          <w:rFonts w:cs="宋体" w:hint="eastAsia"/>
          <w:color w:val="000000"/>
          <w:kern w:val="0"/>
          <w:sz w:val="24"/>
        </w:rPr>
        <w:t>岗位工作能力”，设置“基于工作能力的课程体系”。聚散结合，全程贯穿，培养职业精神。课程基础理论以应用为目的，以必需、够用为度。围绕职业岗位工作任务，强化职业能力培养。因此围绕工作能力确定的课程体系包括社会适应能力课程体系、行业通用能力课程体系、专业核心能力课程体系、岗位专用能力课程体系。形成了前三个学期以产品教学为主的行业通用能力培养，第四五学期以项目教学引领的专业核心能力和岗位专用能力培养，第</w:t>
      </w:r>
      <w:r w:rsidRPr="006E2625">
        <w:rPr>
          <w:rFonts w:cs="宋体"/>
          <w:color w:val="000000"/>
          <w:kern w:val="0"/>
          <w:sz w:val="24"/>
        </w:rPr>
        <w:t>6</w:t>
      </w:r>
      <w:r w:rsidRPr="006E2625">
        <w:rPr>
          <w:rFonts w:cs="宋体" w:hint="eastAsia"/>
          <w:color w:val="000000"/>
          <w:kern w:val="0"/>
          <w:sz w:val="24"/>
        </w:rPr>
        <w:t>学期以顶岗实习为主的课程体系。社会适应能力培养贯穿全部六个学期。</w:t>
      </w:r>
    </w:p>
    <w:p w:rsidR="006F79AB" w:rsidRPr="006E2625" w:rsidRDefault="006F79AB" w:rsidP="004A1108">
      <w:pPr>
        <w:spacing w:line="440" w:lineRule="exact"/>
        <w:ind w:firstLineChars="200" w:firstLine="480"/>
        <w:rPr>
          <w:rFonts w:ascii="黑体" w:eastAsia="黑体" w:hAnsi="宋体"/>
          <w:color w:val="000000"/>
          <w:sz w:val="24"/>
        </w:rPr>
      </w:pPr>
      <w:r w:rsidRPr="006E2625">
        <w:rPr>
          <w:rFonts w:ascii="黑体" w:eastAsia="黑体" w:hAnsi="宋体" w:hint="eastAsia"/>
          <w:color w:val="000000"/>
          <w:sz w:val="24"/>
        </w:rPr>
        <w:t>七、专业主干课程介绍</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（一）数码印后加工</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本课程是数字印刷技术专业的专业核心能力培养课程。本课程前续课程为《计算机应用基础》、《图像软件基础》，同开课程为《数字印刷》。</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通通过本课程的学习，培养学生具备印后加工工艺流程的基本知识及操作印后加工相关设备的能力。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本课程主要内容包括书刊装订、覆膜、上光、模切、压痕及常见故障的分析和排除等。</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（二）数字印刷</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lastRenderedPageBreak/>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本课程是数字印刷技术专业的专业核心能力培养课程。本课程前续课程为《计算机应用基础》、《图像软件基础》，同开课程为《数码印后加工》。</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通过本课程的学习，培养学生具备数字印刷相关基本知识及操作色彩管理、计算机直接制版与数字印刷设备的能力。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本课程主要内容包括在机直接成像数字印刷原理、喷墨成像式数字印刷成像、静电成像式数字印刷原理、其他成像方式的数字印刷、数字印刷材料、直接制版技术、数码打样及色彩管理等。</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（三）数字印刷质量评价</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本课程是数字印刷技术专业的专业核心能力培养课程。本课程前续课程为《计算机应用基础》、《图像软件基础》，同开课程为《数码印后加工》。</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通过本课程的学习，培养学生检测印刷品质量、控制印刷品质量及其操作印刷品相应的检测设备的能力。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本课程主要内容包括印刷质量测控条的分类和作用、基于密度的印刷质量控制、基于色度的印刷质量控制、印刷过程中的质量控制及印刷质量评价等。</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（四）数码企业店长实训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本课程是数字印刷技术专业的专业核心能力培养课程。本课程前续课程为《计算机应用基础》、《图像软件基础》，同开课程为《数码印后加工》。</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通过本课程的学习，使学生掌握数码印刷生产管理流程，培养学生企业管理能力。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rFonts w:ascii="楷体" w:eastAsia="楷体" w:hAnsi="楷体"/>
          <w:b/>
          <w:color w:val="000000"/>
          <w:sz w:val="24"/>
        </w:rPr>
      </w:pPr>
      <w:r w:rsidRPr="006E2625">
        <w:rPr>
          <w:rFonts w:hint="eastAsia"/>
          <w:color w:val="000000"/>
          <w:sz w:val="24"/>
        </w:rPr>
        <w:t>本课程主要内容包括数码印刷工艺、前台接待、财务、管理知识等。</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（五）印前设计与制作实训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本课程是数字印刷技术专业的岗位专用能力培养课程。本课程前续课程为《计算</w:t>
      </w:r>
      <w:r w:rsidRPr="006E2625">
        <w:rPr>
          <w:rFonts w:hint="eastAsia"/>
          <w:color w:val="000000"/>
          <w:sz w:val="24"/>
        </w:rPr>
        <w:lastRenderedPageBreak/>
        <w:t>机应用基础》、《数字拼版技术》，同开课程为《数字印刷综合实训》。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通过本课程的学习，使学生掌握设计技巧，培养学生运用软件进行设计和制作的能力。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负责文字录入、图像分色与处理、图形制作、图文混合排版</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（六）印后加工处理实训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本课程是数字印刷技术专业的岗位专用能力培养课程。本课程前续课程为《计算机应用基础》、《数字拼版技术》，同开课程为《数字印刷综合实训》。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通过本课程的学习，使学生掌握印后各种设备的操作，培养设备的熟练操作技能和故障排除能力。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练习常见数码产品的制作加工，数码产品印后加工工艺及印后加工设备操作等。</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（七）数字印刷综合实训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本课程是数字印刷技术专业的岗位专用能力培养课程。本课程前续课程为《计算机应用基础》、《数字拼版技术》，同开课程为《印后加工处理实训》。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通过本课程的学习，使学生能完成产品数码产品的印刷工作，培养设备的熟练操作技能和故障排除能力。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印刷工艺设计、材料检查、印刷复制、印刷品检测等。</w:t>
      </w:r>
    </w:p>
    <w:p w:rsidR="006F79AB" w:rsidRPr="00C33D11" w:rsidRDefault="006F79AB" w:rsidP="004A1108">
      <w:pPr>
        <w:spacing w:line="440" w:lineRule="exact"/>
        <w:ind w:firstLineChars="200" w:firstLine="482"/>
        <w:rPr>
          <w:rFonts w:ascii="楷体_GB2312" w:eastAsia="楷体_GB2312" w:hAnsi="黑体"/>
          <w:b/>
          <w:color w:val="000000"/>
          <w:sz w:val="24"/>
        </w:rPr>
      </w:pPr>
      <w:r w:rsidRPr="00C33D11">
        <w:rPr>
          <w:rFonts w:ascii="楷体_GB2312" w:eastAsia="楷体_GB2312" w:hAnsi="黑体" w:hint="eastAsia"/>
          <w:b/>
          <w:color w:val="000000"/>
          <w:sz w:val="24"/>
        </w:rPr>
        <w:t>（八）印刷企业管理</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1</w:t>
      </w:r>
      <w:r w:rsidRPr="006E2625">
        <w:rPr>
          <w:rFonts w:ascii="仿宋" w:eastAsia="仿宋" w:hAnsi="仿宋" w:hint="eastAsia"/>
          <w:color w:val="000000"/>
          <w:sz w:val="24"/>
        </w:rPr>
        <w:t>．课程性质</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本课程是数字印刷技术专业的岗位专用能力培养课程。本课程前续课程为《计算机应用基础》、《数字拼版技术》，同开课程为《印后加工处理实训》。</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t>2</w:t>
      </w:r>
      <w:r w:rsidRPr="006E2625">
        <w:rPr>
          <w:rFonts w:ascii="仿宋" w:eastAsia="仿宋" w:hAnsi="仿宋" w:hint="eastAsia"/>
          <w:color w:val="000000"/>
          <w:sz w:val="24"/>
        </w:rPr>
        <w:t>．课程目标</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通过本课程的学习，使学生能完成产品数码产品的印刷工作，培养设备的熟练操作技能和故障排除能力。</w:t>
      </w:r>
    </w:p>
    <w:p w:rsidR="006F79AB" w:rsidRPr="006E2625" w:rsidRDefault="006F79AB" w:rsidP="004A1108">
      <w:pPr>
        <w:spacing w:line="440" w:lineRule="exact"/>
        <w:ind w:firstLineChars="200" w:firstLine="480"/>
        <w:rPr>
          <w:rFonts w:ascii="仿宋" w:eastAsia="仿宋" w:hAnsi="仿宋"/>
          <w:color w:val="000000"/>
          <w:sz w:val="24"/>
        </w:rPr>
      </w:pPr>
      <w:r w:rsidRPr="006E2625">
        <w:rPr>
          <w:rFonts w:ascii="仿宋" w:eastAsia="仿宋" w:hAnsi="仿宋"/>
          <w:color w:val="000000"/>
          <w:sz w:val="24"/>
        </w:rPr>
        <w:lastRenderedPageBreak/>
        <w:t>3</w:t>
      </w:r>
      <w:r w:rsidRPr="006E2625">
        <w:rPr>
          <w:rFonts w:ascii="仿宋" w:eastAsia="仿宋" w:hAnsi="仿宋" w:hint="eastAsia"/>
          <w:color w:val="000000"/>
          <w:sz w:val="24"/>
        </w:rPr>
        <w:t>．课程主要内容</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印刷工艺设计、企业设备检查、企业生产管理等。</w:t>
      </w:r>
    </w:p>
    <w:p w:rsidR="006F79AB" w:rsidRPr="006E2625" w:rsidRDefault="006F79AB" w:rsidP="004A1108">
      <w:pPr>
        <w:pStyle w:val="af1"/>
        <w:adjustRightInd w:val="0"/>
        <w:snapToGrid w:val="0"/>
        <w:spacing w:line="440" w:lineRule="exact"/>
        <w:ind w:leftChars="-179" w:left="-376" w:firstLineChars="350" w:firstLine="840"/>
        <w:rPr>
          <w:rFonts w:ascii="黑体" w:eastAsia="黑体" w:hAnsi="宋体"/>
          <w:color w:val="000000"/>
          <w:sz w:val="24"/>
        </w:rPr>
      </w:pPr>
      <w:r w:rsidRPr="006E2625">
        <w:rPr>
          <w:rFonts w:ascii="黑体" w:eastAsia="黑体" w:hAnsi="宋体" w:hint="eastAsia"/>
          <w:color w:val="000000"/>
          <w:sz w:val="24"/>
        </w:rPr>
        <w:t>八、课程设置表</w:t>
      </w:r>
    </w:p>
    <w:tbl>
      <w:tblPr>
        <w:tblW w:w="9513" w:type="dxa"/>
        <w:jc w:val="center"/>
        <w:tblInd w:w="683" w:type="dxa"/>
        <w:tblLook w:val="00A0"/>
      </w:tblPr>
      <w:tblGrid>
        <w:gridCol w:w="696"/>
        <w:gridCol w:w="433"/>
        <w:gridCol w:w="1944"/>
        <w:gridCol w:w="561"/>
        <w:gridCol w:w="636"/>
        <w:gridCol w:w="638"/>
        <w:gridCol w:w="741"/>
        <w:gridCol w:w="567"/>
        <w:gridCol w:w="567"/>
        <w:gridCol w:w="874"/>
        <w:gridCol w:w="685"/>
        <w:gridCol w:w="567"/>
        <w:gridCol w:w="604"/>
      </w:tblGrid>
      <w:tr w:rsidR="006F79AB" w:rsidRPr="00C33D11" w:rsidTr="003135BB">
        <w:trPr>
          <w:trHeight w:val="270"/>
          <w:jc w:val="center"/>
        </w:trPr>
        <w:tc>
          <w:tcPr>
            <w:tcW w:w="696" w:type="dxa"/>
            <w:vMerge w:val="restart"/>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课程类别</w:t>
            </w:r>
          </w:p>
        </w:tc>
        <w:tc>
          <w:tcPr>
            <w:tcW w:w="433" w:type="dxa"/>
            <w:vMerge w:val="restart"/>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序号</w:t>
            </w:r>
          </w:p>
        </w:tc>
        <w:tc>
          <w:tcPr>
            <w:tcW w:w="1944" w:type="dxa"/>
            <w:vMerge w:val="restart"/>
            <w:tcBorders>
              <w:top w:val="single" w:sz="4" w:space="0" w:color="auto"/>
              <w:left w:val="nil"/>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课程</w:t>
            </w:r>
          </w:p>
          <w:p w:rsidR="006F79AB" w:rsidRPr="00C33D11" w:rsidRDefault="006F79AB" w:rsidP="00603F66">
            <w:pPr>
              <w:widowControl/>
              <w:jc w:val="center"/>
              <w:rPr>
                <w:rFonts w:ascii="宋体" w:cs="宋体"/>
                <w:b/>
                <w:bCs/>
                <w:color w:val="000000"/>
                <w:kern w:val="0"/>
                <w:szCs w:val="21"/>
              </w:rPr>
            </w:pPr>
            <w:r w:rsidRPr="00C33D11">
              <w:rPr>
                <w:rFonts w:ascii="宋体" w:hAnsi="宋体" w:cs="宋体" w:hint="eastAsia"/>
                <w:b/>
                <w:bCs/>
                <w:color w:val="000000"/>
                <w:kern w:val="0"/>
                <w:szCs w:val="21"/>
              </w:rPr>
              <w:t>名称</w:t>
            </w:r>
          </w:p>
        </w:tc>
        <w:tc>
          <w:tcPr>
            <w:tcW w:w="1835" w:type="dxa"/>
            <w:gridSpan w:val="3"/>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学时</w:t>
            </w:r>
          </w:p>
        </w:tc>
        <w:tc>
          <w:tcPr>
            <w:tcW w:w="741" w:type="dxa"/>
            <w:vMerge w:val="restart"/>
            <w:tcBorders>
              <w:top w:val="single" w:sz="4" w:space="0" w:color="auto"/>
              <w:left w:val="nil"/>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考核</w:t>
            </w:r>
          </w:p>
          <w:p w:rsidR="006F79AB" w:rsidRPr="00C33D11" w:rsidRDefault="006F79AB" w:rsidP="00603F66">
            <w:pPr>
              <w:widowControl/>
              <w:jc w:val="center"/>
              <w:rPr>
                <w:rFonts w:ascii="宋体" w:cs="宋体"/>
                <w:b/>
                <w:bCs/>
                <w:color w:val="000000"/>
                <w:kern w:val="0"/>
                <w:szCs w:val="21"/>
              </w:rPr>
            </w:pPr>
            <w:r w:rsidRPr="00C33D11">
              <w:rPr>
                <w:rFonts w:ascii="宋体" w:hAnsi="宋体" w:cs="宋体" w:hint="eastAsia"/>
                <w:b/>
                <w:bCs/>
                <w:color w:val="000000"/>
                <w:kern w:val="0"/>
                <w:szCs w:val="21"/>
              </w:rPr>
              <w:t>方法</w:t>
            </w:r>
          </w:p>
        </w:tc>
        <w:tc>
          <w:tcPr>
            <w:tcW w:w="3864" w:type="dxa"/>
            <w:gridSpan w:val="6"/>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学时分配</w:t>
            </w:r>
          </w:p>
        </w:tc>
      </w:tr>
      <w:tr w:rsidR="006F79AB" w:rsidRPr="00C33D11" w:rsidTr="003135BB">
        <w:trPr>
          <w:trHeight w:val="270"/>
          <w:jc w:val="center"/>
        </w:trPr>
        <w:tc>
          <w:tcPr>
            <w:tcW w:w="696" w:type="dxa"/>
            <w:vMerge/>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433" w:type="dxa"/>
            <w:vMerge/>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1944" w:type="dxa"/>
            <w:vMerge/>
            <w:tcBorders>
              <w:left w:val="nil"/>
              <w:right w:val="single" w:sz="4" w:space="0" w:color="auto"/>
            </w:tcBorders>
            <w:vAlign w:val="center"/>
          </w:tcPr>
          <w:p w:rsidR="006F79AB" w:rsidRPr="00C33D11" w:rsidRDefault="006F79AB" w:rsidP="00947B85">
            <w:pPr>
              <w:jc w:val="center"/>
              <w:rPr>
                <w:rFonts w:ascii="宋体" w:cs="宋体"/>
                <w:b/>
                <w:bCs/>
                <w:color w:val="000000"/>
                <w:kern w:val="0"/>
                <w:szCs w:val="21"/>
              </w:rPr>
            </w:pPr>
          </w:p>
        </w:tc>
        <w:tc>
          <w:tcPr>
            <w:tcW w:w="561" w:type="dxa"/>
            <w:vMerge w:val="restart"/>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理论</w:t>
            </w:r>
          </w:p>
        </w:tc>
        <w:tc>
          <w:tcPr>
            <w:tcW w:w="636" w:type="dxa"/>
            <w:vMerge w:val="restart"/>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实践</w:t>
            </w:r>
          </w:p>
        </w:tc>
        <w:tc>
          <w:tcPr>
            <w:tcW w:w="638" w:type="dxa"/>
            <w:vMerge w:val="restart"/>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合计</w:t>
            </w:r>
          </w:p>
        </w:tc>
        <w:tc>
          <w:tcPr>
            <w:tcW w:w="741" w:type="dxa"/>
            <w:vMerge/>
            <w:tcBorders>
              <w:left w:val="nil"/>
              <w:right w:val="single" w:sz="4" w:space="0" w:color="auto"/>
            </w:tcBorders>
            <w:vAlign w:val="center"/>
          </w:tcPr>
          <w:p w:rsidR="006F79AB" w:rsidRPr="00C33D11" w:rsidRDefault="006F79AB" w:rsidP="00947B85">
            <w:pPr>
              <w:jc w:val="center"/>
              <w:rPr>
                <w:rFonts w:ascii="宋体" w:cs="宋体"/>
                <w:b/>
                <w:bCs/>
                <w:color w:val="000000"/>
                <w:kern w:val="0"/>
                <w:szCs w:val="21"/>
              </w:rPr>
            </w:pPr>
          </w:p>
        </w:tc>
        <w:tc>
          <w:tcPr>
            <w:tcW w:w="1134"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第一学年</w:t>
            </w:r>
          </w:p>
        </w:tc>
        <w:tc>
          <w:tcPr>
            <w:tcW w:w="1559"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第二学年</w:t>
            </w:r>
          </w:p>
        </w:tc>
        <w:tc>
          <w:tcPr>
            <w:tcW w:w="1171"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第三学年</w:t>
            </w:r>
          </w:p>
        </w:tc>
      </w:tr>
      <w:tr w:rsidR="006F79AB" w:rsidRPr="00C33D11" w:rsidTr="003135BB">
        <w:trPr>
          <w:trHeight w:val="270"/>
          <w:jc w:val="center"/>
        </w:trPr>
        <w:tc>
          <w:tcPr>
            <w:tcW w:w="696" w:type="dxa"/>
            <w:vMerge/>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433" w:type="dxa"/>
            <w:vMerge/>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1944" w:type="dxa"/>
            <w:vMerge/>
            <w:tcBorders>
              <w:left w:val="nil"/>
              <w:right w:val="single" w:sz="4" w:space="0" w:color="auto"/>
            </w:tcBorders>
            <w:vAlign w:val="center"/>
          </w:tcPr>
          <w:p w:rsidR="006F79AB" w:rsidRPr="00C33D11" w:rsidRDefault="006F79AB" w:rsidP="00947B85">
            <w:pPr>
              <w:jc w:val="center"/>
              <w:rPr>
                <w:rFonts w:ascii="宋体" w:cs="宋体"/>
                <w:color w:val="000000"/>
                <w:kern w:val="0"/>
                <w:szCs w:val="21"/>
              </w:rPr>
            </w:pPr>
          </w:p>
        </w:tc>
        <w:tc>
          <w:tcPr>
            <w:tcW w:w="561"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63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638"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741" w:type="dxa"/>
            <w:vMerge/>
            <w:tcBorders>
              <w:left w:val="nil"/>
              <w:right w:val="single" w:sz="4" w:space="0" w:color="auto"/>
            </w:tcBorders>
            <w:vAlign w:val="center"/>
          </w:tcPr>
          <w:p w:rsidR="006F79AB" w:rsidRPr="00C33D11" w:rsidRDefault="006F79AB" w:rsidP="00947B85">
            <w:pPr>
              <w:jc w:val="center"/>
              <w:rPr>
                <w:rFonts w:ascii="宋体" w:cs="宋体"/>
                <w:color w:val="000000"/>
                <w:kern w:val="0"/>
                <w:szCs w:val="21"/>
              </w:rPr>
            </w:pP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b/>
                <w:bCs/>
                <w:color w:val="000000"/>
                <w:kern w:val="0"/>
                <w:szCs w:val="21"/>
              </w:rPr>
            </w:pPr>
            <w:r w:rsidRPr="00C33D11">
              <w:rPr>
                <w:rFonts w:ascii="宋体" w:hAnsi="宋体"/>
                <w:b/>
                <w:bCs/>
                <w:color w:val="000000"/>
                <w:kern w:val="0"/>
                <w:szCs w:val="21"/>
              </w:rPr>
              <w:t>1</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b/>
                <w:bCs/>
                <w:color w:val="000000"/>
                <w:kern w:val="0"/>
                <w:szCs w:val="21"/>
              </w:rPr>
            </w:pPr>
            <w:r w:rsidRPr="00C33D11">
              <w:rPr>
                <w:rFonts w:ascii="宋体" w:hAnsi="宋体"/>
                <w:b/>
                <w:bCs/>
                <w:color w:val="000000"/>
                <w:kern w:val="0"/>
                <w:szCs w:val="21"/>
              </w:rPr>
              <w:t>2</w:t>
            </w:r>
          </w:p>
        </w:tc>
        <w:tc>
          <w:tcPr>
            <w:tcW w:w="87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b/>
                <w:bCs/>
                <w:color w:val="000000"/>
                <w:kern w:val="0"/>
                <w:szCs w:val="21"/>
              </w:rPr>
            </w:pPr>
            <w:r w:rsidRPr="00C33D11">
              <w:rPr>
                <w:rFonts w:ascii="宋体" w:hAnsi="宋体"/>
                <w:b/>
                <w:bCs/>
                <w:color w:val="000000"/>
                <w:kern w:val="0"/>
                <w:szCs w:val="21"/>
              </w:rPr>
              <w:t>3</w:t>
            </w: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b/>
                <w:bCs/>
                <w:color w:val="000000"/>
                <w:kern w:val="0"/>
                <w:szCs w:val="21"/>
              </w:rPr>
            </w:pPr>
            <w:r w:rsidRPr="00C33D11">
              <w:rPr>
                <w:rFonts w:ascii="宋体" w:hAnsi="宋体"/>
                <w:b/>
                <w:bCs/>
                <w:color w:val="000000"/>
                <w:kern w:val="0"/>
                <w:szCs w:val="21"/>
              </w:rPr>
              <w:t>4</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b/>
                <w:bCs/>
                <w:color w:val="000000"/>
                <w:kern w:val="0"/>
                <w:szCs w:val="21"/>
              </w:rPr>
            </w:pPr>
            <w:r w:rsidRPr="00C33D11">
              <w:rPr>
                <w:rFonts w:ascii="宋体" w:hAnsi="宋体"/>
                <w:b/>
                <w:bCs/>
                <w:color w:val="000000"/>
                <w:kern w:val="0"/>
                <w:szCs w:val="21"/>
              </w:rPr>
              <w:t>5</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b/>
                <w:bCs/>
                <w:color w:val="000000"/>
                <w:kern w:val="0"/>
                <w:szCs w:val="21"/>
              </w:rPr>
            </w:pPr>
            <w:r w:rsidRPr="00C33D11">
              <w:rPr>
                <w:rFonts w:ascii="宋体" w:hAnsi="宋体"/>
                <w:b/>
                <w:bCs/>
                <w:color w:val="000000"/>
                <w:kern w:val="0"/>
                <w:szCs w:val="21"/>
              </w:rPr>
              <w:t>6</w:t>
            </w:r>
          </w:p>
        </w:tc>
      </w:tr>
      <w:tr w:rsidR="006F79AB" w:rsidRPr="00C33D11" w:rsidTr="003135BB">
        <w:trPr>
          <w:trHeight w:val="270"/>
          <w:jc w:val="center"/>
        </w:trPr>
        <w:tc>
          <w:tcPr>
            <w:tcW w:w="696" w:type="dxa"/>
            <w:vMerge/>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433" w:type="dxa"/>
            <w:vMerge/>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1944" w:type="dxa"/>
            <w:vMerge/>
            <w:tcBorders>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p>
        </w:tc>
        <w:tc>
          <w:tcPr>
            <w:tcW w:w="561"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63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638"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b/>
                <w:bCs/>
                <w:color w:val="000000"/>
                <w:kern w:val="0"/>
                <w:szCs w:val="21"/>
              </w:rPr>
            </w:pPr>
          </w:p>
        </w:tc>
        <w:tc>
          <w:tcPr>
            <w:tcW w:w="741" w:type="dxa"/>
            <w:vMerge/>
            <w:tcBorders>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p>
        </w:tc>
        <w:tc>
          <w:tcPr>
            <w:tcW w:w="567" w:type="dxa"/>
            <w:tcBorders>
              <w:top w:val="nil"/>
              <w:left w:val="nil"/>
              <w:bottom w:val="single" w:sz="4" w:space="0" w:color="auto"/>
              <w:right w:val="single" w:sz="4" w:space="0" w:color="auto"/>
            </w:tcBorders>
            <w:vAlign w:val="center"/>
          </w:tcPr>
          <w:p w:rsidR="006F79AB" w:rsidRPr="00C33D11" w:rsidRDefault="006F79AB" w:rsidP="00DD49A8">
            <w:pPr>
              <w:widowControl/>
              <w:jc w:val="center"/>
              <w:rPr>
                <w:rFonts w:ascii="宋体"/>
                <w:b/>
                <w:bCs/>
                <w:color w:val="000000"/>
                <w:kern w:val="0"/>
                <w:szCs w:val="21"/>
              </w:rPr>
            </w:pPr>
            <w:r w:rsidRPr="00C33D11">
              <w:rPr>
                <w:rFonts w:ascii="宋体" w:hAnsi="宋体"/>
                <w:b/>
                <w:bCs/>
                <w:color w:val="000000"/>
                <w:kern w:val="0"/>
                <w:szCs w:val="21"/>
              </w:rPr>
              <w:t>13</w:t>
            </w:r>
            <w:r w:rsidRPr="00C33D11">
              <w:rPr>
                <w:rFonts w:ascii="宋体" w:hAnsi="宋体" w:hint="eastAsia"/>
                <w:b/>
                <w:bCs/>
                <w:color w:val="000000"/>
                <w:kern w:val="0"/>
                <w:szCs w:val="21"/>
              </w:rPr>
              <w:t>周</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b/>
                <w:bCs/>
                <w:color w:val="000000"/>
                <w:kern w:val="0"/>
                <w:szCs w:val="21"/>
              </w:rPr>
            </w:pPr>
            <w:r w:rsidRPr="00C33D11">
              <w:rPr>
                <w:rFonts w:ascii="宋体" w:hAnsi="宋体"/>
                <w:b/>
                <w:bCs/>
                <w:color w:val="000000"/>
                <w:kern w:val="0"/>
                <w:szCs w:val="21"/>
              </w:rPr>
              <w:t>16</w:t>
            </w:r>
            <w:r w:rsidRPr="00C33D11">
              <w:rPr>
                <w:rFonts w:ascii="宋体" w:hAnsi="宋体" w:hint="eastAsia"/>
                <w:b/>
                <w:bCs/>
                <w:color w:val="000000"/>
                <w:kern w:val="0"/>
                <w:szCs w:val="21"/>
              </w:rPr>
              <w:t>周</w:t>
            </w:r>
          </w:p>
        </w:tc>
        <w:tc>
          <w:tcPr>
            <w:tcW w:w="87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b/>
                <w:bCs/>
                <w:color w:val="000000"/>
                <w:kern w:val="0"/>
                <w:szCs w:val="21"/>
              </w:rPr>
            </w:pPr>
            <w:r w:rsidRPr="00C33D11">
              <w:rPr>
                <w:rFonts w:ascii="宋体" w:hAnsi="宋体"/>
                <w:b/>
                <w:bCs/>
                <w:color w:val="000000"/>
                <w:kern w:val="0"/>
                <w:szCs w:val="21"/>
              </w:rPr>
              <w:t>16</w:t>
            </w:r>
            <w:r w:rsidRPr="00C33D11">
              <w:rPr>
                <w:rFonts w:ascii="宋体" w:hAnsi="宋体" w:hint="eastAsia"/>
                <w:b/>
                <w:bCs/>
                <w:color w:val="000000"/>
                <w:kern w:val="0"/>
                <w:szCs w:val="21"/>
              </w:rPr>
              <w:t>周</w:t>
            </w:r>
          </w:p>
        </w:tc>
        <w:tc>
          <w:tcPr>
            <w:tcW w:w="685" w:type="dxa"/>
            <w:tcBorders>
              <w:top w:val="nil"/>
              <w:left w:val="nil"/>
              <w:bottom w:val="single" w:sz="4" w:space="0" w:color="auto"/>
              <w:right w:val="single" w:sz="4" w:space="0" w:color="auto"/>
            </w:tcBorders>
            <w:vAlign w:val="center"/>
          </w:tcPr>
          <w:p w:rsidR="006F79AB" w:rsidRPr="00C33D11" w:rsidRDefault="006F79AB" w:rsidP="001470CC">
            <w:pPr>
              <w:widowControl/>
              <w:jc w:val="center"/>
              <w:rPr>
                <w:rFonts w:ascii="宋体"/>
                <w:b/>
                <w:bCs/>
                <w:color w:val="000000"/>
                <w:kern w:val="0"/>
                <w:szCs w:val="21"/>
              </w:rPr>
            </w:pPr>
            <w:r w:rsidRPr="00C33D11">
              <w:rPr>
                <w:rFonts w:ascii="宋体" w:hAnsi="宋体"/>
                <w:b/>
                <w:bCs/>
                <w:color w:val="000000"/>
                <w:kern w:val="0"/>
                <w:szCs w:val="21"/>
              </w:rPr>
              <w:t>16</w:t>
            </w:r>
            <w:r w:rsidRPr="00C33D11">
              <w:rPr>
                <w:rFonts w:ascii="宋体" w:hAnsi="宋体" w:hint="eastAsia"/>
                <w:b/>
                <w:bCs/>
                <w:color w:val="000000"/>
                <w:kern w:val="0"/>
                <w:szCs w:val="21"/>
              </w:rPr>
              <w:t>周</w:t>
            </w:r>
          </w:p>
        </w:tc>
        <w:tc>
          <w:tcPr>
            <w:tcW w:w="567" w:type="dxa"/>
            <w:tcBorders>
              <w:top w:val="nil"/>
              <w:left w:val="nil"/>
              <w:bottom w:val="single" w:sz="4" w:space="0" w:color="auto"/>
              <w:right w:val="single" w:sz="4" w:space="0" w:color="auto"/>
            </w:tcBorders>
            <w:vAlign w:val="center"/>
          </w:tcPr>
          <w:p w:rsidR="006F79AB" w:rsidRPr="00C33D11" w:rsidRDefault="006F79AB" w:rsidP="00F34D3B">
            <w:pPr>
              <w:widowControl/>
              <w:jc w:val="center"/>
              <w:rPr>
                <w:rFonts w:ascii="宋体"/>
                <w:b/>
                <w:bCs/>
                <w:color w:val="000000"/>
                <w:kern w:val="0"/>
                <w:szCs w:val="21"/>
              </w:rPr>
            </w:pPr>
            <w:r w:rsidRPr="00C33D11">
              <w:rPr>
                <w:rFonts w:ascii="宋体" w:hAnsi="宋体"/>
                <w:b/>
                <w:bCs/>
                <w:color w:val="000000"/>
                <w:kern w:val="0"/>
                <w:szCs w:val="21"/>
              </w:rPr>
              <w:t>16</w:t>
            </w:r>
            <w:r w:rsidRPr="00C33D11">
              <w:rPr>
                <w:rFonts w:ascii="宋体" w:hAnsi="宋体" w:hint="eastAsia"/>
                <w:b/>
                <w:bCs/>
                <w:color w:val="000000"/>
                <w:kern w:val="0"/>
                <w:szCs w:val="21"/>
              </w:rPr>
              <w:t>周</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b/>
                <w:bCs/>
                <w:color w:val="000000"/>
                <w:kern w:val="0"/>
                <w:szCs w:val="21"/>
              </w:rPr>
            </w:pPr>
            <w:r w:rsidRPr="00C33D11">
              <w:rPr>
                <w:rFonts w:ascii="宋体" w:hAnsi="宋体"/>
                <w:b/>
                <w:bCs/>
                <w:color w:val="000000"/>
                <w:kern w:val="0"/>
                <w:szCs w:val="21"/>
              </w:rPr>
              <w:t>16</w:t>
            </w:r>
            <w:r w:rsidRPr="00C33D11">
              <w:rPr>
                <w:rFonts w:ascii="宋体" w:hAnsi="宋体" w:hint="eastAsia"/>
                <w:b/>
                <w:bCs/>
                <w:color w:val="000000"/>
                <w:kern w:val="0"/>
                <w:szCs w:val="21"/>
              </w:rPr>
              <w:t>周</w:t>
            </w:r>
          </w:p>
        </w:tc>
      </w:tr>
      <w:tr w:rsidR="006F79AB" w:rsidRPr="00C33D11" w:rsidTr="003135BB">
        <w:trPr>
          <w:trHeight w:val="375"/>
          <w:jc w:val="center"/>
        </w:trPr>
        <w:tc>
          <w:tcPr>
            <w:tcW w:w="696" w:type="dxa"/>
            <w:vMerge w:val="restart"/>
            <w:tcBorders>
              <w:top w:val="nil"/>
              <w:left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社会适应能力培养课程</w:t>
            </w: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1</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军事理论</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36</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36</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项目考核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bCs/>
                <w:color w:val="000000"/>
                <w:szCs w:val="21"/>
              </w:rPr>
            </w:pPr>
            <w:r w:rsidRPr="00C33D11">
              <w:rPr>
                <w:rFonts w:ascii="宋体" w:hAnsi="宋体"/>
                <w:bCs/>
                <w:color w:val="000000"/>
                <w:szCs w:val="21"/>
              </w:rPr>
              <w:t>2</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b/>
                <w:bCs/>
                <w:color w:val="000000"/>
                <w:kern w:val="0"/>
                <w:szCs w:val="21"/>
              </w:rPr>
            </w:pPr>
            <w:r w:rsidRPr="00C33D11">
              <w:rPr>
                <w:rFonts w:ascii="宋体" w:hAnsi="宋体" w:cs="宋体" w:hint="eastAsia"/>
                <w:b/>
                <w:bCs/>
                <w:color w:val="000000"/>
                <w:kern w:val="0"/>
                <w:szCs w:val="21"/>
              </w:rPr>
              <w:t xml:space="preserve">　</w:t>
            </w:r>
          </w:p>
        </w:tc>
      </w:tr>
      <w:tr w:rsidR="006F79AB" w:rsidRPr="00C33D11" w:rsidTr="003135BB">
        <w:trPr>
          <w:trHeight w:val="36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心理健康教育</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论文</w:t>
            </w:r>
          </w:p>
        </w:tc>
        <w:tc>
          <w:tcPr>
            <w:tcW w:w="567" w:type="dxa"/>
            <w:tcBorders>
              <w:top w:val="nil"/>
              <w:left w:val="nil"/>
              <w:bottom w:val="single" w:sz="4" w:space="0" w:color="auto"/>
              <w:right w:val="single" w:sz="4" w:space="0" w:color="auto"/>
            </w:tcBorders>
            <w:vAlign w:val="center"/>
          </w:tcPr>
          <w:p w:rsidR="006F79AB" w:rsidRPr="00C33D11" w:rsidRDefault="006F79AB" w:rsidP="00946324">
            <w:pPr>
              <w:jc w:val="center"/>
              <w:rPr>
                <w:rFonts w:ascii="宋体" w:cs="宋体"/>
                <w:color w:val="000000"/>
                <w:szCs w:val="21"/>
              </w:rPr>
            </w:pPr>
            <w:r w:rsidRPr="00C33D11">
              <w:rPr>
                <w:rFonts w:ascii="宋体" w:hAnsi="宋体" w:hint="eastAsia"/>
                <w:color w:val="000000"/>
                <w:szCs w:val="21"/>
              </w:rPr>
              <w:t>讲座</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b/>
                <w:bCs/>
                <w:color w:val="000000"/>
                <w:szCs w:val="21"/>
              </w:rPr>
            </w:pPr>
            <w:r w:rsidRPr="00C33D11">
              <w:rPr>
                <w:rFonts w:ascii="宋体" w:hAnsi="宋体" w:hint="eastAsia"/>
                <w:b/>
                <w:bCs/>
                <w:color w:val="00000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r>
      <w:tr w:rsidR="006F79AB" w:rsidRPr="00C33D11" w:rsidTr="003135BB">
        <w:trPr>
          <w:trHeight w:val="405"/>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3</w:t>
            </w:r>
          </w:p>
        </w:tc>
        <w:tc>
          <w:tcPr>
            <w:tcW w:w="1944"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hint="eastAsia"/>
                <w:color w:val="000000"/>
                <w:szCs w:val="21"/>
              </w:rPr>
              <w:t>体育</w:t>
            </w:r>
          </w:p>
        </w:tc>
        <w:tc>
          <w:tcPr>
            <w:tcW w:w="561"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40</w:t>
            </w:r>
          </w:p>
        </w:tc>
        <w:tc>
          <w:tcPr>
            <w:tcW w:w="636"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78</w:t>
            </w:r>
          </w:p>
        </w:tc>
        <w:tc>
          <w:tcPr>
            <w:tcW w:w="638"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118</w:t>
            </w:r>
          </w:p>
        </w:tc>
        <w:tc>
          <w:tcPr>
            <w:tcW w:w="741"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hint="eastAsia"/>
                <w:color w:val="000000"/>
                <w:szCs w:val="21"/>
              </w:rPr>
              <w:t>项目测试</w:t>
            </w:r>
          </w:p>
        </w:tc>
        <w:tc>
          <w:tcPr>
            <w:tcW w:w="567"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2</w:t>
            </w:r>
          </w:p>
        </w:tc>
        <w:tc>
          <w:tcPr>
            <w:tcW w:w="567"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2</w:t>
            </w:r>
          </w:p>
        </w:tc>
        <w:tc>
          <w:tcPr>
            <w:tcW w:w="874"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2</w:t>
            </w:r>
          </w:p>
        </w:tc>
        <w:tc>
          <w:tcPr>
            <w:tcW w:w="685"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hAnsi="宋体"/>
                <w:color w:val="000000"/>
                <w:szCs w:val="21"/>
              </w:rPr>
            </w:pPr>
            <w:r w:rsidRPr="00C33D11">
              <w:rPr>
                <w:rFonts w:ascii="宋体" w:hAnsi="宋体"/>
                <w:color w:val="000000"/>
                <w:szCs w:val="21"/>
              </w:rPr>
              <w:t>2</w:t>
            </w:r>
          </w:p>
        </w:tc>
        <w:tc>
          <w:tcPr>
            <w:tcW w:w="567"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hint="eastAsia"/>
                <w:color w:val="00000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F86E00">
            <w:pPr>
              <w:widowControl/>
              <w:jc w:val="left"/>
              <w:rPr>
                <w:rFonts w:ascii="宋体" w:cs="宋体"/>
                <w:color w:val="000000"/>
                <w:kern w:val="0"/>
                <w:szCs w:val="21"/>
              </w:rPr>
            </w:pPr>
          </w:p>
        </w:tc>
      </w:tr>
      <w:tr w:rsidR="006F79AB" w:rsidRPr="00C33D11" w:rsidTr="003135BB">
        <w:trPr>
          <w:trHeight w:val="84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4</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毛泽东思想和中国特色社会主义理论体系概论、党史教育</w:t>
            </w:r>
          </w:p>
        </w:tc>
        <w:tc>
          <w:tcPr>
            <w:tcW w:w="561" w:type="dxa"/>
            <w:tcBorders>
              <w:top w:val="nil"/>
              <w:left w:val="nil"/>
              <w:bottom w:val="single" w:sz="4" w:space="0" w:color="auto"/>
              <w:right w:val="single" w:sz="4" w:space="0" w:color="auto"/>
            </w:tcBorders>
            <w:vAlign w:val="center"/>
          </w:tcPr>
          <w:p w:rsidR="006F79AB" w:rsidRPr="00C33D11" w:rsidRDefault="006F79AB" w:rsidP="00B567E5">
            <w:pPr>
              <w:jc w:val="center"/>
              <w:rPr>
                <w:rFonts w:ascii="宋体" w:hAnsi="宋体"/>
                <w:color w:val="000000"/>
                <w:szCs w:val="21"/>
              </w:rPr>
            </w:pPr>
            <w:r w:rsidRPr="00C33D11">
              <w:rPr>
                <w:rFonts w:ascii="宋体" w:hAnsi="宋体"/>
                <w:color w:val="000000"/>
                <w:szCs w:val="21"/>
              </w:rPr>
              <w:t>24</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638" w:type="dxa"/>
            <w:tcBorders>
              <w:top w:val="nil"/>
              <w:left w:val="nil"/>
              <w:bottom w:val="single" w:sz="4" w:space="0" w:color="auto"/>
              <w:right w:val="single" w:sz="4" w:space="0" w:color="auto"/>
            </w:tcBorders>
            <w:vAlign w:val="center"/>
          </w:tcPr>
          <w:p w:rsidR="006F79AB" w:rsidRPr="00C33D11" w:rsidRDefault="006F79AB" w:rsidP="003A06CE">
            <w:pPr>
              <w:jc w:val="center"/>
              <w:rPr>
                <w:rFonts w:ascii="宋体" w:hAnsi="宋体"/>
                <w:color w:val="000000"/>
                <w:szCs w:val="21"/>
              </w:rPr>
            </w:pPr>
            <w:r w:rsidRPr="00C33D11">
              <w:rPr>
                <w:rFonts w:ascii="宋体" w:hAnsi="宋体"/>
                <w:color w:val="00000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笔试</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5</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创业案例讲座</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74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笔试</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rsidP="00F77ED8">
            <w:pPr>
              <w:jc w:val="center"/>
              <w:rPr>
                <w:rFonts w:ascii="宋体" w:cs="宋体"/>
                <w:color w:val="000000"/>
                <w:szCs w:val="21"/>
              </w:rPr>
            </w:pPr>
            <w:r w:rsidRPr="00C33D11">
              <w:rPr>
                <w:rFonts w:ascii="宋体" w:hAnsi="宋体" w:hint="eastAsia"/>
                <w:color w:val="000000"/>
                <w:szCs w:val="21"/>
              </w:rPr>
              <w:t>讲座</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525"/>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6</w:t>
            </w:r>
          </w:p>
        </w:tc>
        <w:tc>
          <w:tcPr>
            <w:tcW w:w="1944" w:type="dxa"/>
            <w:tcBorders>
              <w:top w:val="nil"/>
              <w:left w:val="nil"/>
              <w:bottom w:val="single" w:sz="4" w:space="0" w:color="auto"/>
              <w:right w:val="single" w:sz="4" w:space="0" w:color="auto"/>
            </w:tcBorders>
            <w:vAlign w:val="center"/>
          </w:tcPr>
          <w:p w:rsidR="006F79AB" w:rsidRPr="00C33D11" w:rsidRDefault="006F79AB" w:rsidP="003A06CE">
            <w:pPr>
              <w:jc w:val="center"/>
              <w:rPr>
                <w:rFonts w:ascii="宋体" w:cs="宋体"/>
                <w:color w:val="000000"/>
                <w:szCs w:val="21"/>
              </w:rPr>
            </w:pPr>
            <w:r w:rsidRPr="00C33D11">
              <w:rPr>
                <w:rFonts w:ascii="宋体" w:hAnsi="宋体" w:hint="eastAsia"/>
                <w:color w:val="000000"/>
                <w:szCs w:val="21"/>
              </w:rPr>
              <w:t>党史教育</w:t>
            </w:r>
          </w:p>
        </w:tc>
        <w:tc>
          <w:tcPr>
            <w:tcW w:w="561" w:type="dxa"/>
            <w:tcBorders>
              <w:top w:val="nil"/>
              <w:left w:val="nil"/>
              <w:bottom w:val="single" w:sz="4" w:space="0" w:color="auto"/>
              <w:right w:val="single" w:sz="4" w:space="0" w:color="auto"/>
            </w:tcBorders>
            <w:vAlign w:val="center"/>
          </w:tcPr>
          <w:p w:rsidR="006F79AB" w:rsidRPr="00C33D11" w:rsidRDefault="006F79AB" w:rsidP="00B66A1A">
            <w:pPr>
              <w:jc w:val="center"/>
              <w:rPr>
                <w:rFonts w:ascii="宋体" w:hAnsi="宋体"/>
                <w:color w:val="000000"/>
                <w:szCs w:val="21"/>
              </w:rPr>
            </w:pPr>
            <w:r w:rsidRPr="00C33D11">
              <w:rPr>
                <w:rFonts w:ascii="宋体" w:hAnsi="宋体"/>
                <w:color w:val="000000"/>
                <w:szCs w:val="21"/>
              </w:rPr>
              <w:t>12</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4</w:t>
            </w:r>
          </w:p>
        </w:tc>
        <w:tc>
          <w:tcPr>
            <w:tcW w:w="638" w:type="dxa"/>
            <w:tcBorders>
              <w:top w:val="nil"/>
              <w:left w:val="nil"/>
              <w:bottom w:val="single" w:sz="4" w:space="0" w:color="auto"/>
              <w:right w:val="single" w:sz="4" w:space="0" w:color="auto"/>
            </w:tcBorders>
            <w:vAlign w:val="center"/>
          </w:tcPr>
          <w:p w:rsidR="006F79AB" w:rsidRPr="00C33D11" w:rsidRDefault="006F79AB" w:rsidP="00B66A1A">
            <w:pPr>
              <w:jc w:val="center"/>
              <w:rPr>
                <w:rFonts w:ascii="宋体" w:hAnsi="宋体"/>
                <w:color w:val="000000"/>
                <w:szCs w:val="21"/>
              </w:rPr>
            </w:pPr>
            <w:r w:rsidRPr="00C33D11">
              <w:rPr>
                <w:rFonts w:ascii="宋体" w:hAnsi="宋体"/>
                <w:color w:val="000000"/>
                <w:szCs w:val="21"/>
              </w:rPr>
              <w:t>16</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笔试</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874" w:type="dxa"/>
            <w:tcBorders>
              <w:top w:val="nil"/>
              <w:left w:val="nil"/>
              <w:bottom w:val="single" w:sz="4" w:space="0" w:color="auto"/>
              <w:right w:val="single" w:sz="4" w:space="0" w:color="auto"/>
            </w:tcBorders>
            <w:vAlign w:val="center"/>
          </w:tcPr>
          <w:p w:rsidR="006F79AB" w:rsidRPr="00C33D11" w:rsidRDefault="006F79AB" w:rsidP="0068318F">
            <w:pPr>
              <w:jc w:val="center"/>
              <w:rPr>
                <w:rFonts w:ascii="宋体" w:hAnsi="宋体"/>
                <w:color w:val="000000"/>
                <w:szCs w:val="21"/>
              </w:rPr>
            </w:pPr>
            <w:r w:rsidRPr="00C33D11">
              <w:rPr>
                <w:rFonts w:ascii="宋体" w:hAnsi="宋体"/>
                <w:color w:val="000000"/>
                <w:szCs w:val="21"/>
              </w:rPr>
              <w:t>2*8</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r>
      <w:tr w:rsidR="006F79AB" w:rsidRPr="00C33D11" w:rsidTr="003135BB">
        <w:trPr>
          <w:trHeight w:val="525"/>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7</w:t>
            </w:r>
          </w:p>
        </w:tc>
        <w:tc>
          <w:tcPr>
            <w:tcW w:w="1944" w:type="dxa"/>
            <w:tcBorders>
              <w:top w:val="nil"/>
              <w:left w:val="nil"/>
              <w:bottom w:val="single" w:sz="4" w:space="0" w:color="auto"/>
              <w:right w:val="single" w:sz="4" w:space="0" w:color="auto"/>
            </w:tcBorders>
            <w:vAlign w:val="center"/>
          </w:tcPr>
          <w:p w:rsidR="006F79AB" w:rsidRPr="00C33D11" w:rsidRDefault="006F79AB" w:rsidP="003A06CE">
            <w:pPr>
              <w:jc w:val="center"/>
              <w:rPr>
                <w:rFonts w:ascii="宋体"/>
                <w:color w:val="000000"/>
                <w:szCs w:val="21"/>
              </w:rPr>
            </w:pPr>
            <w:r w:rsidRPr="00C33D11">
              <w:rPr>
                <w:rFonts w:ascii="宋体" w:hAnsi="宋体" w:hint="eastAsia"/>
                <w:color w:val="000000"/>
                <w:szCs w:val="21"/>
              </w:rPr>
              <w:t>创业项目策划</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16</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项目考核</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2*8</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职业形象塑造与创新意识培养</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rsidP="007464B2">
            <w:pPr>
              <w:jc w:val="center"/>
              <w:rPr>
                <w:rFonts w:ascii="宋体" w:hAnsi="宋体"/>
                <w:color w:val="000000"/>
                <w:szCs w:val="21"/>
              </w:rPr>
            </w:pPr>
            <w:r w:rsidRPr="00C33D11">
              <w:rPr>
                <w:rFonts w:ascii="宋体" w:hAnsi="宋体"/>
                <w:color w:val="000000"/>
                <w:szCs w:val="21"/>
              </w:rPr>
              <w:t>14</w:t>
            </w: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rsidP="007464B2">
            <w:pPr>
              <w:jc w:val="center"/>
              <w:rPr>
                <w:rFonts w:ascii="宋体" w:hAnsi="宋体"/>
                <w:color w:val="000000"/>
                <w:szCs w:val="21"/>
              </w:rPr>
            </w:pPr>
            <w:r w:rsidRPr="00C33D11">
              <w:rPr>
                <w:rFonts w:ascii="宋体" w:hAnsi="宋体"/>
                <w:color w:val="000000"/>
                <w:szCs w:val="21"/>
              </w:rPr>
              <w:t>12</w:t>
            </w: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26</w:t>
            </w:r>
          </w:p>
        </w:tc>
        <w:tc>
          <w:tcPr>
            <w:tcW w:w="74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笔试</w:t>
            </w:r>
            <w:r w:rsidRPr="00C33D11">
              <w:rPr>
                <w:rFonts w:ascii="宋体" w:hAnsi="宋体"/>
                <w:color w:val="000000"/>
                <w:szCs w:val="21"/>
              </w:rPr>
              <w:t>+</w:t>
            </w:r>
            <w:r w:rsidRPr="00C33D11">
              <w:rPr>
                <w:rFonts w:ascii="宋体" w:hAnsi="宋体" w:hint="eastAsia"/>
                <w:color w:val="000000"/>
                <w:szCs w:val="21"/>
              </w:rPr>
              <w:t>项目考核</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405"/>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9</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马克思主义基本原理</w:t>
            </w:r>
          </w:p>
        </w:tc>
        <w:tc>
          <w:tcPr>
            <w:tcW w:w="561" w:type="dxa"/>
            <w:tcBorders>
              <w:top w:val="nil"/>
              <w:left w:val="nil"/>
              <w:bottom w:val="single" w:sz="4" w:space="0" w:color="auto"/>
              <w:right w:val="single" w:sz="4" w:space="0" w:color="auto"/>
            </w:tcBorders>
            <w:vAlign w:val="center"/>
          </w:tcPr>
          <w:p w:rsidR="006F79AB" w:rsidRPr="00C33D11" w:rsidRDefault="006F79AB" w:rsidP="00B7410B">
            <w:pPr>
              <w:jc w:val="center"/>
              <w:rPr>
                <w:rFonts w:ascii="宋体" w:hAnsi="宋体"/>
                <w:color w:val="000000"/>
                <w:szCs w:val="21"/>
              </w:rPr>
            </w:pPr>
            <w:r w:rsidRPr="00C33D11">
              <w:rPr>
                <w:rFonts w:ascii="宋体" w:hAnsi="宋体"/>
                <w:color w:val="000000"/>
                <w:szCs w:val="21"/>
              </w:rPr>
              <w:t>24</w:t>
            </w:r>
          </w:p>
        </w:tc>
        <w:tc>
          <w:tcPr>
            <w:tcW w:w="636" w:type="dxa"/>
            <w:tcBorders>
              <w:top w:val="nil"/>
              <w:left w:val="nil"/>
              <w:bottom w:val="single" w:sz="4" w:space="0" w:color="auto"/>
              <w:right w:val="single" w:sz="4" w:space="0" w:color="auto"/>
            </w:tcBorders>
            <w:vAlign w:val="center"/>
          </w:tcPr>
          <w:p w:rsidR="006F79AB" w:rsidRPr="00C33D11" w:rsidRDefault="006F79AB" w:rsidP="00EA682B">
            <w:pPr>
              <w:jc w:val="center"/>
              <w:rPr>
                <w:rFonts w:ascii="宋体" w:hAnsi="宋体"/>
                <w:color w:val="000000"/>
                <w:szCs w:val="21"/>
              </w:rPr>
            </w:pPr>
            <w:r w:rsidRPr="00C33D11">
              <w:rPr>
                <w:rFonts w:ascii="宋体" w:hAnsi="宋体"/>
                <w:color w:val="000000"/>
                <w:szCs w:val="21"/>
              </w:rPr>
              <w:t>8</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笔试</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sidRPr="00C33D11">
              <w:rPr>
                <w:rFonts w:ascii="宋体" w:hAnsi="宋体" w:hint="eastAsia"/>
                <w:color w:val="000000"/>
                <w:kern w:val="0"/>
                <w:szCs w:val="21"/>
              </w:rPr>
              <w:t xml:space="preserve">　</w:t>
            </w: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10</w:t>
            </w:r>
          </w:p>
        </w:tc>
        <w:tc>
          <w:tcPr>
            <w:tcW w:w="194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职业生涯规划与就业创业指导</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22</w:t>
            </w: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rsidP="00354EDC">
            <w:pPr>
              <w:jc w:val="center"/>
              <w:rPr>
                <w:rFonts w:ascii="宋体" w:hAnsi="宋体"/>
                <w:color w:val="000000"/>
                <w:szCs w:val="21"/>
              </w:rPr>
            </w:pPr>
            <w:r w:rsidRPr="00C33D11">
              <w:rPr>
                <w:rFonts w:ascii="宋体" w:hAnsi="宋体"/>
                <w:color w:val="000000"/>
                <w:szCs w:val="21"/>
              </w:rPr>
              <w:t>10</w:t>
            </w: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rsidP="00354EDC">
            <w:pPr>
              <w:rPr>
                <w:rFonts w:ascii="宋体" w:cs="宋体"/>
                <w:color w:val="000000"/>
                <w:szCs w:val="21"/>
              </w:rPr>
            </w:pPr>
            <w:r w:rsidRPr="00C33D11">
              <w:rPr>
                <w:rFonts w:ascii="宋体" w:hAnsi="宋体" w:cs="宋体" w:hint="eastAsia"/>
                <w:color w:val="000000"/>
                <w:szCs w:val="21"/>
              </w:rPr>
              <w:t>项目考核</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w:t>
            </w: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rsidP="00114BC6">
            <w:pPr>
              <w:jc w:val="center"/>
              <w:rPr>
                <w:rFonts w:ascii="宋体" w:hAnsi="宋体"/>
                <w:color w:val="000000"/>
                <w:szCs w:val="21"/>
              </w:rPr>
            </w:pPr>
            <w:r w:rsidRPr="00C33D11">
              <w:rPr>
                <w:rFonts w:ascii="宋体" w:hAnsi="宋体"/>
                <w:color w:val="000000"/>
                <w:szCs w:val="21"/>
              </w:rPr>
              <w:t>11</w:t>
            </w:r>
          </w:p>
        </w:tc>
        <w:tc>
          <w:tcPr>
            <w:tcW w:w="194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思想道德修养与法律基础、形势政策</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18</w:t>
            </w: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26</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笔试</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rsidP="00114BC6">
            <w:pPr>
              <w:jc w:val="center"/>
              <w:rPr>
                <w:rFonts w:ascii="宋体" w:hAnsi="宋体"/>
                <w:color w:val="000000"/>
                <w:szCs w:val="21"/>
              </w:rPr>
            </w:pPr>
            <w:r w:rsidRPr="00C33D11">
              <w:rPr>
                <w:rFonts w:ascii="宋体" w:hAnsi="宋体"/>
                <w:color w:val="000000"/>
                <w:szCs w:val="21"/>
              </w:rPr>
              <w:t>12</w:t>
            </w:r>
          </w:p>
        </w:tc>
        <w:tc>
          <w:tcPr>
            <w:tcW w:w="194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形势政策</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rsidP="00383172">
            <w:pPr>
              <w:jc w:val="center"/>
              <w:rPr>
                <w:rFonts w:ascii="宋体" w:hAnsi="宋体"/>
                <w:color w:val="000000"/>
                <w:szCs w:val="21"/>
              </w:rPr>
            </w:pPr>
            <w:r w:rsidRPr="00C33D11">
              <w:rPr>
                <w:rFonts w:ascii="宋体" w:hAnsi="宋体"/>
                <w:color w:val="000000"/>
                <w:szCs w:val="21"/>
              </w:rPr>
              <w:t>24</w:t>
            </w: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调研报告</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rsidP="00114BC6">
            <w:pPr>
              <w:jc w:val="center"/>
              <w:rPr>
                <w:rFonts w:ascii="宋体" w:hAnsi="宋体"/>
                <w:color w:val="000000"/>
                <w:szCs w:val="21"/>
              </w:rPr>
            </w:pPr>
            <w:r w:rsidRPr="00C33D11">
              <w:rPr>
                <w:rFonts w:ascii="宋体" w:hAnsi="宋体"/>
                <w:color w:val="000000"/>
                <w:szCs w:val="21"/>
              </w:rPr>
              <w:t>13</w:t>
            </w:r>
          </w:p>
        </w:tc>
        <w:tc>
          <w:tcPr>
            <w:tcW w:w="194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创业实践</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项目考核</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rsidP="00114BC6">
            <w:pPr>
              <w:jc w:val="center"/>
              <w:rPr>
                <w:rFonts w:ascii="宋体" w:hAnsi="宋体"/>
                <w:color w:val="000000"/>
                <w:szCs w:val="21"/>
              </w:rPr>
            </w:pPr>
            <w:r w:rsidRPr="00C33D11">
              <w:rPr>
                <w:rFonts w:ascii="宋体" w:hAnsi="宋体"/>
                <w:color w:val="000000"/>
                <w:szCs w:val="21"/>
              </w:rPr>
              <w:t>14</w:t>
            </w:r>
          </w:p>
        </w:tc>
        <w:tc>
          <w:tcPr>
            <w:tcW w:w="194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手工课</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rsidP="00383172">
            <w:pPr>
              <w:jc w:val="center"/>
              <w:rPr>
                <w:rFonts w:ascii="宋体" w:hAnsi="宋体"/>
                <w:color w:val="000000"/>
                <w:szCs w:val="21"/>
              </w:rPr>
            </w:pPr>
            <w:r w:rsidRPr="00C33D11">
              <w:rPr>
                <w:rFonts w:ascii="宋体" w:hAnsi="宋体"/>
                <w:color w:val="000000"/>
                <w:szCs w:val="21"/>
              </w:rPr>
              <w:t>62</w:t>
            </w: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rsidP="00383172">
            <w:pPr>
              <w:jc w:val="center"/>
              <w:rPr>
                <w:rFonts w:ascii="宋体" w:hAnsi="宋体"/>
                <w:color w:val="000000"/>
                <w:szCs w:val="21"/>
              </w:rPr>
            </w:pPr>
            <w:r w:rsidRPr="00C33D11">
              <w:rPr>
                <w:rFonts w:ascii="宋体" w:hAnsi="宋体"/>
                <w:color w:val="000000"/>
                <w:szCs w:val="21"/>
              </w:rPr>
              <w:t>92</w:t>
            </w: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rsidP="00383172">
            <w:pPr>
              <w:jc w:val="center"/>
              <w:rPr>
                <w:rFonts w:ascii="宋体" w:hAnsi="宋体"/>
                <w:color w:val="000000"/>
                <w:szCs w:val="21"/>
              </w:rPr>
            </w:pPr>
            <w:r w:rsidRPr="00C33D11">
              <w:rPr>
                <w:rFonts w:ascii="宋体" w:hAnsi="宋体"/>
                <w:color w:val="000000"/>
                <w:szCs w:val="21"/>
              </w:rPr>
              <w:t>154</w:t>
            </w:r>
          </w:p>
        </w:tc>
        <w:tc>
          <w:tcPr>
            <w:tcW w:w="741" w:type="dxa"/>
            <w:tcBorders>
              <w:top w:val="nil"/>
              <w:left w:val="nil"/>
              <w:bottom w:val="single" w:sz="4" w:space="0" w:color="auto"/>
              <w:right w:val="single" w:sz="4" w:space="0" w:color="auto"/>
            </w:tcBorders>
            <w:vAlign w:val="center"/>
          </w:tcPr>
          <w:p w:rsidR="006F79AB" w:rsidRPr="00C33D11" w:rsidRDefault="006F79AB" w:rsidP="00383172">
            <w:pPr>
              <w:jc w:val="center"/>
              <w:rPr>
                <w:rFonts w:ascii="宋体" w:cs="宋体"/>
                <w:color w:val="000000"/>
                <w:szCs w:val="21"/>
              </w:rPr>
            </w:pPr>
            <w:r w:rsidRPr="00C33D11">
              <w:rPr>
                <w:rFonts w:ascii="宋体" w:hAnsi="宋体" w:hint="eastAsia"/>
                <w:color w:val="000000"/>
                <w:szCs w:val="21"/>
              </w:rPr>
              <w:t>项目考核</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592"/>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rsidP="00114BC6">
            <w:pPr>
              <w:jc w:val="center"/>
              <w:rPr>
                <w:rFonts w:ascii="宋体" w:hAnsi="宋体"/>
                <w:color w:val="000000"/>
                <w:szCs w:val="21"/>
              </w:rPr>
            </w:pPr>
            <w:r w:rsidRPr="00C33D11">
              <w:rPr>
                <w:rFonts w:ascii="宋体" w:hAnsi="宋体"/>
                <w:color w:val="000000"/>
                <w:szCs w:val="21"/>
              </w:rPr>
              <w:t>15</w:t>
            </w:r>
          </w:p>
        </w:tc>
        <w:tc>
          <w:tcPr>
            <w:tcW w:w="194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国防教育讲座</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讲座</w:t>
            </w: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27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single" w:sz="4" w:space="0" w:color="auto"/>
              <w:bottom w:val="single" w:sz="4" w:space="0" w:color="auto"/>
              <w:right w:val="single" w:sz="4" w:space="0" w:color="auto"/>
            </w:tcBorders>
            <w:vAlign w:val="center"/>
          </w:tcPr>
          <w:p w:rsidR="006F79AB" w:rsidRPr="00C33D11" w:rsidRDefault="006F79AB" w:rsidP="00114BC6">
            <w:pPr>
              <w:jc w:val="center"/>
              <w:rPr>
                <w:rFonts w:ascii="宋体" w:hAnsi="宋体"/>
                <w:color w:val="000000"/>
                <w:szCs w:val="21"/>
              </w:rPr>
            </w:pPr>
            <w:r w:rsidRPr="00C33D11">
              <w:rPr>
                <w:rFonts w:ascii="宋体" w:hAnsi="宋体"/>
                <w:color w:val="000000"/>
                <w:szCs w:val="21"/>
              </w:rPr>
              <w:t>16</w:t>
            </w:r>
          </w:p>
        </w:tc>
        <w:tc>
          <w:tcPr>
            <w:tcW w:w="194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普通话</w:t>
            </w:r>
          </w:p>
        </w:tc>
        <w:tc>
          <w:tcPr>
            <w:tcW w:w="561"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36"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638"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证书考核</w:t>
            </w: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874"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85"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567" w:type="dxa"/>
            <w:tcBorders>
              <w:top w:val="nil"/>
              <w:left w:val="single" w:sz="4" w:space="0" w:color="auto"/>
              <w:bottom w:val="single" w:sz="4" w:space="0" w:color="auto"/>
              <w:right w:val="single" w:sz="4" w:space="0" w:color="auto"/>
            </w:tcBorders>
            <w:vAlign w:val="center"/>
          </w:tcPr>
          <w:p w:rsidR="006F79AB" w:rsidRPr="00C33D11" w:rsidRDefault="006F79AB">
            <w:pPr>
              <w:jc w:val="center"/>
              <w:rPr>
                <w:rFonts w:ascii="宋体"/>
                <w:color w:val="000000"/>
                <w:szCs w:val="21"/>
              </w:rPr>
            </w:pPr>
          </w:p>
        </w:tc>
        <w:tc>
          <w:tcPr>
            <w:tcW w:w="604" w:type="dxa"/>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r>
      <w:tr w:rsidR="006F79AB" w:rsidRPr="00C33D11" w:rsidTr="003135BB">
        <w:trPr>
          <w:trHeight w:val="285"/>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076BC0">
            <w:pPr>
              <w:widowControl/>
              <w:jc w:val="center"/>
              <w:rPr>
                <w:rFonts w:ascii="宋体" w:hAnsi="宋体"/>
                <w:color w:val="000000"/>
                <w:kern w:val="0"/>
                <w:szCs w:val="21"/>
              </w:rPr>
            </w:pPr>
            <w:r w:rsidRPr="00C33D11">
              <w:rPr>
                <w:rFonts w:ascii="宋体" w:hAnsi="宋体"/>
                <w:color w:val="000000"/>
                <w:kern w:val="0"/>
                <w:szCs w:val="21"/>
              </w:rPr>
              <w:t>17</w:t>
            </w:r>
          </w:p>
        </w:tc>
        <w:tc>
          <w:tcPr>
            <w:tcW w:w="194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劳动实践课</w:t>
            </w:r>
          </w:p>
        </w:tc>
        <w:tc>
          <w:tcPr>
            <w:tcW w:w="1835" w:type="dxa"/>
            <w:gridSpan w:val="3"/>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一周</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劳动</w:t>
            </w:r>
            <w:r w:rsidRPr="00C33D11">
              <w:rPr>
                <w:rFonts w:ascii="宋体" w:hAnsi="宋体" w:cs="宋体" w:hint="eastAsia"/>
                <w:color w:val="000000"/>
                <w:kern w:val="0"/>
                <w:szCs w:val="21"/>
              </w:rPr>
              <w:lastRenderedPageBreak/>
              <w:t>实践</w:t>
            </w:r>
          </w:p>
        </w:tc>
        <w:tc>
          <w:tcPr>
            <w:tcW w:w="1134"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lastRenderedPageBreak/>
              <w:t>至少一周</w:t>
            </w:r>
          </w:p>
        </w:tc>
        <w:tc>
          <w:tcPr>
            <w:tcW w:w="87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sidRPr="00C33D11">
              <w:rPr>
                <w:rFonts w:ascii="宋体" w:hAnsi="宋体" w:hint="eastAsia"/>
                <w:color w:val="000000"/>
                <w:kern w:val="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sidRPr="00C33D11">
              <w:rPr>
                <w:rFonts w:ascii="宋体" w:hAnsi="宋体" w:hint="eastAsia"/>
                <w:color w:val="000000"/>
                <w:kern w:val="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r>
      <w:tr w:rsidR="006F79AB" w:rsidRPr="00C33D11" w:rsidTr="003135BB">
        <w:trPr>
          <w:trHeight w:val="535"/>
          <w:jc w:val="center"/>
        </w:trPr>
        <w:tc>
          <w:tcPr>
            <w:tcW w:w="696" w:type="dxa"/>
            <w:vMerge/>
            <w:tcBorders>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2377"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小计</w:t>
            </w:r>
          </w:p>
        </w:tc>
        <w:tc>
          <w:tcPr>
            <w:tcW w:w="561" w:type="dxa"/>
            <w:tcBorders>
              <w:top w:val="nil"/>
              <w:left w:val="nil"/>
              <w:bottom w:val="single" w:sz="4" w:space="0" w:color="auto"/>
              <w:right w:val="single" w:sz="4" w:space="0" w:color="auto"/>
            </w:tcBorders>
            <w:vAlign w:val="center"/>
          </w:tcPr>
          <w:p w:rsidR="006F79AB" w:rsidRPr="00C33D11" w:rsidRDefault="006F79AB" w:rsidP="00B7410B">
            <w:pPr>
              <w:jc w:val="center"/>
              <w:rPr>
                <w:rFonts w:ascii="宋体" w:cs="宋体"/>
                <w:color w:val="000000"/>
                <w:szCs w:val="21"/>
              </w:rPr>
            </w:pPr>
            <w:r w:rsidRPr="00C33D11">
              <w:rPr>
                <w:rFonts w:ascii="宋体" w:hAnsi="宋体"/>
                <w:color w:val="000000"/>
                <w:szCs w:val="21"/>
              </w:rPr>
              <w:t>284</w:t>
            </w:r>
          </w:p>
        </w:tc>
        <w:tc>
          <w:tcPr>
            <w:tcW w:w="636" w:type="dxa"/>
            <w:tcBorders>
              <w:top w:val="nil"/>
              <w:left w:val="nil"/>
              <w:bottom w:val="single" w:sz="4" w:space="0" w:color="auto"/>
              <w:right w:val="single" w:sz="4" w:space="0" w:color="auto"/>
            </w:tcBorders>
            <w:vAlign w:val="center"/>
          </w:tcPr>
          <w:p w:rsidR="006F79AB" w:rsidRPr="00C33D11" w:rsidRDefault="006F79AB" w:rsidP="000A392A">
            <w:pPr>
              <w:jc w:val="center"/>
              <w:rPr>
                <w:rFonts w:ascii="宋体" w:cs="宋体"/>
                <w:color w:val="000000"/>
                <w:szCs w:val="21"/>
              </w:rPr>
            </w:pPr>
            <w:r w:rsidRPr="00C33D11">
              <w:rPr>
                <w:rFonts w:ascii="宋体" w:hAnsi="宋体"/>
                <w:color w:val="000000"/>
                <w:szCs w:val="21"/>
              </w:rPr>
              <w:t>244</w:t>
            </w:r>
          </w:p>
        </w:tc>
        <w:tc>
          <w:tcPr>
            <w:tcW w:w="638" w:type="dxa"/>
            <w:tcBorders>
              <w:top w:val="nil"/>
              <w:left w:val="nil"/>
              <w:bottom w:val="single" w:sz="4" w:space="0" w:color="auto"/>
              <w:right w:val="single" w:sz="4" w:space="0" w:color="auto"/>
            </w:tcBorders>
            <w:vAlign w:val="center"/>
          </w:tcPr>
          <w:p w:rsidR="006F79AB" w:rsidRPr="00C33D11" w:rsidRDefault="006F79AB" w:rsidP="00076BC0">
            <w:pPr>
              <w:jc w:val="center"/>
              <w:rPr>
                <w:rFonts w:ascii="宋体" w:cs="宋体"/>
                <w:color w:val="000000"/>
                <w:szCs w:val="21"/>
              </w:rPr>
            </w:pPr>
            <w:r w:rsidRPr="00C33D11">
              <w:rPr>
                <w:rFonts w:ascii="宋体" w:hAnsi="宋体"/>
                <w:color w:val="000000"/>
                <w:szCs w:val="21"/>
              </w:rPr>
              <w:t>528</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F7478F">
            <w:pPr>
              <w:jc w:val="center"/>
              <w:rPr>
                <w:rFonts w:ascii="宋体" w:hAnsi="宋体"/>
                <w:color w:val="000000"/>
                <w:szCs w:val="21"/>
              </w:rPr>
            </w:pPr>
            <w:r w:rsidRPr="00C33D11">
              <w:rPr>
                <w:rFonts w:ascii="宋体" w:hAnsi="宋体"/>
                <w:color w:val="000000"/>
                <w:szCs w:val="21"/>
              </w:rPr>
              <w:t>8</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6</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6</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6</w:t>
            </w:r>
          </w:p>
        </w:tc>
        <w:tc>
          <w:tcPr>
            <w:tcW w:w="60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r>
      <w:tr w:rsidR="006F79AB" w:rsidRPr="00C33D11" w:rsidTr="003135BB">
        <w:trPr>
          <w:trHeight w:val="330"/>
          <w:jc w:val="center"/>
        </w:trPr>
        <w:tc>
          <w:tcPr>
            <w:tcW w:w="696" w:type="dxa"/>
            <w:vMerge w:val="restart"/>
            <w:tcBorders>
              <w:top w:val="nil"/>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r w:rsidRPr="00C33D11">
              <w:rPr>
                <w:rFonts w:ascii="宋体" w:hAnsi="宋体" w:cs="宋体" w:hint="eastAsia"/>
                <w:color w:val="000000"/>
                <w:kern w:val="0"/>
                <w:szCs w:val="21"/>
              </w:rPr>
              <w:t>行业通用能力课程</w:t>
            </w:r>
          </w:p>
        </w:tc>
        <w:tc>
          <w:tcPr>
            <w:tcW w:w="433" w:type="dxa"/>
            <w:tcBorders>
              <w:top w:val="nil"/>
              <w:left w:val="nil"/>
              <w:bottom w:val="single" w:sz="4" w:space="0" w:color="auto"/>
              <w:right w:val="single" w:sz="4" w:space="0" w:color="auto"/>
            </w:tcBorders>
            <w:vAlign w:val="center"/>
          </w:tcPr>
          <w:p w:rsidR="006F79AB" w:rsidRPr="00C33D11" w:rsidRDefault="006F79AB" w:rsidP="00407733">
            <w:pPr>
              <w:jc w:val="center"/>
              <w:rPr>
                <w:rFonts w:ascii="宋体" w:hAnsi="宋体" w:cs="宋体"/>
                <w:color w:val="000000"/>
                <w:szCs w:val="21"/>
              </w:rPr>
            </w:pPr>
            <w:r w:rsidRPr="00C33D11">
              <w:rPr>
                <w:rFonts w:ascii="宋体" w:hAnsi="宋体" w:cs="宋体"/>
                <w:color w:val="000000"/>
                <w:szCs w:val="21"/>
              </w:rPr>
              <w:t>18</w:t>
            </w:r>
          </w:p>
        </w:tc>
        <w:tc>
          <w:tcPr>
            <w:tcW w:w="1944"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hint="eastAsia"/>
                <w:color w:val="000000"/>
                <w:szCs w:val="21"/>
              </w:rPr>
              <w:t>计算机应用基础</w:t>
            </w:r>
          </w:p>
        </w:tc>
        <w:tc>
          <w:tcPr>
            <w:tcW w:w="561"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22</w:t>
            </w:r>
          </w:p>
        </w:tc>
        <w:tc>
          <w:tcPr>
            <w:tcW w:w="636"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30</w:t>
            </w:r>
          </w:p>
        </w:tc>
        <w:tc>
          <w:tcPr>
            <w:tcW w:w="638"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52</w:t>
            </w:r>
          </w:p>
        </w:tc>
        <w:tc>
          <w:tcPr>
            <w:tcW w:w="741"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hint="eastAsia"/>
                <w:color w:val="000000"/>
                <w:szCs w:val="21"/>
              </w:rPr>
              <w:t>上机操作</w:t>
            </w:r>
          </w:p>
        </w:tc>
        <w:tc>
          <w:tcPr>
            <w:tcW w:w="567"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4</w:t>
            </w:r>
          </w:p>
        </w:tc>
        <w:tc>
          <w:tcPr>
            <w:tcW w:w="567" w:type="dxa"/>
            <w:tcBorders>
              <w:top w:val="nil"/>
              <w:left w:val="nil"/>
              <w:bottom w:val="single" w:sz="4" w:space="0" w:color="auto"/>
              <w:right w:val="single" w:sz="4" w:space="0" w:color="auto"/>
            </w:tcBorders>
            <w:vAlign w:val="center"/>
          </w:tcPr>
          <w:p w:rsidR="006F79AB" w:rsidRPr="00C33D11" w:rsidRDefault="006F79AB" w:rsidP="00F86E00">
            <w:pPr>
              <w:rPr>
                <w:rFonts w:ascii="宋体" w:cs="Calibri"/>
                <w:color w:val="000000"/>
                <w:szCs w:val="21"/>
              </w:rPr>
            </w:pPr>
            <w:r w:rsidRPr="00C33D11">
              <w:rPr>
                <w:rFonts w:ascii="宋体" w:hAnsi="宋体" w:cs="Calibri" w:hint="eastAsia"/>
                <w:color w:val="000000"/>
                <w:szCs w:val="21"/>
              </w:rPr>
              <w:t xml:space="preserve">　</w:t>
            </w:r>
          </w:p>
        </w:tc>
        <w:tc>
          <w:tcPr>
            <w:tcW w:w="874" w:type="dxa"/>
            <w:tcBorders>
              <w:top w:val="nil"/>
              <w:left w:val="nil"/>
              <w:bottom w:val="single" w:sz="4" w:space="0" w:color="auto"/>
              <w:right w:val="single" w:sz="4" w:space="0" w:color="auto"/>
            </w:tcBorders>
            <w:vAlign w:val="center"/>
          </w:tcPr>
          <w:p w:rsidR="006F79AB" w:rsidRPr="00C33D11" w:rsidRDefault="006F79AB" w:rsidP="00F86E00">
            <w:pPr>
              <w:rPr>
                <w:rFonts w:ascii="宋体" w:cs="Calibri"/>
                <w:color w:val="000000"/>
                <w:szCs w:val="21"/>
              </w:rPr>
            </w:pPr>
            <w:r w:rsidRPr="00C33D11">
              <w:rPr>
                <w:rFonts w:ascii="宋体" w:hAnsi="宋体" w:cs="Calibri"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rsidP="00F86E00">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F86E00">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F86E00">
            <w:pPr>
              <w:widowControl/>
              <w:jc w:val="center"/>
              <w:rPr>
                <w:rFonts w:ascii="宋体" w:cs="宋体"/>
                <w:color w:val="000000"/>
                <w:kern w:val="0"/>
                <w:szCs w:val="21"/>
              </w:rPr>
            </w:pP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jc w:val="center"/>
              <w:rPr>
                <w:rFonts w:ascii="宋体" w:hAnsi="宋体"/>
                <w:color w:val="000000"/>
                <w:szCs w:val="21"/>
              </w:rPr>
            </w:pPr>
            <w:r w:rsidRPr="00C33D11">
              <w:rPr>
                <w:rFonts w:ascii="宋体" w:hAnsi="宋体"/>
                <w:color w:val="000000"/>
                <w:szCs w:val="21"/>
              </w:rPr>
              <w:t>19</w:t>
            </w:r>
          </w:p>
        </w:tc>
        <w:tc>
          <w:tcPr>
            <w:tcW w:w="1944"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hint="eastAsia"/>
                <w:color w:val="000000"/>
                <w:szCs w:val="21"/>
              </w:rPr>
              <w:t>图像软件基础</w:t>
            </w:r>
          </w:p>
        </w:tc>
        <w:tc>
          <w:tcPr>
            <w:tcW w:w="561"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32</w:t>
            </w:r>
          </w:p>
        </w:tc>
        <w:tc>
          <w:tcPr>
            <w:tcW w:w="638"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52</w:t>
            </w:r>
          </w:p>
        </w:tc>
        <w:tc>
          <w:tcPr>
            <w:tcW w:w="741"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hint="eastAsia"/>
                <w:color w:val="000000"/>
                <w:szCs w:val="21"/>
              </w:rPr>
              <w:t>项目制作</w:t>
            </w:r>
          </w:p>
        </w:tc>
        <w:tc>
          <w:tcPr>
            <w:tcW w:w="567" w:type="dxa"/>
            <w:tcBorders>
              <w:top w:val="nil"/>
              <w:left w:val="nil"/>
              <w:bottom w:val="single" w:sz="4" w:space="0" w:color="auto"/>
              <w:right w:val="single" w:sz="4" w:space="0" w:color="auto"/>
            </w:tcBorders>
            <w:vAlign w:val="center"/>
          </w:tcPr>
          <w:p w:rsidR="006F79AB" w:rsidRPr="00C33D11" w:rsidRDefault="006F79AB" w:rsidP="00F86E00">
            <w:pPr>
              <w:jc w:val="center"/>
              <w:rPr>
                <w:rFonts w:ascii="宋体" w:cs="宋体"/>
                <w:color w:val="000000"/>
                <w:szCs w:val="21"/>
              </w:rPr>
            </w:pPr>
            <w:r w:rsidRPr="00C33D11">
              <w:rPr>
                <w:rFonts w:ascii="宋体" w:hAnsi="宋体"/>
                <w:color w:val="000000"/>
                <w:szCs w:val="21"/>
              </w:rPr>
              <w:t>4</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p>
        </w:tc>
        <w:tc>
          <w:tcPr>
            <w:tcW w:w="874"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20</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图形软件基础</w:t>
            </w:r>
          </w:p>
        </w:tc>
        <w:tc>
          <w:tcPr>
            <w:tcW w:w="561" w:type="dxa"/>
            <w:tcBorders>
              <w:top w:val="nil"/>
              <w:left w:val="nil"/>
              <w:bottom w:val="single" w:sz="4" w:space="0" w:color="auto"/>
              <w:right w:val="single" w:sz="4" w:space="0" w:color="auto"/>
            </w:tcBorders>
            <w:vAlign w:val="center"/>
          </w:tcPr>
          <w:p w:rsidR="006F79AB" w:rsidRPr="00C33D11" w:rsidRDefault="006F79AB" w:rsidP="008051CE">
            <w:pPr>
              <w:jc w:val="center"/>
              <w:rPr>
                <w:rFonts w:ascii="宋体" w:cs="宋体"/>
                <w:color w:val="000000"/>
                <w:szCs w:val="21"/>
              </w:rPr>
            </w:pPr>
            <w:r w:rsidRPr="00C33D11">
              <w:rPr>
                <w:rFonts w:ascii="宋体" w:hAnsi="宋体"/>
                <w:color w:val="00000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rsidP="008051CE">
            <w:pPr>
              <w:jc w:val="center"/>
              <w:rPr>
                <w:rFonts w:ascii="宋体" w:cs="宋体"/>
                <w:color w:val="000000"/>
                <w:szCs w:val="21"/>
              </w:rPr>
            </w:pPr>
            <w:r w:rsidRPr="00C33D11">
              <w:rPr>
                <w:rFonts w:ascii="宋体" w:hAnsi="宋体"/>
                <w:color w:val="000000"/>
                <w:szCs w:val="21"/>
              </w:rPr>
              <w:t>44</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s="Calibri"/>
                <w:color w:val="000000"/>
                <w:szCs w:val="21"/>
              </w:rPr>
            </w:pPr>
            <w:r w:rsidRPr="00C33D11">
              <w:rPr>
                <w:rFonts w:ascii="宋体" w:hAnsi="宋体" w:cs="Calibri"/>
                <w:color w:val="000000"/>
                <w:szCs w:val="21"/>
              </w:rPr>
              <w:t>4</w:t>
            </w:r>
          </w:p>
        </w:tc>
        <w:tc>
          <w:tcPr>
            <w:tcW w:w="874"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21</w:t>
            </w:r>
          </w:p>
        </w:tc>
        <w:tc>
          <w:tcPr>
            <w:tcW w:w="1944" w:type="dxa"/>
            <w:tcBorders>
              <w:top w:val="nil"/>
              <w:left w:val="nil"/>
              <w:bottom w:val="single" w:sz="4" w:space="0" w:color="auto"/>
              <w:right w:val="single" w:sz="4" w:space="0" w:color="auto"/>
            </w:tcBorders>
            <w:noWrap/>
            <w:vAlign w:val="center"/>
          </w:tcPr>
          <w:p w:rsidR="006F79AB" w:rsidRDefault="006F79AB" w:rsidP="003135BB">
            <w:pPr>
              <w:jc w:val="center"/>
              <w:rPr>
                <w:rFonts w:ascii="宋体"/>
                <w:color w:val="000000"/>
                <w:szCs w:val="21"/>
              </w:rPr>
            </w:pPr>
            <w:r w:rsidRPr="00C33D11">
              <w:rPr>
                <w:rFonts w:ascii="宋体" w:hAnsi="宋体" w:hint="eastAsia"/>
                <w:color w:val="000000"/>
                <w:szCs w:val="21"/>
              </w:rPr>
              <w:t>印刷图文</w:t>
            </w:r>
          </w:p>
          <w:p w:rsidR="006F79AB" w:rsidRPr="003135BB" w:rsidRDefault="006F79AB" w:rsidP="003135BB">
            <w:pPr>
              <w:jc w:val="center"/>
              <w:rPr>
                <w:rFonts w:ascii="宋体"/>
                <w:color w:val="000000"/>
                <w:szCs w:val="21"/>
              </w:rPr>
            </w:pPr>
            <w:r w:rsidRPr="00C33D11">
              <w:rPr>
                <w:rFonts w:ascii="宋体" w:hAnsi="宋体" w:hint="eastAsia"/>
                <w:color w:val="000000"/>
                <w:szCs w:val="21"/>
              </w:rPr>
              <w:t>制作与排版</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44</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综合考核</w:t>
            </w:r>
          </w:p>
        </w:tc>
        <w:tc>
          <w:tcPr>
            <w:tcW w:w="567" w:type="dxa"/>
            <w:tcBorders>
              <w:top w:val="nil"/>
              <w:left w:val="nil"/>
              <w:bottom w:val="single" w:sz="4" w:space="0" w:color="auto"/>
              <w:right w:val="single" w:sz="4" w:space="0" w:color="auto"/>
            </w:tcBorders>
            <w:noWrap/>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4</w:t>
            </w:r>
          </w:p>
        </w:tc>
        <w:tc>
          <w:tcPr>
            <w:tcW w:w="874"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285"/>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22</w:t>
            </w:r>
          </w:p>
        </w:tc>
        <w:tc>
          <w:tcPr>
            <w:tcW w:w="1944" w:type="dxa"/>
            <w:tcBorders>
              <w:top w:val="nil"/>
              <w:left w:val="nil"/>
              <w:bottom w:val="single" w:sz="4" w:space="0" w:color="auto"/>
              <w:right w:val="single" w:sz="4" w:space="0" w:color="auto"/>
            </w:tcBorders>
            <w:noWrap/>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色彩学</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12</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20</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项目制作</w:t>
            </w:r>
          </w:p>
        </w:tc>
        <w:tc>
          <w:tcPr>
            <w:tcW w:w="567" w:type="dxa"/>
            <w:tcBorders>
              <w:top w:val="nil"/>
              <w:left w:val="nil"/>
              <w:bottom w:val="single" w:sz="4" w:space="0" w:color="auto"/>
              <w:right w:val="single" w:sz="4" w:space="0" w:color="auto"/>
            </w:tcBorders>
            <w:noWrap/>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w:t>
            </w:r>
          </w:p>
        </w:tc>
        <w:tc>
          <w:tcPr>
            <w:tcW w:w="874" w:type="dxa"/>
            <w:tcBorders>
              <w:top w:val="nil"/>
              <w:left w:val="nil"/>
              <w:bottom w:val="single" w:sz="4" w:space="0" w:color="auto"/>
              <w:right w:val="single" w:sz="4" w:space="0" w:color="auto"/>
            </w:tcBorders>
            <w:noWrap/>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23</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专业英语</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12</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综合考核</w:t>
            </w:r>
          </w:p>
        </w:tc>
        <w:tc>
          <w:tcPr>
            <w:tcW w:w="567" w:type="dxa"/>
            <w:tcBorders>
              <w:top w:val="nil"/>
              <w:left w:val="nil"/>
              <w:bottom w:val="single" w:sz="4" w:space="0" w:color="auto"/>
              <w:right w:val="single" w:sz="4" w:space="0" w:color="auto"/>
            </w:tcBorders>
            <w:noWrap/>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pPr>
              <w:jc w:val="center"/>
              <w:rPr>
                <w:rFonts w:ascii="宋体" w:cs="宋体"/>
                <w:color w:val="000000"/>
                <w:szCs w:val="21"/>
              </w:rPr>
            </w:pPr>
            <w:r w:rsidRPr="00C33D11">
              <w:rPr>
                <w:rFonts w:ascii="宋体" w:hAnsi="宋体"/>
                <w:color w:val="000000"/>
                <w:szCs w:val="21"/>
              </w:rPr>
              <w:t>2</w:t>
            </w: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24</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静电照相印刷</w:t>
            </w:r>
          </w:p>
        </w:tc>
        <w:tc>
          <w:tcPr>
            <w:tcW w:w="561" w:type="dxa"/>
            <w:tcBorders>
              <w:top w:val="nil"/>
              <w:left w:val="nil"/>
              <w:bottom w:val="single" w:sz="4" w:space="0" w:color="auto"/>
              <w:right w:val="single" w:sz="4" w:space="0" w:color="auto"/>
            </w:tcBorders>
            <w:vAlign w:val="center"/>
          </w:tcPr>
          <w:p w:rsidR="006F79AB" w:rsidRPr="00C33D11" w:rsidRDefault="006F79AB" w:rsidP="000B4DB1">
            <w:pPr>
              <w:jc w:val="center"/>
              <w:rPr>
                <w:rFonts w:ascii="宋体" w:cs="宋体"/>
                <w:color w:val="000000"/>
                <w:szCs w:val="21"/>
              </w:rPr>
            </w:pPr>
            <w:r w:rsidRPr="00C33D11">
              <w:rPr>
                <w:rFonts w:ascii="宋体" w:hAnsi="宋体"/>
                <w:color w:val="00000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44</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pPr>
              <w:jc w:val="center"/>
              <w:rPr>
                <w:rFonts w:ascii="宋体" w:cs="宋体"/>
                <w:color w:val="000000"/>
                <w:szCs w:val="21"/>
              </w:rPr>
            </w:pPr>
            <w:r w:rsidRPr="00C33D11">
              <w:rPr>
                <w:rFonts w:ascii="宋体" w:hAnsi="宋体"/>
                <w:color w:val="000000"/>
                <w:szCs w:val="21"/>
              </w:rPr>
              <w:t>4</w:t>
            </w: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jc w:val="center"/>
              <w:rPr>
                <w:rFonts w:ascii="宋体" w:cs="宋体"/>
                <w:color w:val="000000"/>
                <w:szCs w:val="21"/>
              </w:rPr>
            </w:pPr>
            <w:r w:rsidRPr="00C33D11">
              <w:rPr>
                <w:rFonts w:ascii="宋体" w:hAnsi="宋体"/>
                <w:color w:val="000000"/>
                <w:szCs w:val="21"/>
              </w:rPr>
              <w:t>2</w:t>
            </w:r>
            <w:r>
              <w:rPr>
                <w:rFonts w:ascii="宋体" w:hAnsi="宋体"/>
                <w:color w:val="000000"/>
                <w:szCs w:val="21"/>
              </w:rPr>
              <w:t>5</w:t>
            </w:r>
          </w:p>
        </w:tc>
        <w:tc>
          <w:tcPr>
            <w:tcW w:w="194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数码产品计价</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12</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综合考核</w:t>
            </w:r>
          </w:p>
        </w:tc>
        <w:tc>
          <w:tcPr>
            <w:tcW w:w="567" w:type="dxa"/>
            <w:tcBorders>
              <w:top w:val="nil"/>
              <w:left w:val="nil"/>
              <w:bottom w:val="single" w:sz="4" w:space="0" w:color="auto"/>
              <w:right w:val="single" w:sz="4" w:space="0" w:color="auto"/>
            </w:tcBorders>
            <w:noWrap/>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w:t>
            </w: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jc w:val="center"/>
              <w:rPr>
                <w:rFonts w:ascii="宋体" w:cs="宋体"/>
                <w:color w:val="000000"/>
                <w:szCs w:val="21"/>
              </w:rPr>
            </w:pPr>
            <w:r w:rsidRPr="00C33D11">
              <w:rPr>
                <w:rFonts w:ascii="宋体" w:hAnsi="宋体"/>
                <w:color w:val="000000"/>
                <w:szCs w:val="21"/>
              </w:rPr>
              <w:t>2</w:t>
            </w:r>
            <w:r>
              <w:rPr>
                <w:rFonts w:ascii="宋体" w:hAnsi="宋体"/>
                <w:color w:val="000000"/>
                <w:szCs w:val="21"/>
              </w:rPr>
              <w:t>6</w:t>
            </w:r>
          </w:p>
        </w:tc>
        <w:tc>
          <w:tcPr>
            <w:tcW w:w="1944" w:type="dxa"/>
            <w:tcBorders>
              <w:top w:val="nil"/>
              <w:left w:val="nil"/>
              <w:bottom w:val="single" w:sz="4" w:space="0" w:color="auto"/>
              <w:right w:val="single" w:sz="4" w:space="0" w:color="auto"/>
            </w:tcBorders>
            <w:noWrap/>
            <w:vAlign w:val="center"/>
          </w:tcPr>
          <w:p w:rsidR="006F79AB" w:rsidRPr="00C33D11" w:rsidRDefault="006F79AB" w:rsidP="00000C25">
            <w:pPr>
              <w:jc w:val="center"/>
              <w:rPr>
                <w:rFonts w:ascii="宋体" w:cs="宋体"/>
                <w:color w:val="000000"/>
                <w:szCs w:val="21"/>
              </w:rPr>
            </w:pPr>
            <w:r w:rsidRPr="00C33D11">
              <w:rPr>
                <w:rFonts w:ascii="宋体" w:hAnsi="宋体" w:hint="eastAsia"/>
                <w:color w:val="000000"/>
                <w:szCs w:val="21"/>
              </w:rPr>
              <w:t>数码产品设计制作</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44</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4</w:t>
            </w:r>
          </w:p>
        </w:tc>
        <w:tc>
          <w:tcPr>
            <w:tcW w:w="685"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left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jc w:val="center"/>
              <w:rPr>
                <w:rFonts w:ascii="宋体" w:cs="宋体"/>
                <w:color w:val="000000"/>
                <w:szCs w:val="21"/>
              </w:rPr>
            </w:pPr>
            <w:r w:rsidRPr="00C33D11">
              <w:rPr>
                <w:rFonts w:ascii="宋体" w:hAnsi="宋体"/>
                <w:color w:val="000000"/>
                <w:szCs w:val="21"/>
              </w:rPr>
              <w:t>2</w:t>
            </w:r>
            <w:r>
              <w:rPr>
                <w:rFonts w:ascii="宋体" w:hAnsi="宋体"/>
                <w:color w:val="000000"/>
                <w:szCs w:val="21"/>
              </w:rPr>
              <w:t>7</w:t>
            </w:r>
          </w:p>
        </w:tc>
        <w:tc>
          <w:tcPr>
            <w:tcW w:w="1944" w:type="dxa"/>
            <w:tcBorders>
              <w:top w:val="nil"/>
              <w:left w:val="nil"/>
              <w:bottom w:val="single" w:sz="4" w:space="0" w:color="auto"/>
              <w:right w:val="single" w:sz="4" w:space="0" w:color="auto"/>
            </w:tcBorders>
            <w:noWrap/>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色彩管理实务</w:t>
            </w:r>
          </w:p>
        </w:tc>
        <w:tc>
          <w:tcPr>
            <w:tcW w:w="561" w:type="dxa"/>
            <w:tcBorders>
              <w:top w:val="nil"/>
              <w:left w:val="nil"/>
              <w:bottom w:val="single" w:sz="4" w:space="0" w:color="auto"/>
              <w:right w:val="single" w:sz="4" w:space="0" w:color="auto"/>
            </w:tcBorders>
            <w:vAlign w:val="center"/>
          </w:tcPr>
          <w:p w:rsidR="006F79AB" w:rsidRPr="00C33D11" w:rsidRDefault="006F79AB" w:rsidP="000B4DB1">
            <w:pPr>
              <w:jc w:val="center"/>
              <w:rPr>
                <w:rFonts w:ascii="宋体" w:cs="宋体"/>
                <w:color w:val="000000"/>
                <w:szCs w:val="21"/>
              </w:rPr>
            </w:pPr>
            <w:r w:rsidRPr="00C33D11">
              <w:rPr>
                <w:rFonts w:ascii="宋体" w:hAnsi="宋体"/>
                <w:color w:val="000000"/>
                <w:szCs w:val="21"/>
              </w:rPr>
              <w:t>30</w:t>
            </w:r>
          </w:p>
        </w:tc>
        <w:tc>
          <w:tcPr>
            <w:tcW w:w="636" w:type="dxa"/>
            <w:tcBorders>
              <w:top w:val="nil"/>
              <w:left w:val="nil"/>
              <w:bottom w:val="single" w:sz="4" w:space="0" w:color="auto"/>
              <w:right w:val="single" w:sz="4" w:space="0" w:color="auto"/>
            </w:tcBorders>
            <w:vAlign w:val="center"/>
          </w:tcPr>
          <w:p w:rsidR="006F79AB" w:rsidRPr="00C33D11" w:rsidRDefault="006F79AB" w:rsidP="000B4DB1">
            <w:pPr>
              <w:jc w:val="center"/>
              <w:rPr>
                <w:rFonts w:ascii="宋体" w:cs="宋体"/>
                <w:color w:val="000000"/>
                <w:szCs w:val="21"/>
              </w:rPr>
            </w:pPr>
            <w:r w:rsidRPr="00C33D11">
              <w:rPr>
                <w:rFonts w:ascii="宋体" w:hAnsi="宋体"/>
                <w:color w:val="000000"/>
                <w:szCs w:val="21"/>
              </w:rPr>
              <w:t>34</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rsidP="00FC6259">
            <w:pPr>
              <w:jc w:val="center"/>
              <w:rPr>
                <w:rFonts w:ascii="宋体" w:cs="宋体"/>
                <w:color w:val="000000"/>
                <w:szCs w:val="21"/>
              </w:rPr>
            </w:pPr>
            <w:r w:rsidRPr="00C33D11">
              <w:rPr>
                <w:rFonts w:ascii="宋体" w:hAnsi="宋体" w:hint="eastAsia"/>
                <w:color w:val="00000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r w:rsidRPr="00C33D11">
              <w:rPr>
                <w:rFonts w:ascii="宋体" w:hAnsi="宋体"/>
                <w:color w:val="000000"/>
                <w:szCs w:val="21"/>
              </w:rPr>
              <w:t>4</w:t>
            </w:r>
          </w:p>
        </w:tc>
        <w:tc>
          <w:tcPr>
            <w:tcW w:w="874" w:type="dxa"/>
            <w:tcBorders>
              <w:top w:val="nil"/>
              <w:left w:val="nil"/>
              <w:bottom w:val="single" w:sz="4" w:space="0" w:color="auto"/>
              <w:right w:val="single" w:sz="4" w:space="0" w:color="auto"/>
            </w:tcBorders>
            <w:noWrap/>
            <w:vAlign w:val="center"/>
          </w:tcPr>
          <w:p w:rsidR="006F79AB" w:rsidRPr="00C33D11" w:rsidRDefault="006F79AB">
            <w:pPr>
              <w:rPr>
                <w:rFonts w:ascii="宋体" w:cs="Calibri"/>
                <w:color w:val="000000"/>
                <w:szCs w:val="21"/>
              </w:rPr>
            </w:pPr>
            <w:r w:rsidRPr="00C33D11">
              <w:rPr>
                <w:rFonts w:ascii="宋体" w:hAnsi="宋体" w:cs="Calibri" w:hint="eastAsia"/>
                <w:color w:val="000000"/>
                <w:szCs w:val="21"/>
              </w:rPr>
              <w:t xml:space="preserve">　</w:t>
            </w:r>
          </w:p>
        </w:tc>
        <w:tc>
          <w:tcPr>
            <w:tcW w:w="685" w:type="dxa"/>
            <w:tcBorders>
              <w:top w:val="nil"/>
              <w:left w:val="nil"/>
              <w:bottom w:val="single" w:sz="4" w:space="0" w:color="auto"/>
              <w:right w:val="single" w:sz="4" w:space="0" w:color="auto"/>
            </w:tcBorders>
            <w:noWrap/>
            <w:vAlign w:val="center"/>
          </w:tcPr>
          <w:p w:rsidR="006F79AB" w:rsidRPr="00C33D11" w:rsidRDefault="006F79AB">
            <w:pPr>
              <w:jc w:val="center"/>
              <w:rPr>
                <w:rFonts w:ascii="宋体" w:cs="宋体"/>
                <w:color w:val="000000"/>
                <w:szCs w:val="21"/>
              </w:rPr>
            </w:pP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270"/>
          <w:jc w:val="center"/>
        </w:trPr>
        <w:tc>
          <w:tcPr>
            <w:tcW w:w="696" w:type="dxa"/>
            <w:vMerge/>
            <w:tcBorders>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2377"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小计</w:t>
            </w:r>
          </w:p>
        </w:tc>
        <w:tc>
          <w:tcPr>
            <w:tcW w:w="561" w:type="dxa"/>
            <w:tcBorders>
              <w:top w:val="nil"/>
              <w:left w:val="nil"/>
              <w:bottom w:val="single" w:sz="4" w:space="0" w:color="auto"/>
              <w:right w:val="single" w:sz="4" w:space="0" w:color="auto"/>
            </w:tcBorders>
            <w:noWrap/>
            <w:vAlign w:val="center"/>
          </w:tcPr>
          <w:p w:rsidR="006F79AB" w:rsidRPr="00C33D11" w:rsidRDefault="006F79AB" w:rsidP="00013BBF">
            <w:pPr>
              <w:jc w:val="center"/>
              <w:rPr>
                <w:rFonts w:ascii="宋体" w:cs="宋体"/>
                <w:color w:val="000000"/>
                <w:szCs w:val="21"/>
              </w:rPr>
            </w:pPr>
            <w:r w:rsidRPr="00C33D11">
              <w:rPr>
                <w:rFonts w:ascii="宋体" w:hAnsi="宋体"/>
                <w:color w:val="000000"/>
                <w:szCs w:val="21"/>
              </w:rPr>
              <w:t>2</w:t>
            </w:r>
            <w:r>
              <w:rPr>
                <w:rFonts w:ascii="宋体" w:hAnsi="宋体"/>
                <w:color w:val="000000"/>
                <w:szCs w:val="21"/>
              </w:rPr>
              <w:t>04</w:t>
            </w:r>
          </w:p>
        </w:tc>
        <w:tc>
          <w:tcPr>
            <w:tcW w:w="636" w:type="dxa"/>
            <w:tcBorders>
              <w:top w:val="nil"/>
              <w:left w:val="nil"/>
              <w:bottom w:val="single" w:sz="4" w:space="0" w:color="auto"/>
              <w:right w:val="single" w:sz="4" w:space="0" w:color="auto"/>
            </w:tcBorders>
            <w:noWrap/>
            <w:vAlign w:val="center"/>
          </w:tcPr>
          <w:p w:rsidR="006F79AB" w:rsidRPr="00C33D11" w:rsidRDefault="006F79AB" w:rsidP="00E5427D">
            <w:pPr>
              <w:jc w:val="center"/>
              <w:rPr>
                <w:rFonts w:ascii="宋体" w:cs="宋体"/>
                <w:color w:val="000000"/>
                <w:szCs w:val="21"/>
              </w:rPr>
            </w:pPr>
            <w:r w:rsidRPr="00C33D11">
              <w:rPr>
                <w:rFonts w:ascii="宋体" w:hAnsi="宋体"/>
                <w:color w:val="000000"/>
                <w:szCs w:val="21"/>
              </w:rPr>
              <w:t>3</w:t>
            </w:r>
            <w:r>
              <w:rPr>
                <w:rFonts w:ascii="宋体" w:hAnsi="宋体"/>
                <w:color w:val="000000"/>
                <w:szCs w:val="21"/>
              </w:rPr>
              <w:t>1</w:t>
            </w:r>
            <w:r w:rsidRPr="00C33D11">
              <w:rPr>
                <w:rFonts w:ascii="宋体" w:hAnsi="宋体"/>
                <w:color w:val="000000"/>
                <w:szCs w:val="21"/>
              </w:rPr>
              <w:t>6</w:t>
            </w:r>
          </w:p>
        </w:tc>
        <w:tc>
          <w:tcPr>
            <w:tcW w:w="638" w:type="dxa"/>
            <w:tcBorders>
              <w:top w:val="nil"/>
              <w:left w:val="nil"/>
              <w:bottom w:val="single" w:sz="4" w:space="0" w:color="auto"/>
              <w:right w:val="single" w:sz="4" w:space="0" w:color="auto"/>
            </w:tcBorders>
            <w:noWrap/>
            <w:vAlign w:val="center"/>
          </w:tcPr>
          <w:p w:rsidR="006F79AB" w:rsidRPr="00C33D11" w:rsidRDefault="006F79AB">
            <w:pPr>
              <w:jc w:val="center"/>
              <w:rPr>
                <w:rFonts w:ascii="宋体" w:cs="宋体"/>
                <w:color w:val="000000"/>
                <w:szCs w:val="21"/>
              </w:rPr>
            </w:pPr>
            <w:r w:rsidRPr="00C33D11">
              <w:rPr>
                <w:rFonts w:ascii="宋体" w:hAnsi="宋体"/>
                <w:color w:val="000000"/>
                <w:szCs w:val="21"/>
              </w:rPr>
              <w:t>5</w:t>
            </w:r>
            <w:r>
              <w:rPr>
                <w:rFonts w:ascii="宋体" w:hAnsi="宋体"/>
                <w:color w:val="000000"/>
                <w:szCs w:val="21"/>
              </w:rPr>
              <w:t>20</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567" w:type="dxa"/>
            <w:tcBorders>
              <w:top w:val="nil"/>
              <w:left w:val="nil"/>
              <w:bottom w:val="single" w:sz="4" w:space="0" w:color="auto"/>
              <w:right w:val="single" w:sz="4" w:space="0" w:color="auto"/>
            </w:tcBorders>
            <w:vAlign w:val="center"/>
          </w:tcPr>
          <w:p w:rsidR="006F79AB" w:rsidRPr="00C33D11" w:rsidRDefault="006F79AB" w:rsidP="00DC1756">
            <w:pPr>
              <w:jc w:val="center"/>
              <w:rPr>
                <w:rFonts w:ascii="宋体" w:hAnsi="宋体"/>
                <w:color w:val="000000"/>
                <w:szCs w:val="21"/>
              </w:rPr>
            </w:pPr>
            <w:r w:rsidRPr="00C33D11">
              <w:rPr>
                <w:rFonts w:ascii="宋体" w:hAnsi="宋体"/>
                <w:color w:val="000000"/>
                <w:szCs w:val="21"/>
              </w:rPr>
              <w:t>14</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color w:val="000000"/>
                <w:szCs w:val="21"/>
              </w:rPr>
              <w:t>1</w:t>
            </w:r>
            <w:r>
              <w:rPr>
                <w:rFonts w:ascii="宋体" w:hAnsi="宋体"/>
                <w:color w:val="000000"/>
                <w:szCs w:val="21"/>
              </w:rPr>
              <w:t>2</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60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r>
      <w:tr w:rsidR="006F79AB" w:rsidRPr="00C33D11" w:rsidTr="003135BB">
        <w:trPr>
          <w:trHeight w:val="401"/>
          <w:jc w:val="center"/>
        </w:trPr>
        <w:tc>
          <w:tcPr>
            <w:tcW w:w="696" w:type="dxa"/>
            <w:vMerge w:val="restart"/>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专业核心能力培养课程</w:t>
            </w:r>
          </w:p>
        </w:tc>
        <w:tc>
          <w:tcPr>
            <w:tcW w:w="433" w:type="dxa"/>
            <w:tcBorders>
              <w:top w:val="nil"/>
              <w:left w:val="nil"/>
              <w:bottom w:val="single" w:sz="4" w:space="0" w:color="auto"/>
              <w:right w:val="single" w:sz="4" w:space="0" w:color="auto"/>
            </w:tcBorders>
            <w:vAlign w:val="center"/>
          </w:tcPr>
          <w:p w:rsidR="006F79AB" w:rsidRPr="00C33D11" w:rsidRDefault="006F79AB" w:rsidP="00407733">
            <w:pPr>
              <w:widowControl/>
              <w:jc w:val="center"/>
              <w:rPr>
                <w:rFonts w:ascii="宋体"/>
                <w:color w:val="000000"/>
                <w:kern w:val="0"/>
                <w:szCs w:val="21"/>
              </w:rPr>
            </w:pPr>
            <w:r w:rsidRPr="00C33D11">
              <w:rPr>
                <w:rFonts w:ascii="宋体" w:hAnsi="宋体"/>
                <w:color w:val="000000"/>
                <w:kern w:val="0"/>
                <w:szCs w:val="21"/>
              </w:rPr>
              <w:t>2</w:t>
            </w:r>
            <w:r>
              <w:rPr>
                <w:rFonts w:ascii="宋体" w:hAnsi="宋体"/>
                <w:color w:val="000000"/>
                <w:kern w:val="0"/>
                <w:szCs w:val="21"/>
              </w:rPr>
              <w:t>8</w:t>
            </w:r>
          </w:p>
        </w:tc>
        <w:tc>
          <w:tcPr>
            <w:tcW w:w="1944" w:type="dxa"/>
            <w:tcBorders>
              <w:top w:val="nil"/>
              <w:left w:val="nil"/>
              <w:bottom w:val="single" w:sz="4" w:space="0" w:color="auto"/>
              <w:right w:val="single" w:sz="4" w:space="0" w:color="auto"/>
            </w:tcBorders>
            <w:noWrap/>
            <w:vAlign w:val="center"/>
          </w:tcPr>
          <w:p w:rsidR="006F79AB" w:rsidRPr="00C33D11" w:rsidRDefault="006F79AB" w:rsidP="00FC6259">
            <w:pPr>
              <w:widowControl/>
              <w:jc w:val="center"/>
              <w:rPr>
                <w:rFonts w:ascii="宋体" w:cs="宋体"/>
                <w:color w:val="000000"/>
                <w:kern w:val="0"/>
                <w:szCs w:val="21"/>
              </w:rPr>
            </w:pPr>
            <w:r w:rsidRPr="00C33D11">
              <w:rPr>
                <w:rFonts w:ascii="宋体" w:hAnsi="宋体" w:cs="宋体" w:hint="eastAsia"/>
                <w:color w:val="000000"/>
                <w:kern w:val="0"/>
                <w:szCs w:val="21"/>
              </w:rPr>
              <w:t>数字印刷</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Pr>
                <w:rFonts w:ascii="宋体" w:hAnsi="宋体"/>
                <w:color w:val="000000"/>
                <w:kern w:val="0"/>
                <w:szCs w:val="21"/>
              </w:rPr>
              <w:t>44</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Pr>
                <w:rFonts w:ascii="宋体" w:hAnsi="宋体"/>
                <w:color w:val="000000"/>
                <w:kern w:val="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1A6F40">
            <w:pPr>
              <w:jc w:val="center"/>
              <w:rPr>
                <w:rFonts w:ascii="宋体" w:cs="宋体"/>
                <w:color w:val="000000"/>
                <w:kern w:val="0"/>
                <w:szCs w:val="21"/>
              </w:rPr>
            </w:pPr>
            <w:r>
              <w:rPr>
                <w:rFonts w:ascii="宋体" w:hAnsi="宋体"/>
                <w:color w:val="000000"/>
                <w:szCs w:val="21"/>
              </w:rPr>
              <w:t>4</w:t>
            </w: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Pr>
                <w:rFonts w:ascii="宋体" w:hAnsi="宋体"/>
                <w:color w:val="000000"/>
                <w:kern w:val="0"/>
                <w:szCs w:val="21"/>
              </w:rPr>
              <w:t>29</w:t>
            </w:r>
          </w:p>
        </w:tc>
        <w:tc>
          <w:tcPr>
            <w:tcW w:w="1944"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数码印后加工</w:t>
            </w:r>
          </w:p>
        </w:tc>
        <w:tc>
          <w:tcPr>
            <w:tcW w:w="561" w:type="dxa"/>
            <w:tcBorders>
              <w:top w:val="nil"/>
              <w:left w:val="nil"/>
              <w:bottom w:val="single" w:sz="4" w:space="0" w:color="auto"/>
              <w:right w:val="single" w:sz="4" w:space="0" w:color="auto"/>
            </w:tcBorders>
            <w:vAlign w:val="center"/>
          </w:tcPr>
          <w:p w:rsidR="006F79AB" w:rsidRPr="00C33D11" w:rsidRDefault="006F79AB" w:rsidP="000B4DB1">
            <w:pPr>
              <w:widowControl/>
              <w:jc w:val="center"/>
              <w:rPr>
                <w:rFonts w:ascii="宋体" w:hAnsi="宋体"/>
                <w:color w:val="000000"/>
                <w:kern w:val="0"/>
                <w:szCs w:val="21"/>
              </w:rPr>
            </w:pPr>
            <w:r w:rsidRPr="00C33D11">
              <w:rPr>
                <w:rFonts w:ascii="宋体" w:hAnsi="宋体"/>
                <w:color w:val="000000"/>
                <w:kern w:val="0"/>
                <w:szCs w:val="21"/>
              </w:rPr>
              <w:t>30</w:t>
            </w:r>
          </w:p>
        </w:tc>
        <w:tc>
          <w:tcPr>
            <w:tcW w:w="636" w:type="dxa"/>
            <w:tcBorders>
              <w:top w:val="nil"/>
              <w:left w:val="nil"/>
              <w:bottom w:val="single" w:sz="4" w:space="0" w:color="auto"/>
              <w:right w:val="single" w:sz="4" w:space="0" w:color="auto"/>
            </w:tcBorders>
            <w:vAlign w:val="center"/>
          </w:tcPr>
          <w:p w:rsidR="006F79AB" w:rsidRPr="00C33D11" w:rsidRDefault="006F79AB" w:rsidP="001470CC">
            <w:pPr>
              <w:widowControl/>
              <w:jc w:val="center"/>
              <w:rPr>
                <w:rFonts w:ascii="宋体" w:hAnsi="宋体"/>
                <w:color w:val="000000"/>
                <w:kern w:val="0"/>
                <w:szCs w:val="21"/>
              </w:rPr>
            </w:pPr>
            <w:r w:rsidRPr="00C33D11">
              <w:rPr>
                <w:rFonts w:ascii="宋体" w:hAnsi="宋体"/>
                <w:color w:val="000000"/>
                <w:kern w:val="0"/>
                <w:szCs w:val="21"/>
              </w:rPr>
              <w:t>34</w:t>
            </w:r>
          </w:p>
        </w:tc>
        <w:tc>
          <w:tcPr>
            <w:tcW w:w="638" w:type="dxa"/>
            <w:tcBorders>
              <w:top w:val="nil"/>
              <w:left w:val="nil"/>
              <w:bottom w:val="single" w:sz="4" w:space="0" w:color="auto"/>
              <w:right w:val="single" w:sz="4" w:space="0" w:color="auto"/>
            </w:tcBorders>
            <w:vAlign w:val="center"/>
          </w:tcPr>
          <w:p w:rsidR="006F79AB" w:rsidRPr="00C33D11" w:rsidRDefault="006F79AB" w:rsidP="001470CC">
            <w:pPr>
              <w:widowControl/>
              <w:jc w:val="center"/>
              <w:rPr>
                <w:rFonts w:ascii="宋体" w:hAnsi="宋体"/>
                <w:color w:val="000000"/>
                <w:kern w:val="0"/>
                <w:szCs w:val="21"/>
              </w:rPr>
            </w:pPr>
            <w:r w:rsidRPr="00C33D11">
              <w:rPr>
                <w:rFonts w:ascii="宋体" w:hAnsi="宋体"/>
                <w:color w:val="000000"/>
                <w:kern w:val="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s="Calibri"/>
                <w:color w:val="000000"/>
                <w:kern w:val="0"/>
                <w:szCs w:val="21"/>
              </w:rPr>
            </w:pPr>
            <w:r w:rsidRPr="00C33D11">
              <w:rPr>
                <w:rFonts w:ascii="宋体" w:hAnsi="宋体" w:cs="Calibri"/>
                <w:color w:val="000000"/>
                <w:kern w:val="0"/>
                <w:szCs w:val="21"/>
              </w:rPr>
              <w:t>4</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Pr>
                <w:rFonts w:ascii="宋体" w:hAnsi="宋体"/>
                <w:color w:val="000000"/>
                <w:kern w:val="0"/>
                <w:szCs w:val="21"/>
              </w:rPr>
              <w:t>30</w:t>
            </w:r>
          </w:p>
        </w:tc>
        <w:tc>
          <w:tcPr>
            <w:tcW w:w="194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数字印刷质量评价</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12</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s="Calibri"/>
                <w:color w:val="000000"/>
                <w:kern w:val="0"/>
                <w:szCs w:val="21"/>
              </w:rPr>
            </w:pPr>
            <w:r w:rsidRPr="00C33D11">
              <w:rPr>
                <w:rFonts w:ascii="宋体" w:hAnsi="宋体" w:cs="Calibri"/>
                <w:color w:val="000000"/>
                <w:kern w:val="0"/>
                <w:szCs w:val="21"/>
              </w:rPr>
              <w:t>2</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1</w:t>
            </w:r>
          </w:p>
        </w:tc>
        <w:tc>
          <w:tcPr>
            <w:tcW w:w="1944"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印刷企业管理</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20</w:t>
            </w:r>
          </w:p>
        </w:tc>
        <w:tc>
          <w:tcPr>
            <w:tcW w:w="636"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12</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85"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s="Calibri"/>
                <w:color w:val="000000"/>
                <w:kern w:val="0"/>
                <w:szCs w:val="21"/>
              </w:rPr>
            </w:pPr>
            <w:r w:rsidRPr="00C33D11">
              <w:rPr>
                <w:rFonts w:ascii="宋体" w:hAnsi="宋体" w:cs="Calibri"/>
                <w:color w:val="000000"/>
                <w:kern w:val="0"/>
                <w:szCs w:val="21"/>
              </w:rPr>
              <w:t>2</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27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2377"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小计</w:t>
            </w:r>
          </w:p>
        </w:tc>
        <w:tc>
          <w:tcPr>
            <w:tcW w:w="561" w:type="dxa"/>
            <w:tcBorders>
              <w:top w:val="nil"/>
              <w:left w:val="nil"/>
              <w:bottom w:val="single" w:sz="4" w:space="0" w:color="auto"/>
              <w:right w:val="single" w:sz="4" w:space="0" w:color="auto"/>
            </w:tcBorders>
            <w:vAlign w:val="center"/>
          </w:tcPr>
          <w:p w:rsidR="006F79AB" w:rsidRPr="00C33D11" w:rsidRDefault="006F79AB" w:rsidP="00176D9D">
            <w:pPr>
              <w:jc w:val="center"/>
              <w:rPr>
                <w:rFonts w:ascii="宋体" w:cs="宋体"/>
                <w:color w:val="000000"/>
                <w:szCs w:val="21"/>
              </w:rPr>
            </w:pPr>
            <w:r w:rsidRPr="00C33D11">
              <w:rPr>
                <w:rFonts w:ascii="宋体" w:hAnsi="宋体"/>
                <w:color w:val="000000"/>
                <w:szCs w:val="21"/>
              </w:rPr>
              <w:t>90</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Pr>
                <w:rFonts w:ascii="宋体" w:hAnsi="宋体"/>
                <w:color w:val="000000"/>
                <w:szCs w:val="21"/>
              </w:rPr>
              <w:t>102</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color w:val="000000"/>
                <w:szCs w:val="21"/>
              </w:rPr>
              <w:t>1</w:t>
            </w:r>
            <w:r>
              <w:rPr>
                <w:rFonts w:ascii="宋体" w:hAnsi="宋体"/>
                <w:color w:val="000000"/>
                <w:szCs w:val="21"/>
              </w:rPr>
              <w:t>92</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Pr>
                <w:rFonts w:ascii="宋体" w:hAnsi="宋体"/>
                <w:color w:val="000000"/>
                <w:szCs w:val="21"/>
              </w:rPr>
              <w:t>4</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4</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4</w:t>
            </w:r>
          </w:p>
        </w:tc>
        <w:tc>
          <w:tcPr>
            <w:tcW w:w="60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r>
      <w:tr w:rsidR="006F79AB" w:rsidRPr="00C33D11" w:rsidTr="003135BB">
        <w:trPr>
          <w:trHeight w:val="330"/>
          <w:jc w:val="center"/>
        </w:trPr>
        <w:tc>
          <w:tcPr>
            <w:tcW w:w="696" w:type="dxa"/>
            <w:vMerge w:val="restart"/>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岗位专用能力培养课程</w:t>
            </w:r>
          </w:p>
        </w:tc>
        <w:tc>
          <w:tcPr>
            <w:tcW w:w="433"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2</w:t>
            </w:r>
          </w:p>
        </w:tc>
        <w:tc>
          <w:tcPr>
            <w:tcW w:w="1944" w:type="dxa"/>
            <w:tcBorders>
              <w:top w:val="nil"/>
              <w:left w:val="nil"/>
              <w:bottom w:val="single" w:sz="4" w:space="0" w:color="auto"/>
              <w:right w:val="single" w:sz="4" w:space="0" w:color="auto"/>
            </w:tcBorders>
            <w:noWrap/>
            <w:vAlign w:val="center"/>
          </w:tcPr>
          <w:p w:rsidR="006F79AB" w:rsidRPr="00C33D11" w:rsidRDefault="006F79AB" w:rsidP="009C7484">
            <w:pPr>
              <w:jc w:val="center"/>
              <w:rPr>
                <w:rFonts w:ascii="宋体"/>
                <w:color w:val="000000"/>
                <w:szCs w:val="21"/>
              </w:rPr>
            </w:pPr>
            <w:r w:rsidRPr="00C33D11">
              <w:rPr>
                <w:rFonts w:ascii="宋体" w:hAnsi="宋体" w:hint="eastAsia"/>
                <w:color w:val="000000"/>
                <w:szCs w:val="21"/>
              </w:rPr>
              <w:t>印前设计与制作实训</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0</w:t>
            </w:r>
          </w:p>
        </w:tc>
        <w:tc>
          <w:tcPr>
            <w:tcW w:w="636" w:type="dxa"/>
            <w:tcBorders>
              <w:top w:val="nil"/>
              <w:left w:val="nil"/>
              <w:bottom w:val="single" w:sz="4" w:space="0" w:color="auto"/>
              <w:right w:val="single" w:sz="4" w:space="0" w:color="auto"/>
            </w:tcBorders>
            <w:vAlign w:val="center"/>
          </w:tcPr>
          <w:p w:rsidR="006F79AB" w:rsidRPr="00C33D11" w:rsidRDefault="006F79AB" w:rsidP="001470CC">
            <w:pPr>
              <w:widowControl/>
              <w:jc w:val="center"/>
              <w:rPr>
                <w:rFonts w:ascii="宋体" w:hAnsi="宋体"/>
                <w:color w:val="000000"/>
                <w:kern w:val="0"/>
                <w:szCs w:val="21"/>
              </w:rPr>
            </w:pPr>
            <w:r w:rsidRPr="00C33D11">
              <w:rPr>
                <w:rFonts w:ascii="宋体" w:hAnsi="宋体"/>
                <w:color w:val="000000"/>
                <w:kern w:val="0"/>
                <w:szCs w:val="21"/>
              </w:rPr>
              <w:t>96</w:t>
            </w:r>
          </w:p>
        </w:tc>
        <w:tc>
          <w:tcPr>
            <w:tcW w:w="638" w:type="dxa"/>
            <w:tcBorders>
              <w:top w:val="nil"/>
              <w:left w:val="nil"/>
              <w:bottom w:val="single" w:sz="4" w:space="0" w:color="auto"/>
              <w:right w:val="single" w:sz="4" w:space="0" w:color="auto"/>
            </w:tcBorders>
            <w:vAlign w:val="center"/>
          </w:tcPr>
          <w:p w:rsidR="006F79AB" w:rsidRPr="00C33D11" w:rsidRDefault="006F79AB" w:rsidP="001470CC">
            <w:pPr>
              <w:widowControl/>
              <w:jc w:val="center"/>
              <w:rPr>
                <w:rFonts w:ascii="宋体" w:hAnsi="宋体"/>
                <w:color w:val="000000"/>
                <w:kern w:val="0"/>
                <w:szCs w:val="21"/>
              </w:rPr>
            </w:pPr>
            <w:r w:rsidRPr="00C33D11">
              <w:rPr>
                <w:rFonts w:ascii="宋体" w:hAnsi="宋体"/>
                <w:color w:val="000000"/>
                <w:kern w:val="0"/>
                <w:szCs w:val="21"/>
              </w:rPr>
              <w:t>96</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产品制作</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85"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s="宋体"/>
                <w:color w:val="000000"/>
                <w:kern w:val="0"/>
                <w:szCs w:val="21"/>
              </w:rPr>
            </w:pPr>
            <w:r w:rsidRPr="00C33D11">
              <w:rPr>
                <w:rFonts w:ascii="宋体" w:hAnsi="宋体" w:cs="宋体"/>
                <w:color w:val="000000"/>
                <w:kern w:val="0"/>
                <w:szCs w:val="21"/>
              </w:rPr>
              <w:t>6</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3</w:t>
            </w:r>
          </w:p>
        </w:tc>
        <w:tc>
          <w:tcPr>
            <w:tcW w:w="1944" w:type="dxa"/>
            <w:tcBorders>
              <w:top w:val="nil"/>
              <w:left w:val="nil"/>
              <w:bottom w:val="single" w:sz="4" w:space="0" w:color="auto"/>
              <w:right w:val="single" w:sz="4" w:space="0" w:color="auto"/>
            </w:tcBorders>
            <w:noWrap/>
            <w:vAlign w:val="center"/>
          </w:tcPr>
          <w:p w:rsidR="006F79AB" w:rsidRPr="00C33D11" w:rsidRDefault="006F79AB" w:rsidP="009C7484">
            <w:pPr>
              <w:jc w:val="center"/>
              <w:rPr>
                <w:rFonts w:ascii="宋体"/>
                <w:color w:val="000000"/>
                <w:szCs w:val="21"/>
              </w:rPr>
            </w:pPr>
            <w:r w:rsidRPr="00C33D11">
              <w:rPr>
                <w:rFonts w:ascii="宋体" w:hAnsi="宋体" w:hint="eastAsia"/>
                <w:color w:val="000000"/>
                <w:szCs w:val="21"/>
              </w:rPr>
              <w:t>数码企业店长实训</w:t>
            </w:r>
          </w:p>
        </w:tc>
        <w:tc>
          <w:tcPr>
            <w:tcW w:w="561" w:type="dxa"/>
            <w:tcBorders>
              <w:top w:val="nil"/>
              <w:left w:val="nil"/>
              <w:bottom w:val="single" w:sz="4" w:space="0" w:color="auto"/>
              <w:right w:val="single" w:sz="4" w:space="0" w:color="auto"/>
            </w:tcBorders>
            <w:vAlign w:val="center"/>
          </w:tcPr>
          <w:p w:rsidR="006F79AB" w:rsidRPr="00C33D11" w:rsidRDefault="006F79AB" w:rsidP="00D610DA">
            <w:pPr>
              <w:widowControl/>
              <w:jc w:val="center"/>
              <w:rPr>
                <w:rFonts w:ascii="宋体" w:hAnsi="宋体"/>
                <w:color w:val="000000"/>
                <w:kern w:val="0"/>
                <w:szCs w:val="21"/>
              </w:rPr>
            </w:pPr>
            <w:r w:rsidRPr="00C33D11">
              <w:rPr>
                <w:rFonts w:ascii="宋体" w:hAnsi="宋体"/>
                <w:color w:val="000000"/>
                <w:kern w:val="0"/>
                <w:szCs w:val="21"/>
              </w:rPr>
              <w:t>0</w:t>
            </w:r>
          </w:p>
        </w:tc>
        <w:tc>
          <w:tcPr>
            <w:tcW w:w="636" w:type="dxa"/>
            <w:tcBorders>
              <w:top w:val="nil"/>
              <w:left w:val="nil"/>
              <w:bottom w:val="single" w:sz="4" w:space="0" w:color="auto"/>
              <w:right w:val="single" w:sz="4" w:space="0" w:color="auto"/>
            </w:tcBorders>
            <w:vAlign w:val="center"/>
          </w:tcPr>
          <w:p w:rsidR="006F79AB" w:rsidRPr="00C33D11" w:rsidRDefault="006F79AB" w:rsidP="001470CC">
            <w:pPr>
              <w:widowControl/>
              <w:jc w:val="center"/>
              <w:rPr>
                <w:rFonts w:ascii="宋体" w:hAnsi="宋体"/>
                <w:color w:val="000000"/>
                <w:kern w:val="0"/>
                <w:szCs w:val="21"/>
              </w:rPr>
            </w:pPr>
            <w:r w:rsidRPr="00C33D11">
              <w:rPr>
                <w:rFonts w:ascii="宋体" w:hAnsi="宋体"/>
                <w:color w:val="000000"/>
                <w:kern w:val="0"/>
                <w:szCs w:val="21"/>
              </w:rPr>
              <w:t>64</w:t>
            </w:r>
          </w:p>
        </w:tc>
        <w:tc>
          <w:tcPr>
            <w:tcW w:w="638" w:type="dxa"/>
            <w:tcBorders>
              <w:top w:val="nil"/>
              <w:left w:val="nil"/>
              <w:bottom w:val="single" w:sz="4" w:space="0" w:color="auto"/>
              <w:right w:val="single" w:sz="4" w:space="0" w:color="auto"/>
            </w:tcBorders>
            <w:vAlign w:val="center"/>
          </w:tcPr>
          <w:p w:rsidR="006F79AB" w:rsidRPr="00C33D11" w:rsidRDefault="006F79AB" w:rsidP="001470CC">
            <w:pPr>
              <w:widowControl/>
              <w:jc w:val="center"/>
              <w:rPr>
                <w:rFonts w:ascii="宋体" w:hAnsi="宋体"/>
                <w:color w:val="000000"/>
                <w:kern w:val="0"/>
                <w:szCs w:val="21"/>
              </w:rPr>
            </w:pPr>
            <w:r w:rsidRPr="00C33D11">
              <w:rPr>
                <w:rFonts w:ascii="宋体" w:hAnsi="宋体"/>
                <w:color w:val="000000"/>
                <w:kern w:val="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rsidP="00D610DA">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p>
        </w:tc>
        <w:tc>
          <w:tcPr>
            <w:tcW w:w="685"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s="宋体"/>
                <w:color w:val="000000"/>
                <w:kern w:val="0"/>
                <w:szCs w:val="21"/>
              </w:rPr>
            </w:pPr>
            <w:r w:rsidRPr="00C33D11">
              <w:rPr>
                <w:rFonts w:ascii="宋体" w:hAnsi="宋体" w:cs="宋体"/>
                <w:color w:val="000000"/>
                <w:kern w:val="0"/>
                <w:szCs w:val="21"/>
              </w:rPr>
              <w:t>4</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r>
      <w:tr w:rsidR="006F79AB" w:rsidRPr="00C33D11" w:rsidTr="003135BB">
        <w:trPr>
          <w:trHeight w:val="285"/>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4</w:t>
            </w:r>
          </w:p>
        </w:tc>
        <w:tc>
          <w:tcPr>
            <w:tcW w:w="1944" w:type="dxa"/>
            <w:tcBorders>
              <w:top w:val="nil"/>
              <w:left w:val="nil"/>
              <w:bottom w:val="single" w:sz="4" w:space="0" w:color="auto"/>
              <w:right w:val="single" w:sz="4" w:space="0" w:color="auto"/>
            </w:tcBorders>
            <w:vAlign w:val="center"/>
          </w:tcPr>
          <w:p w:rsidR="006F79AB" w:rsidRPr="00C33D11" w:rsidRDefault="006F79AB" w:rsidP="00F55279">
            <w:pPr>
              <w:jc w:val="center"/>
              <w:rPr>
                <w:rFonts w:ascii="宋体"/>
                <w:color w:val="000000"/>
                <w:szCs w:val="21"/>
              </w:rPr>
            </w:pPr>
            <w:r w:rsidRPr="00C33D11">
              <w:rPr>
                <w:rFonts w:ascii="宋体" w:hAnsi="宋体" w:hint="eastAsia"/>
                <w:color w:val="000000"/>
                <w:szCs w:val="21"/>
              </w:rPr>
              <w:t>数码印后加工实训</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0</w:t>
            </w:r>
          </w:p>
        </w:tc>
        <w:tc>
          <w:tcPr>
            <w:tcW w:w="636"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64</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64</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85"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s="宋体"/>
                <w:color w:val="000000"/>
                <w:kern w:val="0"/>
                <w:szCs w:val="21"/>
              </w:rPr>
            </w:pPr>
            <w:r w:rsidRPr="00C33D11">
              <w:rPr>
                <w:rFonts w:ascii="宋体" w:hAnsi="宋体" w:cs="宋体"/>
                <w:color w:val="000000"/>
                <w:kern w:val="0"/>
                <w:szCs w:val="21"/>
              </w:rPr>
              <w:t>4</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5</w:t>
            </w:r>
          </w:p>
        </w:tc>
        <w:tc>
          <w:tcPr>
            <w:tcW w:w="1944" w:type="dxa"/>
            <w:tcBorders>
              <w:top w:val="nil"/>
              <w:left w:val="nil"/>
              <w:bottom w:val="single" w:sz="4" w:space="0" w:color="auto"/>
              <w:right w:val="single" w:sz="4" w:space="0" w:color="auto"/>
            </w:tcBorders>
            <w:noWrap/>
            <w:vAlign w:val="center"/>
          </w:tcPr>
          <w:p w:rsidR="006F79AB" w:rsidRPr="00C33D11" w:rsidRDefault="006F79AB" w:rsidP="009C7484">
            <w:pPr>
              <w:jc w:val="center"/>
              <w:rPr>
                <w:rFonts w:ascii="宋体"/>
                <w:color w:val="000000"/>
                <w:szCs w:val="21"/>
              </w:rPr>
            </w:pPr>
            <w:r w:rsidRPr="00C33D11">
              <w:rPr>
                <w:rFonts w:ascii="宋体" w:hAnsi="宋体" w:hint="eastAsia"/>
                <w:color w:val="000000"/>
                <w:szCs w:val="21"/>
              </w:rPr>
              <w:t>数字印刷综合实训</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0</w:t>
            </w:r>
          </w:p>
        </w:tc>
        <w:tc>
          <w:tcPr>
            <w:tcW w:w="636"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96</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96</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产品制作</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s="宋体"/>
                <w:color w:val="000000"/>
                <w:kern w:val="0"/>
                <w:szCs w:val="21"/>
              </w:rPr>
            </w:pPr>
            <w:r w:rsidRPr="00C33D11">
              <w:rPr>
                <w:rFonts w:ascii="宋体" w:hAnsi="宋体" w:cs="宋体"/>
                <w:color w:val="000000"/>
                <w:kern w:val="0"/>
                <w:szCs w:val="21"/>
              </w:rPr>
              <w:t>6</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6</w:t>
            </w:r>
          </w:p>
        </w:tc>
        <w:tc>
          <w:tcPr>
            <w:tcW w:w="1944" w:type="dxa"/>
            <w:tcBorders>
              <w:top w:val="nil"/>
              <w:left w:val="nil"/>
              <w:bottom w:val="single" w:sz="4" w:space="0" w:color="auto"/>
              <w:right w:val="single" w:sz="4" w:space="0" w:color="auto"/>
            </w:tcBorders>
            <w:noWrap/>
            <w:vAlign w:val="center"/>
          </w:tcPr>
          <w:p w:rsidR="006F79AB" w:rsidRPr="00C33D11" w:rsidRDefault="006F79AB" w:rsidP="009C7484">
            <w:pPr>
              <w:jc w:val="center"/>
              <w:rPr>
                <w:rFonts w:ascii="宋体"/>
                <w:color w:val="000000"/>
                <w:szCs w:val="21"/>
              </w:rPr>
            </w:pPr>
            <w:r w:rsidRPr="00C33D11">
              <w:rPr>
                <w:rFonts w:ascii="宋体" w:hAnsi="宋体" w:hint="eastAsia"/>
                <w:color w:val="000000"/>
                <w:szCs w:val="21"/>
              </w:rPr>
              <w:t>顶岗实习</w:t>
            </w:r>
          </w:p>
        </w:tc>
        <w:tc>
          <w:tcPr>
            <w:tcW w:w="1835" w:type="dxa"/>
            <w:gridSpan w:val="3"/>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sidRPr="00C33D11">
              <w:rPr>
                <w:rFonts w:ascii="宋体" w:hAnsi="宋体" w:hint="eastAsia"/>
                <w:color w:val="000000"/>
                <w:kern w:val="0"/>
                <w:szCs w:val="21"/>
              </w:rPr>
              <w:t>一学期</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企业考核</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p>
        </w:tc>
        <w:tc>
          <w:tcPr>
            <w:tcW w:w="87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407733">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7</w:t>
            </w:r>
          </w:p>
        </w:tc>
        <w:tc>
          <w:tcPr>
            <w:tcW w:w="1944" w:type="dxa"/>
            <w:tcBorders>
              <w:top w:val="nil"/>
              <w:left w:val="nil"/>
              <w:bottom w:val="single" w:sz="4" w:space="0" w:color="auto"/>
              <w:right w:val="single" w:sz="4" w:space="0" w:color="auto"/>
            </w:tcBorders>
            <w:noWrap/>
            <w:vAlign w:val="center"/>
          </w:tcPr>
          <w:p w:rsidR="006F79AB" w:rsidRPr="00C33D11" w:rsidRDefault="006F79AB" w:rsidP="009C7484">
            <w:pPr>
              <w:jc w:val="center"/>
              <w:rPr>
                <w:rFonts w:ascii="宋体"/>
                <w:color w:val="000000"/>
                <w:szCs w:val="21"/>
              </w:rPr>
            </w:pPr>
            <w:r w:rsidRPr="00C33D11">
              <w:rPr>
                <w:rFonts w:ascii="宋体" w:hAnsi="宋体" w:hint="eastAsia"/>
                <w:color w:val="000000"/>
                <w:szCs w:val="21"/>
              </w:rPr>
              <w:t>毕业设计</w:t>
            </w:r>
          </w:p>
        </w:tc>
        <w:tc>
          <w:tcPr>
            <w:tcW w:w="1835" w:type="dxa"/>
            <w:gridSpan w:val="3"/>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olor w:val="000000"/>
                <w:kern w:val="0"/>
                <w:szCs w:val="21"/>
              </w:rPr>
            </w:pPr>
            <w:r w:rsidRPr="00C33D11">
              <w:rPr>
                <w:rFonts w:ascii="宋体" w:hAnsi="宋体" w:hint="eastAsia"/>
                <w:color w:val="000000"/>
                <w:kern w:val="0"/>
                <w:szCs w:val="21"/>
              </w:rPr>
              <w:t>四周</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w:t>
            </w:r>
            <w:r w:rsidRPr="00C33D11">
              <w:rPr>
                <w:rFonts w:ascii="宋体" w:hAnsi="宋体" w:cs="宋体" w:hint="eastAsia"/>
                <w:color w:val="000000"/>
                <w:kern w:val="0"/>
                <w:szCs w:val="21"/>
              </w:rPr>
              <w:lastRenderedPageBreak/>
              <w:t>考核</w:t>
            </w: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p>
        </w:tc>
        <w:tc>
          <w:tcPr>
            <w:tcW w:w="87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685"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c>
          <w:tcPr>
            <w:tcW w:w="567"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四</w:t>
            </w:r>
            <w:r w:rsidRPr="00C33D11">
              <w:rPr>
                <w:rFonts w:ascii="宋体" w:hAnsi="宋体" w:cs="宋体" w:hint="eastAsia"/>
                <w:color w:val="000000"/>
                <w:kern w:val="0"/>
                <w:szCs w:val="21"/>
              </w:rPr>
              <w:lastRenderedPageBreak/>
              <w:t>周</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p>
        </w:tc>
      </w:tr>
      <w:tr w:rsidR="006F79AB" w:rsidRPr="00C33D11" w:rsidTr="003135BB">
        <w:trPr>
          <w:trHeight w:val="27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2377" w:type="dxa"/>
            <w:gridSpan w:val="2"/>
            <w:tcBorders>
              <w:top w:val="single" w:sz="4" w:space="0" w:color="auto"/>
              <w:left w:val="nil"/>
              <w:bottom w:val="single" w:sz="4" w:space="0" w:color="auto"/>
              <w:right w:val="single" w:sz="4" w:space="0" w:color="auto"/>
            </w:tcBorders>
            <w:vAlign w:val="center"/>
          </w:tcPr>
          <w:p w:rsidR="006F79AB" w:rsidRPr="00C33D11" w:rsidRDefault="006F79AB" w:rsidP="009C7484">
            <w:pPr>
              <w:jc w:val="center"/>
              <w:rPr>
                <w:rFonts w:ascii="宋体"/>
                <w:color w:val="000000"/>
                <w:szCs w:val="21"/>
              </w:rPr>
            </w:pPr>
            <w:r w:rsidRPr="00C33D11">
              <w:rPr>
                <w:rFonts w:ascii="宋体" w:hAnsi="宋体" w:hint="eastAsia"/>
                <w:color w:val="000000"/>
                <w:szCs w:val="21"/>
              </w:rPr>
              <w:t>小计</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0</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320</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320</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10</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10</w:t>
            </w:r>
          </w:p>
        </w:tc>
        <w:tc>
          <w:tcPr>
            <w:tcW w:w="60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r>
      <w:tr w:rsidR="006F79AB" w:rsidRPr="00C33D11" w:rsidTr="003135BB">
        <w:trPr>
          <w:trHeight w:val="330"/>
          <w:jc w:val="center"/>
        </w:trPr>
        <w:tc>
          <w:tcPr>
            <w:tcW w:w="696" w:type="dxa"/>
            <w:vMerge w:val="restart"/>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岗位</w:t>
            </w:r>
            <w:r w:rsidRPr="00C33D11">
              <w:rPr>
                <w:rFonts w:ascii="宋体" w:hAnsi="宋体"/>
                <w:color w:val="000000"/>
                <w:kern w:val="0"/>
                <w:szCs w:val="21"/>
              </w:rPr>
              <w:t xml:space="preserve">                                          </w:t>
            </w:r>
            <w:r w:rsidRPr="00C33D11">
              <w:rPr>
                <w:rFonts w:ascii="宋体" w:hAnsi="宋体" w:cs="宋体" w:hint="eastAsia"/>
                <w:color w:val="000000"/>
                <w:kern w:val="0"/>
                <w:szCs w:val="21"/>
              </w:rPr>
              <w:t>能力拓展课程</w:t>
            </w:r>
          </w:p>
        </w:tc>
        <w:tc>
          <w:tcPr>
            <w:tcW w:w="433" w:type="dxa"/>
            <w:tcBorders>
              <w:top w:val="nil"/>
              <w:left w:val="nil"/>
              <w:bottom w:val="single" w:sz="4" w:space="0" w:color="auto"/>
              <w:right w:val="single" w:sz="4" w:space="0" w:color="auto"/>
            </w:tcBorders>
            <w:vAlign w:val="center"/>
          </w:tcPr>
          <w:p w:rsidR="006F79AB" w:rsidRPr="00C33D11" w:rsidRDefault="006F79AB" w:rsidP="00407733">
            <w:pPr>
              <w:widowControl/>
              <w:jc w:val="center"/>
              <w:rPr>
                <w:rFonts w:ascii="宋体"/>
                <w:color w:val="000000"/>
                <w:kern w:val="0"/>
                <w:szCs w:val="21"/>
              </w:rPr>
            </w:pPr>
            <w:r w:rsidRPr="00C33D11">
              <w:rPr>
                <w:rFonts w:ascii="宋体" w:hAnsi="宋体"/>
                <w:color w:val="000000"/>
                <w:kern w:val="0"/>
                <w:szCs w:val="21"/>
              </w:rPr>
              <w:t>3</w:t>
            </w:r>
            <w:r>
              <w:rPr>
                <w:rFonts w:ascii="宋体" w:hAnsi="宋体"/>
                <w:color w:val="000000"/>
                <w:kern w:val="0"/>
                <w:szCs w:val="21"/>
              </w:rPr>
              <w:t>8</w:t>
            </w:r>
          </w:p>
        </w:tc>
        <w:tc>
          <w:tcPr>
            <w:tcW w:w="1944" w:type="dxa"/>
            <w:tcBorders>
              <w:top w:val="nil"/>
              <w:left w:val="nil"/>
              <w:bottom w:val="single" w:sz="4" w:space="0" w:color="auto"/>
              <w:right w:val="single" w:sz="4" w:space="0" w:color="auto"/>
            </w:tcBorders>
            <w:noWrap/>
            <w:vAlign w:val="center"/>
          </w:tcPr>
          <w:p w:rsidR="006F79AB" w:rsidRPr="00C33D11" w:rsidRDefault="006F79AB" w:rsidP="009C7484">
            <w:pPr>
              <w:jc w:val="center"/>
              <w:rPr>
                <w:rFonts w:ascii="宋体"/>
                <w:color w:val="000000"/>
                <w:szCs w:val="21"/>
              </w:rPr>
            </w:pPr>
            <w:r w:rsidRPr="00C33D11">
              <w:rPr>
                <w:rFonts w:ascii="宋体" w:hAnsi="宋体" w:hint="eastAsia"/>
                <w:color w:val="000000"/>
                <w:szCs w:val="21"/>
              </w:rPr>
              <w:t>摄影技术与摄影实践</w:t>
            </w:r>
          </w:p>
        </w:tc>
        <w:tc>
          <w:tcPr>
            <w:tcW w:w="561"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10</w:t>
            </w:r>
          </w:p>
        </w:tc>
        <w:tc>
          <w:tcPr>
            <w:tcW w:w="636"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16</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26</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s="宋体"/>
                <w:color w:val="000000"/>
                <w:kern w:val="0"/>
                <w:szCs w:val="21"/>
              </w:rPr>
            </w:pPr>
            <w:r w:rsidRPr="00C33D11">
              <w:rPr>
                <w:rFonts w:ascii="宋体" w:hAnsi="宋体" w:cs="宋体"/>
                <w:color w:val="000000"/>
                <w:kern w:val="0"/>
                <w:szCs w:val="21"/>
              </w:rPr>
              <w:t>2</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85"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285"/>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0109D0">
            <w:pPr>
              <w:widowControl/>
              <w:jc w:val="center"/>
              <w:rPr>
                <w:rFonts w:ascii="宋体"/>
                <w:color w:val="000000"/>
                <w:kern w:val="0"/>
                <w:szCs w:val="21"/>
              </w:rPr>
            </w:pPr>
            <w:r>
              <w:rPr>
                <w:rFonts w:ascii="宋体" w:hAnsi="宋体"/>
                <w:color w:val="000000"/>
                <w:kern w:val="0"/>
                <w:szCs w:val="21"/>
              </w:rPr>
              <w:t>39</w:t>
            </w:r>
          </w:p>
        </w:tc>
        <w:tc>
          <w:tcPr>
            <w:tcW w:w="1944"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color w:val="000000"/>
                <w:szCs w:val="21"/>
              </w:rPr>
            </w:pPr>
            <w:r w:rsidRPr="00C33D11">
              <w:rPr>
                <w:rFonts w:ascii="宋体" w:hAnsi="宋体" w:hint="eastAsia"/>
                <w:color w:val="000000"/>
                <w:szCs w:val="21"/>
              </w:rPr>
              <w:t>设备管理</w:t>
            </w:r>
          </w:p>
        </w:tc>
        <w:tc>
          <w:tcPr>
            <w:tcW w:w="561"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10</w:t>
            </w:r>
          </w:p>
        </w:tc>
        <w:tc>
          <w:tcPr>
            <w:tcW w:w="636"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22</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产品制作</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85"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s="宋体"/>
                <w:color w:val="000000"/>
                <w:kern w:val="0"/>
                <w:szCs w:val="21"/>
              </w:rPr>
            </w:pPr>
            <w:r w:rsidRPr="00C33D11">
              <w:rPr>
                <w:rFonts w:ascii="宋体" w:hAnsi="宋体" w:cs="宋体"/>
                <w:color w:val="000000"/>
                <w:kern w:val="0"/>
                <w:szCs w:val="21"/>
              </w:rPr>
              <w:t>2</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33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433" w:type="dxa"/>
            <w:tcBorders>
              <w:top w:val="nil"/>
              <w:left w:val="nil"/>
              <w:bottom w:val="single" w:sz="4" w:space="0" w:color="auto"/>
              <w:right w:val="single" w:sz="4" w:space="0" w:color="auto"/>
            </w:tcBorders>
            <w:vAlign w:val="center"/>
          </w:tcPr>
          <w:p w:rsidR="006F79AB" w:rsidRPr="00C33D11" w:rsidRDefault="006F79AB" w:rsidP="000109D0">
            <w:pPr>
              <w:widowControl/>
              <w:jc w:val="center"/>
              <w:rPr>
                <w:rFonts w:ascii="宋体"/>
                <w:color w:val="000000"/>
                <w:kern w:val="0"/>
                <w:szCs w:val="21"/>
              </w:rPr>
            </w:pPr>
            <w:r w:rsidRPr="00C33D11">
              <w:rPr>
                <w:rFonts w:ascii="宋体" w:hAnsi="宋体"/>
                <w:color w:val="000000"/>
                <w:kern w:val="0"/>
                <w:szCs w:val="21"/>
              </w:rPr>
              <w:t>4</w:t>
            </w:r>
            <w:r>
              <w:rPr>
                <w:rFonts w:ascii="宋体" w:hAnsi="宋体"/>
                <w:color w:val="000000"/>
                <w:kern w:val="0"/>
                <w:szCs w:val="21"/>
              </w:rPr>
              <w:t>0</w:t>
            </w:r>
          </w:p>
        </w:tc>
        <w:tc>
          <w:tcPr>
            <w:tcW w:w="1944"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hint="eastAsia"/>
                <w:color w:val="000000"/>
                <w:szCs w:val="21"/>
              </w:rPr>
              <w:t>数字印刷营销</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32</w:t>
            </w:r>
          </w:p>
        </w:tc>
        <w:tc>
          <w:tcPr>
            <w:tcW w:w="636"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0</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hAnsi="宋体"/>
                <w:color w:val="000000"/>
                <w:kern w:val="0"/>
                <w:szCs w:val="21"/>
              </w:rPr>
            </w:pPr>
            <w:r w:rsidRPr="00C33D11">
              <w:rPr>
                <w:rFonts w:ascii="宋体" w:hAnsi="宋体"/>
                <w:color w:val="000000"/>
                <w:kern w:val="0"/>
                <w:szCs w:val="21"/>
              </w:rPr>
              <w:t>32</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综合考核</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874"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685" w:type="dxa"/>
            <w:tcBorders>
              <w:top w:val="nil"/>
              <w:left w:val="nil"/>
              <w:bottom w:val="single" w:sz="4" w:space="0" w:color="auto"/>
              <w:right w:val="single" w:sz="4" w:space="0" w:color="auto"/>
            </w:tcBorders>
            <w:noWrap/>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c>
          <w:tcPr>
            <w:tcW w:w="567" w:type="dxa"/>
            <w:tcBorders>
              <w:top w:val="nil"/>
              <w:left w:val="nil"/>
              <w:bottom w:val="single" w:sz="4" w:space="0" w:color="auto"/>
              <w:right w:val="single" w:sz="4" w:space="0" w:color="auto"/>
            </w:tcBorders>
            <w:noWrap/>
            <w:vAlign w:val="center"/>
          </w:tcPr>
          <w:p w:rsidR="006F79AB" w:rsidRPr="00C33D11" w:rsidRDefault="006F79AB" w:rsidP="00947B85">
            <w:pPr>
              <w:widowControl/>
              <w:jc w:val="center"/>
              <w:rPr>
                <w:rFonts w:ascii="宋体" w:hAnsi="宋体" w:cs="宋体"/>
                <w:color w:val="000000"/>
                <w:kern w:val="0"/>
                <w:szCs w:val="21"/>
              </w:rPr>
            </w:pPr>
            <w:r w:rsidRPr="00C33D11">
              <w:rPr>
                <w:rFonts w:ascii="宋体" w:hAnsi="宋体" w:cs="宋体"/>
                <w:color w:val="000000"/>
                <w:kern w:val="0"/>
                <w:szCs w:val="21"/>
              </w:rPr>
              <w:t>2</w:t>
            </w:r>
          </w:p>
        </w:tc>
        <w:tc>
          <w:tcPr>
            <w:tcW w:w="604" w:type="dxa"/>
            <w:tcBorders>
              <w:top w:val="nil"/>
              <w:left w:val="nil"/>
              <w:bottom w:val="single" w:sz="4" w:space="0" w:color="auto"/>
              <w:right w:val="single" w:sz="4" w:space="0" w:color="auto"/>
            </w:tcBorders>
            <w:vAlign w:val="center"/>
          </w:tcPr>
          <w:p w:rsidR="006F79AB" w:rsidRPr="00C33D11" w:rsidRDefault="006F79AB" w:rsidP="00947B85">
            <w:pPr>
              <w:widowControl/>
              <w:jc w:val="left"/>
              <w:rPr>
                <w:rFonts w:ascii="宋体" w:cs="Calibri"/>
                <w:color w:val="000000"/>
                <w:kern w:val="0"/>
                <w:szCs w:val="21"/>
              </w:rPr>
            </w:pPr>
            <w:r w:rsidRPr="00C33D11">
              <w:rPr>
                <w:rFonts w:ascii="宋体" w:hAnsi="宋体" w:cs="Calibri" w:hint="eastAsia"/>
                <w:color w:val="000000"/>
                <w:kern w:val="0"/>
                <w:szCs w:val="21"/>
              </w:rPr>
              <w:t xml:space="preserve">　</w:t>
            </w:r>
          </w:p>
        </w:tc>
      </w:tr>
      <w:tr w:rsidR="006F79AB" w:rsidRPr="00C33D11" w:rsidTr="003135BB">
        <w:trPr>
          <w:trHeight w:val="270"/>
          <w:jc w:val="center"/>
        </w:trPr>
        <w:tc>
          <w:tcPr>
            <w:tcW w:w="696" w:type="dxa"/>
            <w:vMerge/>
            <w:tcBorders>
              <w:top w:val="nil"/>
              <w:left w:val="single" w:sz="4" w:space="0" w:color="auto"/>
              <w:bottom w:val="single" w:sz="4" w:space="0" w:color="auto"/>
              <w:right w:val="single" w:sz="4" w:space="0" w:color="auto"/>
            </w:tcBorders>
            <w:vAlign w:val="center"/>
          </w:tcPr>
          <w:p w:rsidR="006F79AB" w:rsidRPr="00C33D11" w:rsidRDefault="006F79AB" w:rsidP="00947B85">
            <w:pPr>
              <w:widowControl/>
              <w:jc w:val="left"/>
              <w:rPr>
                <w:rFonts w:ascii="宋体" w:cs="宋体"/>
                <w:color w:val="000000"/>
                <w:kern w:val="0"/>
                <w:szCs w:val="21"/>
              </w:rPr>
            </w:pPr>
          </w:p>
        </w:tc>
        <w:tc>
          <w:tcPr>
            <w:tcW w:w="2377" w:type="dxa"/>
            <w:gridSpan w:val="2"/>
            <w:tcBorders>
              <w:top w:val="single" w:sz="4" w:space="0" w:color="auto"/>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小计</w:t>
            </w:r>
          </w:p>
        </w:tc>
        <w:tc>
          <w:tcPr>
            <w:tcW w:w="561" w:type="dxa"/>
            <w:tcBorders>
              <w:top w:val="nil"/>
              <w:left w:val="nil"/>
              <w:bottom w:val="single" w:sz="4" w:space="0" w:color="auto"/>
              <w:right w:val="single" w:sz="4" w:space="0" w:color="auto"/>
            </w:tcBorders>
            <w:vAlign w:val="center"/>
          </w:tcPr>
          <w:p w:rsidR="006F79AB" w:rsidRPr="00C33D11" w:rsidRDefault="006F79AB">
            <w:pPr>
              <w:jc w:val="center"/>
              <w:rPr>
                <w:rFonts w:ascii="宋体" w:cs="宋体"/>
                <w:color w:val="000000"/>
                <w:szCs w:val="21"/>
              </w:rPr>
            </w:pPr>
            <w:r w:rsidRPr="00C33D11">
              <w:rPr>
                <w:rFonts w:ascii="宋体" w:hAnsi="宋体"/>
                <w:color w:val="000000"/>
                <w:szCs w:val="21"/>
              </w:rPr>
              <w:t>52</w:t>
            </w:r>
          </w:p>
        </w:tc>
        <w:tc>
          <w:tcPr>
            <w:tcW w:w="636"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38</w:t>
            </w:r>
          </w:p>
        </w:tc>
        <w:tc>
          <w:tcPr>
            <w:tcW w:w="638"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90</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w:t>
            </w:r>
          </w:p>
        </w:tc>
        <w:tc>
          <w:tcPr>
            <w:tcW w:w="60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0</w:t>
            </w:r>
          </w:p>
        </w:tc>
      </w:tr>
      <w:tr w:rsidR="006F79AB" w:rsidRPr="00C33D11" w:rsidTr="003135BB">
        <w:trPr>
          <w:trHeight w:val="270"/>
          <w:jc w:val="center"/>
        </w:trPr>
        <w:tc>
          <w:tcPr>
            <w:tcW w:w="3073" w:type="dxa"/>
            <w:gridSpan w:val="3"/>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合计</w:t>
            </w:r>
          </w:p>
        </w:tc>
        <w:tc>
          <w:tcPr>
            <w:tcW w:w="561" w:type="dxa"/>
            <w:tcBorders>
              <w:top w:val="nil"/>
              <w:left w:val="nil"/>
              <w:bottom w:val="single" w:sz="4" w:space="0" w:color="auto"/>
              <w:right w:val="single" w:sz="4" w:space="0" w:color="auto"/>
            </w:tcBorders>
            <w:vAlign w:val="center"/>
          </w:tcPr>
          <w:p w:rsidR="006F79AB" w:rsidRPr="00C33D11" w:rsidRDefault="006F79AB" w:rsidP="00B87CA2">
            <w:pPr>
              <w:widowControl/>
              <w:jc w:val="center"/>
              <w:rPr>
                <w:rFonts w:ascii="宋体" w:hAnsi="宋体"/>
                <w:color w:val="000000"/>
                <w:kern w:val="0"/>
                <w:szCs w:val="21"/>
              </w:rPr>
            </w:pPr>
            <w:r w:rsidRPr="00C33D11">
              <w:rPr>
                <w:rFonts w:ascii="宋体" w:hAnsi="宋体"/>
                <w:color w:val="000000"/>
                <w:kern w:val="0"/>
                <w:szCs w:val="21"/>
              </w:rPr>
              <w:t>642</w:t>
            </w:r>
          </w:p>
        </w:tc>
        <w:tc>
          <w:tcPr>
            <w:tcW w:w="636" w:type="dxa"/>
            <w:tcBorders>
              <w:top w:val="nil"/>
              <w:left w:val="nil"/>
              <w:bottom w:val="single" w:sz="4" w:space="0" w:color="auto"/>
              <w:right w:val="single" w:sz="4" w:space="0" w:color="auto"/>
            </w:tcBorders>
            <w:vAlign w:val="center"/>
          </w:tcPr>
          <w:p w:rsidR="006F79AB" w:rsidRPr="00C33D11" w:rsidRDefault="006F79AB" w:rsidP="00B7410B">
            <w:pPr>
              <w:jc w:val="center"/>
              <w:rPr>
                <w:rFonts w:ascii="宋体" w:hAnsi="宋体"/>
                <w:color w:val="000000"/>
                <w:szCs w:val="21"/>
              </w:rPr>
            </w:pPr>
            <w:r w:rsidRPr="00C33D11">
              <w:rPr>
                <w:rFonts w:ascii="宋体" w:hAnsi="宋体"/>
                <w:color w:val="000000"/>
                <w:szCs w:val="21"/>
              </w:rPr>
              <w:t>1008</w:t>
            </w:r>
          </w:p>
        </w:tc>
        <w:tc>
          <w:tcPr>
            <w:tcW w:w="638" w:type="dxa"/>
            <w:tcBorders>
              <w:top w:val="nil"/>
              <w:left w:val="nil"/>
              <w:bottom w:val="single" w:sz="4" w:space="0" w:color="auto"/>
              <w:right w:val="single" w:sz="4" w:space="0" w:color="auto"/>
            </w:tcBorders>
            <w:vAlign w:val="center"/>
          </w:tcPr>
          <w:p w:rsidR="006F79AB" w:rsidRPr="00C33D11" w:rsidRDefault="006F79AB" w:rsidP="00B87CA2">
            <w:pPr>
              <w:jc w:val="center"/>
              <w:rPr>
                <w:rFonts w:ascii="宋体" w:hAnsi="宋体"/>
                <w:color w:val="000000"/>
                <w:szCs w:val="21"/>
              </w:rPr>
            </w:pPr>
            <w:r w:rsidRPr="00C33D11">
              <w:rPr>
                <w:rFonts w:ascii="宋体" w:hAnsi="宋体"/>
                <w:color w:val="000000"/>
                <w:szCs w:val="21"/>
              </w:rPr>
              <w:t>1650</w:t>
            </w:r>
          </w:p>
        </w:tc>
        <w:tc>
          <w:tcPr>
            <w:tcW w:w="741"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sidRPr="00C33D11">
              <w:rPr>
                <w:rFonts w:ascii="宋体" w:hAnsi="宋体"/>
                <w:color w:val="000000"/>
                <w:szCs w:val="21"/>
              </w:rPr>
              <w:t>18</w:t>
            </w:r>
            <w:r w:rsidRPr="00C33D11">
              <w:rPr>
                <w:rFonts w:ascii="宋体" w:hAnsi="宋体" w:hint="eastAsia"/>
                <w:color w:val="00000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22</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22</w:t>
            </w:r>
          </w:p>
        </w:tc>
        <w:tc>
          <w:tcPr>
            <w:tcW w:w="685" w:type="dxa"/>
            <w:tcBorders>
              <w:top w:val="nil"/>
              <w:left w:val="nil"/>
              <w:bottom w:val="single" w:sz="4" w:space="0" w:color="auto"/>
              <w:right w:val="single" w:sz="4" w:space="0" w:color="auto"/>
            </w:tcBorders>
            <w:vAlign w:val="center"/>
          </w:tcPr>
          <w:p w:rsidR="006F79AB" w:rsidRPr="00C33D11" w:rsidRDefault="006F79AB" w:rsidP="00DC1756">
            <w:pPr>
              <w:jc w:val="center"/>
              <w:rPr>
                <w:rFonts w:ascii="宋体" w:hAnsi="宋体"/>
                <w:color w:val="000000"/>
                <w:szCs w:val="21"/>
              </w:rPr>
            </w:pPr>
            <w:r w:rsidRPr="00C33D11">
              <w:rPr>
                <w:rFonts w:ascii="宋体" w:hAnsi="宋体"/>
                <w:color w:val="000000"/>
                <w:szCs w:val="21"/>
              </w:rPr>
              <w:t>22</w:t>
            </w:r>
          </w:p>
        </w:tc>
        <w:tc>
          <w:tcPr>
            <w:tcW w:w="567" w:type="dxa"/>
            <w:tcBorders>
              <w:top w:val="nil"/>
              <w:left w:val="nil"/>
              <w:bottom w:val="single" w:sz="4" w:space="0" w:color="auto"/>
              <w:right w:val="single" w:sz="4" w:space="0" w:color="auto"/>
            </w:tcBorders>
            <w:vAlign w:val="center"/>
          </w:tcPr>
          <w:p w:rsidR="006F79AB" w:rsidRPr="00C33D11" w:rsidRDefault="006F79AB" w:rsidP="001A6F40">
            <w:pPr>
              <w:jc w:val="center"/>
              <w:rPr>
                <w:rFonts w:ascii="宋体" w:hAnsi="宋体"/>
                <w:color w:val="000000"/>
                <w:szCs w:val="21"/>
              </w:rPr>
            </w:pPr>
            <w:r w:rsidRPr="00C33D11">
              <w:rPr>
                <w:rFonts w:ascii="宋体" w:hAnsi="宋体"/>
                <w:color w:val="000000"/>
                <w:szCs w:val="21"/>
              </w:rPr>
              <w:t>22</w:t>
            </w:r>
          </w:p>
        </w:tc>
        <w:tc>
          <w:tcPr>
            <w:tcW w:w="60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20</w:t>
            </w:r>
          </w:p>
        </w:tc>
      </w:tr>
      <w:tr w:rsidR="006F79AB" w:rsidRPr="00C33D11" w:rsidTr="003135BB">
        <w:trPr>
          <w:trHeight w:val="270"/>
          <w:jc w:val="center"/>
        </w:trPr>
        <w:tc>
          <w:tcPr>
            <w:tcW w:w="3073" w:type="dxa"/>
            <w:gridSpan w:val="3"/>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实践课时占总课时的比例</w:t>
            </w:r>
          </w:p>
        </w:tc>
        <w:tc>
          <w:tcPr>
            <w:tcW w:w="6440" w:type="dxa"/>
            <w:gridSpan w:val="10"/>
            <w:tcBorders>
              <w:top w:val="single" w:sz="4" w:space="0" w:color="auto"/>
              <w:left w:val="nil"/>
              <w:bottom w:val="single" w:sz="4" w:space="0" w:color="auto"/>
              <w:right w:val="single" w:sz="4" w:space="0" w:color="auto"/>
            </w:tcBorders>
            <w:vAlign w:val="center"/>
          </w:tcPr>
          <w:p w:rsidR="006F79AB" w:rsidRPr="00C33D11" w:rsidRDefault="006F79AB" w:rsidP="00AF182F">
            <w:pPr>
              <w:jc w:val="center"/>
              <w:rPr>
                <w:rFonts w:ascii="宋体" w:hAnsi="宋体"/>
                <w:color w:val="000000"/>
                <w:szCs w:val="21"/>
              </w:rPr>
            </w:pPr>
            <w:r w:rsidRPr="00C33D11">
              <w:rPr>
                <w:rFonts w:ascii="宋体" w:hAnsi="宋体"/>
                <w:color w:val="000000"/>
                <w:szCs w:val="21"/>
              </w:rPr>
              <w:t>61.1%</w:t>
            </w:r>
          </w:p>
        </w:tc>
      </w:tr>
      <w:tr w:rsidR="006F79AB" w:rsidRPr="00C33D11" w:rsidTr="003135BB">
        <w:trPr>
          <w:trHeight w:val="270"/>
          <w:jc w:val="center"/>
        </w:trPr>
        <w:tc>
          <w:tcPr>
            <w:tcW w:w="3073" w:type="dxa"/>
            <w:gridSpan w:val="3"/>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课程设置数</w:t>
            </w:r>
          </w:p>
        </w:tc>
        <w:tc>
          <w:tcPr>
            <w:tcW w:w="56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636"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638"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741" w:type="dxa"/>
            <w:tcBorders>
              <w:top w:val="nil"/>
              <w:left w:val="nil"/>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 xml:space="preserve">　</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7</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8</w:t>
            </w:r>
          </w:p>
        </w:tc>
        <w:tc>
          <w:tcPr>
            <w:tcW w:w="874" w:type="dxa"/>
            <w:tcBorders>
              <w:top w:val="nil"/>
              <w:left w:val="nil"/>
              <w:bottom w:val="single" w:sz="4" w:space="0" w:color="auto"/>
              <w:right w:val="single" w:sz="4" w:space="0" w:color="auto"/>
            </w:tcBorders>
            <w:vAlign w:val="center"/>
          </w:tcPr>
          <w:p w:rsidR="006F79AB" w:rsidRPr="00C33D11" w:rsidRDefault="006F79AB">
            <w:pPr>
              <w:jc w:val="center"/>
              <w:rPr>
                <w:rFonts w:ascii="宋体"/>
                <w:color w:val="000000"/>
                <w:szCs w:val="21"/>
              </w:rPr>
            </w:pPr>
            <w:r>
              <w:rPr>
                <w:rFonts w:ascii="宋体" w:hAnsi="宋体"/>
                <w:color w:val="000000"/>
                <w:szCs w:val="21"/>
              </w:rPr>
              <w:t>9</w:t>
            </w:r>
          </w:p>
        </w:tc>
        <w:tc>
          <w:tcPr>
            <w:tcW w:w="685"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6</w:t>
            </w:r>
          </w:p>
        </w:tc>
        <w:tc>
          <w:tcPr>
            <w:tcW w:w="567"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r w:rsidRPr="00C33D11">
              <w:rPr>
                <w:rFonts w:ascii="宋体" w:hAnsi="宋体"/>
                <w:color w:val="000000"/>
                <w:szCs w:val="21"/>
              </w:rPr>
              <w:t>7</w:t>
            </w:r>
          </w:p>
        </w:tc>
        <w:tc>
          <w:tcPr>
            <w:tcW w:w="604" w:type="dxa"/>
            <w:tcBorders>
              <w:top w:val="nil"/>
              <w:left w:val="nil"/>
              <w:bottom w:val="single" w:sz="4" w:space="0" w:color="auto"/>
              <w:right w:val="single" w:sz="4" w:space="0" w:color="auto"/>
            </w:tcBorders>
            <w:vAlign w:val="center"/>
          </w:tcPr>
          <w:p w:rsidR="006F79AB" w:rsidRPr="00C33D11" w:rsidRDefault="006F79AB">
            <w:pPr>
              <w:jc w:val="center"/>
              <w:rPr>
                <w:rFonts w:ascii="宋体" w:hAnsi="宋体"/>
                <w:color w:val="000000"/>
                <w:szCs w:val="21"/>
              </w:rPr>
            </w:pPr>
          </w:p>
        </w:tc>
      </w:tr>
      <w:tr w:rsidR="006F79AB" w:rsidRPr="00C33D11" w:rsidTr="003135BB">
        <w:trPr>
          <w:trHeight w:val="270"/>
          <w:jc w:val="center"/>
        </w:trPr>
        <w:tc>
          <w:tcPr>
            <w:tcW w:w="3073" w:type="dxa"/>
            <w:gridSpan w:val="3"/>
            <w:tcBorders>
              <w:top w:val="single" w:sz="4" w:space="0" w:color="auto"/>
              <w:left w:val="single" w:sz="4" w:space="0" w:color="auto"/>
              <w:bottom w:val="single" w:sz="4" w:space="0" w:color="auto"/>
              <w:right w:val="single" w:sz="4" w:space="0" w:color="auto"/>
            </w:tcBorders>
            <w:vAlign w:val="center"/>
          </w:tcPr>
          <w:p w:rsidR="006F79AB" w:rsidRPr="00C33D11" w:rsidRDefault="006F79AB" w:rsidP="00947B85">
            <w:pPr>
              <w:widowControl/>
              <w:jc w:val="center"/>
              <w:rPr>
                <w:rFonts w:ascii="宋体" w:cs="宋体"/>
                <w:color w:val="000000"/>
                <w:kern w:val="0"/>
                <w:szCs w:val="21"/>
              </w:rPr>
            </w:pPr>
            <w:r w:rsidRPr="00C33D11">
              <w:rPr>
                <w:rFonts w:ascii="宋体" w:hAnsi="宋体" w:cs="宋体" w:hint="eastAsia"/>
                <w:color w:val="000000"/>
                <w:kern w:val="0"/>
                <w:szCs w:val="21"/>
              </w:rPr>
              <w:t>课程设置总数</w:t>
            </w:r>
          </w:p>
        </w:tc>
        <w:tc>
          <w:tcPr>
            <w:tcW w:w="6440" w:type="dxa"/>
            <w:gridSpan w:val="10"/>
            <w:tcBorders>
              <w:top w:val="single" w:sz="4" w:space="0" w:color="auto"/>
              <w:left w:val="nil"/>
              <w:bottom w:val="single" w:sz="4" w:space="0" w:color="auto"/>
              <w:right w:val="single" w:sz="4" w:space="0" w:color="auto"/>
            </w:tcBorders>
            <w:vAlign w:val="center"/>
          </w:tcPr>
          <w:p w:rsidR="006F79AB" w:rsidRPr="00C33D11" w:rsidRDefault="006F79AB" w:rsidP="000109D0">
            <w:pPr>
              <w:widowControl/>
              <w:jc w:val="center"/>
              <w:rPr>
                <w:rFonts w:ascii="宋体"/>
                <w:color w:val="000000"/>
                <w:kern w:val="0"/>
                <w:szCs w:val="21"/>
              </w:rPr>
            </w:pPr>
            <w:r w:rsidRPr="00C33D11">
              <w:rPr>
                <w:rFonts w:ascii="宋体" w:hAnsi="宋体"/>
                <w:color w:val="000000"/>
                <w:kern w:val="0"/>
                <w:szCs w:val="21"/>
              </w:rPr>
              <w:t>4</w:t>
            </w:r>
            <w:r>
              <w:rPr>
                <w:rFonts w:ascii="宋体" w:hAnsi="宋体"/>
                <w:color w:val="000000"/>
                <w:kern w:val="0"/>
                <w:szCs w:val="21"/>
              </w:rPr>
              <w:t>0</w:t>
            </w:r>
          </w:p>
        </w:tc>
      </w:tr>
    </w:tbl>
    <w:p w:rsidR="006F79AB" w:rsidRPr="0019229C" w:rsidRDefault="006F79AB" w:rsidP="004A1108">
      <w:pPr>
        <w:spacing w:line="360" w:lineRule="exact"/>
        <w:ind w:firstLineChars="196" w:firstLine="470"/>
        <w:rPr>
          <w:rFonts w:ascii="黑体" w:eastAsia="黑体" w:hAnsi="宋体"/>
          <w:color w:val="000000"/>
          <w:sz w:val="24"/>
        </w:rPr>
      </w:pPr>
      <w:r w:rsidRPr="0019229C">
        <w:rPr>
          <w:rFonts w:ascii="黑体" w:eastAsia="黑体" w:hAnsi="宋体" w:hint="eastAsia"/>
          <w:color w:val="000000"/>
          <w:sz w:val="24"/>
        </w:rPr>
        <w:t>九、教学安排表</w:t>
      </w:r>
    </w:p>
    <w:tbl>
      <w:tblPr>
        <w:tblW w:w="9528" w:type="dxa"/>
        <w:jc w:val="center"/>
        <w:tblLayout w:type="fixed"/>
        <w:tblLook w:val="0000"/>
      </w:tblPr>
      <w:tblGrid>
        <w:gridCol w:w="596"/>
        <w:gridCol w:w="715"/>
        <w:gridCol w:w="318"/>
        <w:gridCol w:w="318"/>
        <w:gridCol w:w="318"/>
        <w:gridCol w:w="318"/>
        <w:gridCol w:w="81"/>
        <w:gridCol w:w="237"/>
        <w:gridCol w:w="318"/>
        <w:gridCol w:w="318"/>
        <w:gridCol w:w="318"/>
        <w:gridCol w:w="345"/>
        <w:gridCol w:w="453"/>
        <w:gridCol w:w="435"/>
        <w:gridCol w:w="435"/>
        <w:gridCol w:w="435"/>
        <w:gridCol w:w="435"/>
        <w:gridCol w:w="435"/>
        <w:gridCol w:w="435"/>
        <w:gridCol w:w="435"/>
        <w:gridCol w:w="980"/>
        <w:gridCol w:w="340"/>
        <w:gridCol w:w="510"/>
      </w:tblGrid>
      <w:tr w:rsidR="006F79AB" w:rsidRPr="0019229C" w:rsidTr="00F34957">
        <w:trPr>
          <w:trHeight w:val="982"/>
          <w:tblHeader/>
          <w:jc w:val="center"/>
        </w:trPr>
        <w:tc>
          <w:tcPr>
            <w:tcW w:w="1311" w:type="dxa"/>
            <w:gridSpan w:val="2"/>
            <w:tcBorders>
              <w:top w:val="single" w:sz="4" w:space="0" w:color="auto"/>
              <w:left w:val="single" w:sz="4" w:space="0" w:color="auto"/>
              <w:bottom w:val="single" w:sz="4" w:space="0" w:color="auto"/>
              <w:right w:val="nil"/>
              <w:tl2br w:val="single" w:sz="4" w:space="0" w:color="auto"/>
            </w:tcBorders>
            <w:noWrap/>
            <w:vAlign w:val="bottom"/>
          </w:tcPr>
          <w:p w:rsidR="006F79AB" w:rsidRPr="0019229C" w:rsidRDefault="006F79AB" w:rsidP="004A1108">
            <w:pPr>
              <w:ind w:firstLineChars="300" w:firstLine="630"/>
              <w:rPr>
                <w:rFonts w:ascii="宋体" w:cs="宋体"/>
                <w:kern w:val="0"/>
                <w:szCs w:val="21"/>
              </w:rPr>
            </w:pPr>
            <w:r w:rsidRPr="0019229C">
              <w:rPr>
                <w:rFonts w:ascii="宋体" w:hAnsi="宋体" w:cs="宋体" w:hint="eastAsia"/>
                <w:kern w:val="0"/>
                <w:szCs w:val="21"/>
              </w:rPr>
              <w:t>周数</w:t>
            </w:r>
          </w:p>
          <w:p w:rsidR="006F79AB" w:rsidRPr="0019229C" w:rsidRDefault="006F79AB" w:rsidP="00C2324C">
            <w:pPr>
              <w:rPr>
                <w:rFonts w:ascii="宋体" w:cs="宋体"/>
                <w:kern w:val="0"/>
                <w:szCs w:val="21"/>
              </w:rPr>
            </w:pPr>
            <w:r w:rsidRPr="0019229C">
              <w:rPr>
                <w:rFonts w:ascii="宋体" w:hAnsi="宋体" w:cs="宋体" w:hint="eastAsia"/>
                <w:kern w:val="0"/>
                <w:szCs w:val="21"/>
              </w:rPr>
              <w:t>学</w:t>
            </w:r>
            <w:r w:rsidRPr="0019229C">
              <w:rPr>
                <w:rFonts w:ascii="宋体" w:hAnsi="宋体" w:cs="宋体"/>
                <w:kern w:val="0"/>
                <w:szCs w:val="21"/>
              </w:rPr>
              <w:t xml:space="preserve"> </w:t>
            </w:r>
            <w:r w:rsidRPr="0019229C">
              <w:rPr>
                <w:rFonts w:ascii="宋体" w:hAnsi="宋体" w:cs="宋体" w:hint="eastAsia"/>
                <w:kern w:val="0"/>
                <w:szCs w:val="21"/>
              </w:rPr>
              <w:t>学</w:t>
            </w:r>
          </w:p>
          <w:p w:rsidR="006F79AB" w:rsidRPr="0019229C" w:rsidRDefault="006F79AB" w:rsidP="00C2324C">
            <w:pPr>
              <w:rPr>
                <w:rFonts w:ascii="宋体" w:cs="宋体"/>
                <w:kern w:val="0"/>
                <w:szCs w:val="21"/>
              </w:rPr>
            </w:pPr>
            <w:r w:rsidRPr="0019229C">
              <w:rPr>
                <w:rFonts w:ascii="宋体" w:hAnsi="宋体" w:cs="宋体" w:hint="eastAsia"/>
                <w:kern w:val="0"/>
                <w:szCs w:val="21"/>
              </w:rPr>
              <w:t>年</w:t>
            </w:r>
            <w:r w:rsidRPr="0019229C">
              <w:rPr>
                <w:rFonts w:ascii="宋体" w:hAnsi="宋体" w:cs="宋体"/>
                <w:kern w:val="0"/>
                <w:szCs w:val="21"/>
              </w:rPr>
              <w:t xml:space="preserve"> </w:t>
            </w:r>
            <w:r w:rsidRPr="0019229C">
              <w:rPr>
                <w:rFonts w:ascii="宋体" w:hAnsi="宋体" w:cs="宋体" w:hint="eastAsia"/>
                <w:kern w:val="0"/>
                <w:szCs w:val="21"/>
              </w:rPr>
              <w:t>期</w:t>
            </w:r>
          </w:p>
        </w:tc>
        <w:tc>
          <w:tcPr>
            <w:tcW w:w="318"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w:t>
            </w:r>
          </w:p>
        </w:tc>
        <w:tc>
          <w:tcPr>
            <w:tcW w:w="318"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2</w:t>
            </w:r>
          </w:p>
        </w:tc>
        <w:tc>
          <w:tcPr>
            <w:tcW w:w="318"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3</w:t>
            </w:r>
          </w:p>
        </w:tc>
        <w:tc>
          <w:tcPr>
            <w:tcW w:w="318"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4</w:t>
            </w:r>
          </w:p>
        </w:tc>
        <w:tc>
          <w:tcPr>
            <w:tcW w:w="318" w:type="dxa"/>
            <w:gridSpan w:val="2"/>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5</w:t>
            </w:r>
          </w:p>
        </w:tc>
        <w:tc>
          <w:tcPr>
            <w:tcW w:w="318"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6</w:t>
            </w:r>
          </w:p>
        </w:tc>
        <w:tc>
          <w:tcPr>
            <w:tcW w:w="318"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7</w:t>
            </w:r>
          </w:p>
        </w:tc>
        <w:tc>
          <w:tcPr>
            <w:tcW w:w="318"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8</w:t>
            </w:r>
          </w:p>
        </w:tc>
        <w:tc>
          <w:tcPr>
            <w:tcW w:w="34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9</w:t>
            </w:r>
          </w:p>
        </w:tc>
        <w:tc>
          <w:tcPr>
            <w:tcW w:w="453"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10</w:t>
            </w:r>
          </w:p>
        </w:tc>
        <w:tc>
          <w:tcPr>
            <w:tcW w:w="43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11</w:t>
            </w:r>
          </w:p>
        </w:tc>
        <w:tc>
          <w:tcPr>
            <w:tcW w:w="43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12</w:t>
            </w:r>
          </w:p>
        </w:tc>
        <w:tc>
          <w:tcPr>
            <w:tcW w:w="43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13</w:t>
            </w:r>
          </w:p>
        </w:tc>
        <w:tc>
          <w:tcPr>
            <w:tcW w:w="43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14</w:t>
            </w:r>
          </w:p>
        </w:tc>
        <w:tc>
          <w:tcPr>
            <w:tcW w:w="43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15</w:t>
            </w:r>
          </w:p>
        </w:tc>
        <w:tc>
          <w:tcPr>
            <w:tcW w:w="43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16</w:t>
            </w:r>
          </w:p>
        </w:tc>
        <w:tc>
          <w:tcPr>
            <w:tcW w:w="435"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17</w:t>
            </w:r>
          </w:p>
        </w:tc>
        <w:tc>
          <w:tcPr>
            <w:tcW w:w="980"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18</w:t>
            </w:r>
          </w:p>
        </w:tc>
        <w:tc>
          <w:tcPr>
            <w:tcW w:w="340"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19</w:t>
            </w:r>
          </w:p>
        </w:tc>
        <w:tc>
          <w:tcPr>
            <w:tcW w:w="510" w:type="dxa"/>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jc w:val="center"/>
              <w:rPr>
                <w:rFonts w:ascii="宋体" w:hAnsi="宋体"/>
                <w:color w:val="000000"/>
                <w:kern w:val="0"/>
                <w:szCs w:val="21"/>
              </w:rPr>
            </w:pPr>
            <w:r w:rsidRPr="0019229C">
              <w:rPr>
                <w:rFonts w:ascii="宋体" w:hAnsi="宋体"/>
                <w:color w:val="000000"/>
                <w:kern w:val="0"/>
                <w:szCs w:val="21"/>
              </w:rPr>
              <w:t>20</w:t>
            </w:r>
          </w:p>
        </w:tc>
      </w:tr>
      <w:tr w:rsidR="006F79AB" w:rsidRPr="0019229C" w:rsidTr="00F34957">
        <w:trPr>
          <w:trHeight w:val="600"/>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spacing w:line="240" w:lineRule="exact"/>
              <w:jc w:val="center"/>
              <w:rPr>
                <w:rFonts w:ascii="宋体" w:cs="宋体"/>
                <w:kern w:val="0"/>
                <w:szCs w:val="21"/>
              </w:rPr>
            </w:pPr>
            <w:r w:rsidRPr="0019229C">
              <w:rPr>
                <w:rFonts w:ascii="宋体" w:hAnsi="宋体" w:cs="宋体" w:hint="eastAsia"/>
                <w:kern w:val="0"/>
                <w:szCs w:val="21"/>
              </w:rPr>
              <w:t>第一学年</w:t>
            </w:r>
            <w:r w:rsidRPr="0019229C">
              <w:rPr>
                <w:rFonts w:ascii="宋体" w:hAnsi="宋体"/>
                <w:kern w:val="0"/>
                <w:szCs w:val="21"/>
              </w:rPr>
              <w:t xml:space="preserve"> </w:t>
            </w:r>
          </w:p>
        </w:tc>
        <w:tc>
          <w:tcPr>
            <w:tcW w:w="715" w:type="dxa"/>
            <w:tcBorders>
              <w:top w:val="single" w:sz="4" w:space="0" w:color="auto"/>
              <w:left w:val="nil"/>
              <w:bottom w:val="single" w:sz="4" w:space="0" w:color="auto"/>
              <w:right w:val="single" w:sz="4" w:space="0" w:color="auto"/>
            </w:tcBorders>
            <w:vAlign w:val="center"/>
          </w:tcPr>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第一</w:t>
            </w:r>
          </w:p>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学期</w:t>
            </w:r>
          </w:p>
        </w:tc>
        <w:tc>
          <w:tcPr>
            <w:tcW w:w="1353" w:type="dxa"/>
            <w:gridSpan w:val="5"/>
            <w:tcBorders>
              <w:top w:val="single" w:sz="4" w:space="0" w:color="auto"/>
              <w:left w:val="nil"/>
              <w:bottom w:val="single" w:sz="4" w:space="0" w:color="auto"/>
              <w:right w:val="single" w:sz="4" w:space="0" w:color="000000"/>
            </w:tcBorders>
            <w:vAlign w:val="center"/>
          </w:tcPr>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军训专业教育</w:t>
            </w:r>
          </w:p>
        </w:tc>
        <w:tc>
          <w:tcPr>
            <w:tcW w:w="6014" w:type="dxa"/>
            <w:gridSpan w:val="14"/>
            <w:tcBorders>
              <w:top w:val="nil"/>
              <w:left w:val="nil"/>
              <w:bottom w:val="single" w:sz="4" w:space="0" w:color="auto"/>
              <w:right w:val="single" w:sz="4" w:space="0" w:color="auto"/>
            </w:tcBorders>
            <w:vAlign w:val="center"/>
          </w:tcPr>
          <w:p w:rsidR="006F79AB" w:rsidRPr="0019229C" w:rsidRDefault="006F79AB" w:rsidP="00C2324C">
            <w:pPr>
              <w:widowControl/>
              <w:jc w:val="center"/>
              <w:rPr>
                <w:rFonts w:ascii="宋体" w:cs="宋体"/>
                <w:kern w:val="0"/>
                <w:szCs w:val="21"/>
              </w:rPr>
            </w:pPr>
            <w:r w:rsidRPr="0019229C">
              <w:rPr>
                <w:rFonts w:ascii="宋体" w:hAnsi="宋体" w:cs="宋体" w:hint="eastAsia"/>
                <w:kern w:val="0"/>
                <w:szCs w:val="21"/>
              </w:rPr>
              <w:t>课程教学</w:t>
            </w:r>
          </w:p>
        </w:tc>
        <w:tc>
          <w:tcPr>
            <w:tcW w:w="850" w:type="dxa"/>
            <w:gridSpan w:val="2"/>
            <w:tcBorders>
              <w:top w:val="single" w:sz="4" w:space="0" w:color="auto"/>
              <w:left w:val="nil"/>
              <w:bottom w:val="single" w:sz="4" w:space="0" w:color="auto"/>
              <w:right w:val="single" w:sz="4" w:space="0" w:color="auto"/>
            </w:tcBorders>
            <w:noWrap/>
            <w:vAlign w:val="center"/>
          </w:tcPr>
          <w:p w:rsidR="006F79AB" w:rsidRPr="0019229C" w:rsidRDefault="006F79AB" w:rsidP="00C2324C">
            <w:pPr>
              <w:widowControl/>
              <w:jc w:val="center"/>
              <w:rPr>
                <w:rFonts w:ascii="宋体" w:cs="宋体"/>
                <w:kern w:val="0"/>
                <w:szCs w:val="21"/>
              </w:rPr>
            </w:pPr>
            <w:r w:rsidRPr="0019229C">
              <w:rPr>
                <w:rFonts w:ascii="宋体" w:hAnsi="宋体" w:cs="宋体" w:hint="eastAsia"/>
                <w:kern w:val="0"/>
                <w:szCs w:val="21"/>
              </w:rPr>
              <w:t>考核</w:t>
            </w:r>
          </w:p>
        </w:tc>
      </w:tr>
      <w:tr w:rsidR="006F79AB" w:rsidRPr="0019229C" w:rsidTr="00F34957">
        <w:trPr>
          <w:trHeight w:val="676"/>
          <w:jc w:val="center"/>
        </w:trPr>
        <w:tc>
          <w:tcPr>
            <w:tcW w:w="596" w:type="dxa"/>
            <w:vMerge/>
            <w:tcBorders>
              <w:top w:val="nil"/>
              <w:left w:val="single" w:sz="4" w:space="0" w:color="auto"/>
              <w:bottom w:val="single" w:sz="4" w:space="0" w:color="auto"/>
              <w:right w:val="single" w:sz="4" w:space="0" w:color="auto"/>
            </w:tcBorders>
            <w:vAlign w:val="center"/>
          </w:tcPr>
          <w:p w:rsidR="006F79AB" w:rsidRPr="0019229C" w:rsidRDefault="006F79AB" w:rsidP="00C2324C">
            <w:pPr>
              <w:widowControl/>
              <w:spacing w:line="240" w:lineRule="exact"/>
              <w:jc w:val="left"/>
              <w:rPr>
                <w:rFonts w:ascii="宋体" w:cs="宋体"/>
                <w:kern w:val="0"/>
                <w:szCs w:val="21"/>
              </w:rPr>
            </w:pPr>
          </w:p>
        </w:tc>
        <w:tc>
          <w:tcPr>
            <w:tcW w:w="715" w:type="dxa"/>
            <w:tcBorders>
              <w:top w:val="nil"/>
              <w:left w:val="nil"/>
              <w:bottom w:val="single" w:sz="4" w:space="0" w:color="auto"/>
              <w:right w:val="single" w:sz="4" w:space="0" w:color="auto"/>
            </w:tcBorders>
            <w:vAlign w:val="center"/>
          </w:tcPr>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第二学期</w:t>
            </w:r>
          </w:p>
        </w:tc>
        <w:tc>
          <w:tcPr>
            <w:tcW w:w="318" w:type="dxa"/>
            <w:tcBorders>
              <w:top w:val="nil"/>
              <w:left w:val="nil"/>
              <w:bottom w:val="single" w:sz="4" w:space="0" w:color="auto"/>
              <w:right w:val="single" w:sz="4" w:space="0" w:color="auto"/>
            </w:tcBorders>
            <w:vAlign w:val="bottom"/>
          </w:tcPr>
          <w:p w:rsidR="006F79AB" w:rsidRPr="0019229C" w:rsidRDefault="006F79AB" w:rsidP="00C2324C">
            <w:pPr>
              <w:widowControl/>
              <w:jc w:val="center"/>
              <w:rPr>
                <w:rFonts w:ascii="宋体"/>
                <w:kern w:val="0"/>
                <w:szCs w:val="21"/>
              </w:rPr>
            </w:pPr>
            <w:r w:rsidRPr="0019229C">
              <w:rPr>
                <w:rFonts w:ascii="宋体" w:hAnsi="宋体" w:hint="eastAsia"/>
                <w:kern w:val="0"/>
                <w:szCs w:val="21"/>
              </w:rPr>
              <w:t xml:space="preserve">　</w:t>
            </w:r>
          </w:p>
        </w:tc>
        <w:tc>
          <w:tcPr>
            <w:tcW w:w="6069" w:type="dxa"/>
            <w:gridSpan w:val="17"/>
            <w:tcBorders>
              <w:top w:val="nil"/>
              <w:left w:val="nil"/>
              <w:bottom w:val="single" w:sz="4" w:space="0" w:color="auto"/>
              <w:right w:val="single" w:sz="4" w:space="0" w:color="auto"/>
            </w:tcBorders>
            <w:vAlign w:val="bottom"/>
          </w:tcPr>
          <w:p w:rsidR="006F79AB" w:rsidRPr="0019229C" w:rsidRDefault="006F79AB" w:rsidP="00F34957">
            <w:pPr>
              <w:widowControl/>
              <w:jc w:val="center"/>
              <w:rPr>
                <w:rFonts w:ascii="宋体" w:cs="宋体"/>
                <w:kern w:val="0"/>
                <w:szCs w:val="21"/>
              </w:rPr>
            </w:pPr>
            <w:r w:rsidRPr="0019229C">
              <w:rPr>
                <w:rFonts w:ascii="宋体" w:hAnsi="宋体" w:cs="宋体" w:hint="eastAsia"/>
                <w:kern w:val="0"/>
                <w:szCs w:val="21"/>
              </w:rPr>
              <w:t>课程教学</w:t>
            </w:r>
            <w:r w:rsidRPr="0019229C">
              <w:rPr>
                <w:rFonts w:ascii="宋体" w:hAnsi="宋体" w:hint="eastAsia"/>
                <w:kern w:val="0"/>
                <w:szCs w:val="21"/>
              </w:rPr>
              <w:t xml:space="preserve">　</w:t>
            </w:r>
          </w:p>
        </w:tc>
        <w:tc>
          <w:tcPr>
            <w:tcW w:w="980" w:type="dxa"/>
            <w:tcBorders>
              <w:top w:val="nil"/>
              <w:left w:val="nil"/>
              <w:bottom w:val="single" w:sz="4" w:space="0" w:color="auto"/>
              <w:right w:val="single" w:sz="4" w:space="0" w:color="auto"/>
            </w:tcBorders>
            <w:noWrap/>
            <w:vAlign w:val="bottom"/>
          </w:tcPr>
          <w:p w:rsidR="006F79AB" w:rsidRPr="0019229C" w:rsidRDefault="006F79AB" w:rsidP="00C2324C">
            <w:pPr>
              <w:widowControl/>
              <w:jc w:val="left"/>
              <w:rPr>
                <w:rFonts w:ascii="宋体" w:hAnsi="宋体" w:cs="宋体"/>
                <w:kern w:val="0"/>
                <w:szCs w:val="21"/>
              </w:rPr>
            </w:pPr>
            <w:r w:rsidRPr="0019229C">
              <w:rPr>
                <w:rFonts w:ascii="宋体" w:hAnsi="宋体" w:cs="宋体" w:hint="eastAsia"/>
                <w:kern w:val="0"/>
                <w:szCs w:val="21"/>
              </w:rPr>
              <w:t>岗位认知</w:t>
            </w:r>
            <w:r w:rsidRPr="0019229C">
              <w:rPr>
                <w:rFonts w:ascii="宋体" w:hAnsi="宋体" w:cs="宋体"/>
                <w:kern w:val="0"/>
                <w:szCs w:val="21"/>
              </w:rPr>
              <w:t>1</w:t>
            </w:r>
          </w:p>
        </w:tc>
        <w:tc>
          <w:tcPr>
            <w:tcW w:w="850" w:type="dxa"/>
            <w:gridSpan w:val="2"/>
            <w:tcBorders>
              <w:top w:val="single" w:sz="4" w:space="0" w:color="auto"/>
              <w:left w:val="nil"/>
              <w:bottom w:val="single" w:sz="4" w:space="0" w:color="auto"/>
              <w:right w:val="single" w:sz="4" w:space="0" w:color="auto"/>
            </w:tcBorders>
            <w:noWrap/>
            <w:vAlign w:val="center"/>
          </w:tcPr>
          <w:p w:rsidR="006F79AB" w:rsidRPr="0019229C" w:rsidRDefault="006F79AB" w:rsidP="00C2324C">
            <w:pPr>
              <w:widowControl/>
              <w:jc w:val="center"/>
              <w:rPr>
                <w:rFonts w:ascii="宋体" w:cs="宋体"/>
                <w:kern w:val="0"/>
                <w:szCs w:val="21"/>
              </w:rPr>
            </w:pPr>
            <w:r w:rsidRPr="0019229C">
              <w:rPr>
                <w:rFonts w:ascii="宋体" w:hAnsi="宋体" w:cs="宋体" w:hint="eastAsia"/>
                <w:kern w:val="0"/>
                <w:szCs w:val="21"/>
              </w:rPr>
              <w:t>考核</w:t>
            </w:r>
          </w:p>
        </w:tc>
      </w:tr>
      <w:tr w:rsidR="006F79AB" w:rsidRPr="0019229C" w:rsidTr="0080149E">
        <w:trPr>
          <w:trHeight w:val="170"/>
          <w:jc w:val="center"/>
        </w:trPr>
        <w:tc>
          <w:tcPr>
            <w:tcW w:w="596" w:type="dxa"/>
            <w:vMerge w:val="restart"/>
            <w:tcBorders>
              <w:top w:val="nil"/>
              <w:left w:val="single" w:sz="4" w:space="0" w:color="auto"/>
              <w:bottom w:val="single" w:sz="4" w:space="0" w:color="000000"/>
              <w:right w:val="single" w:sz="4" w:space="0" w:color="auto"/>
            </w:tcBorders>
            <w:vAlign w:val="center"/>
          </w:tcPr>
          <w:p w:rsidR="006F79AB" w:rsidRPr="0019229C" w:rsidRDefault="006F79AB" w:rsidP="00C2324C">
            <w:pPr>
              <w:widowControl/>
              <w:spacing w:line="240" w:lineRule="exact"/>
              <w:jc w:val="center"/>
              <w:rPr>
                <w:rFonts w:ascii="宋体" w:cs="宋体"/>
                <w:kern w:val="0"/>
                <w:szCs w:val="21"/>
              </w:rPr>
            </w:pPr>
            <w:r w:rsidRPr="0019229C">
              <w:rPr>
                <w:rFonts w:ascii="宋体" w:hAnsi="宋体" w:cs="宋体" w:hint="eastAsia"/>
                <w:kern w:val="0"/>
                <w:szCs w:val="21"/>
              </w:rPr>
              <w:t>第二学年</w:t>
            </w:r>
          </w:p>
        </w:tc>
        <w:tc>
          <w:tcPr>
            <w:tcW w:w="715" w:type="dxa"/>
            <w:tcBorders>
              <w:top w:val="nil"/>
              <w:left w:val="nil"/>
              <w:bottom w:val="single" w:sz="4" w:space="0" w:color="auto"/>
              <w:right w:val="single" w:sz="4" w:space="0" w:color="auto"/>
            </w:tcBorders>
            <w:vAlign w:val="center"/>
          </w:tcPr>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第一学期</w:t>
            </w:r>
          </w:p>
        </w:tc>
        <w:tc>
          <w:tcPr>
            <w:tcW w:w="318" w:type="dxa"/>
            <w:tcBorders>
              <w:top w:val="nil"/>
              <w:left w:val="nil"/>
              <w:bottom w:val="single" w:sz="4" w:space="0" w:color="auto"/>
              <w:right w:val="single" w:sz="4" w:space="0" w:color="auto"/>
            </w:tcBorders>
            <w:vAlign w:val="bottom"/>
          </w:tcPr>
          <w:p w:rsidR="006F79AB" w:rsidRPr="0019229C" w:rsidRDefault="006F79AB" w:rsidP="00C2324C">
            <w:pPr>
              <w:widowControl/>
              <w:jc w:val="center"/>
              <w:rPr>
                <w:rFonts w:ascii="宋体"/>
                <w:kern w:val="0"/>
                <w:szCs w:val="21"/>
              </w:rPr>
            </w:pPr>
            <w:r w:rsidRPr="0019229C">
              <w:rPr>
                <w:rFonts w:ascii="宋体" w:hAnsi="宋体" w:hint="eastAsia"/>
                <w:kern w:val="0"/>
                <w:szCs w:val="21"/>
              </w:rPr>
              <w:t xml:space="preserve">　</w:t>
            </w:r>
          </w:p>
        </w:tc>
        <w:tc>
          <w:tcPr>
            <w:tcW w:w="6069" w:type="dxa"/>
            <w:gridSpan w:val="17"/>
            <w:tcBorders>
              <w:top w:val="nil"/>
              <w:left w:val="nil"/>
              <w:bottom w:val="single" w:sz="4" w:space="0" w:color="auto"/>
              <w:right w:val="single" w:sz="4" w:space="0" w:color="auto"/>
            </w:tcBorders>
            <w:vAlign w:val="bottom"/>
          </w:tcPr>
          <w:p w:rsidR="006F79AB" w:rsidRPr="0019229C" w:rsidRDefault="006F79AB" w:rsidP="00F34957">
            <w:pPr>
              <w:widowControl/>
              <w:jc w:val="center"/>
              <w:rPr>
                <w:rFonts w:ascii="宋体" w:cs="宋体"/>
                <w:kern w:val="0"/>
                <w:szCs w:val="21"/>
              </w:rPr>
            </w:pPr>
            <w:r w:rsidRPr="0019229C">
              <w:rPr>
                <w:rFonts w:ascii="宋体" w:hAnsi="宋体" w:cs="宋体" w:hint="eastAsia"/>
                <w:kern w:val="0"/>
                <w:szCs w:val="21"/>
              </w:rPr>
              <w:t>课程教学</w:t>
            </w:r>
          </w:p>
        </w:tc>
        <w:tc>
          <w:tcPr>
            <w:tcW w:w="980" w:type="dxa"/>
            <w:tcBorders>
              <w:top w:val="nil"/>
              <w:left w:val="nil"/>
              <w:bottom w:val="single" w:sz="4" w:space="0" w:color="auto"/>
              <w:right w:val="single" w:sz="4" w:space="0" w:color="auto"/>
            </w:tcBorders>
            <w:noWrap/>
            <w:vAlign w:val="bottom"/>
          </w:tcPr>
          <w:p w:rsidR="006F79AB" w:rsidRPr="0019229C" w:rsidRDefault="006F79AB" w:rsidP="00B850FA">
            <w:pPr>
              <w:widowControl/>
              <w:jc w:val="left"/>
              <w:rPr>
                <w:rFonts w:ascii="宋体" w:hAnsi="宋体" w:cs="宋体"/>
                <w:kern w:val="0"/>
                <w:szCs w:val="21"/>
              </w:rPr>
            </w:pPr>
            <w:r w:rsidRPr="0019229C">
              <w:rPr>
                <w:rFonts w:ascii="宋体" w:hAnsi="宋体" w:cs="宋体" w:hint="eastAsia"/>
                <w:kern w:val="0"/>
                <w:szCs w:val="21"/>
              </w:rPr>
              <w:t>岗位认知</w:t>
            </w:r>
            <w:r w:rsidRPr="0019229C">
              <w:rPr>
                <w:rFonts w:ascii="宋体" w:hAnsi="宋体" w:cs="宋体"/>
                <w:kern w:val="0"/>
                <w:szCs w:val="21"/>
              </w:rPr>
              <w:t>2</w:t>
            </w:r>
          </w:p>
        </w:tc>
        <w:tc>
          <w:tcPr>
            <w:tcW w:w="850" w:type="dxa"/>
            <w:gridSpan w:val="2"/>
            <w:tcBorders>
              <w:top w:val="single" w:sz="4" w:space="0" w:color="auto"/>
              <w:left w:val="nil"/>
              <w:bottom w:val="single" w:sz="4" w:space="0" w:color="auto"/>
              <w:right w:val="single" w:sz="4" w:space="0" w:color="auto"/>
            </w:tcBorders>
            <w:noWrap/>
            <w:vAlign w:val="center"/>
          </w:tcPr>
          <w:p w:rsidR="006F79AB" w:rsidRPr="0019229C" w:rsidRDefault="006F79AB" w:rsidP="00C2324C">
            <w:pPr>
              <w:widowControl/>
              <w:jc w:val="center"/>
              <w:rPr>
                <w:rFonts w:ascii="宋体" w:cs="宋体"/>
                <w:kern w:val="0"/>
                <w:szCs w:val="21"/>
              </w:rPr>
            </w:pPr>
            <w:r w:rsidRPr="0019229C">
              <w:rPr>
                <w:rFonts w:ascii="宋体" w:hAnsi="宋体" w:cs="宋体" w:hint="eastAsia"/>
                <w:kern w:val="0"/>
                <w:szCs w:val="21"/>
              </w:rPr>
              <w:t>考核</w:t>
            </w:r>
          </w:p>
        </w:tc>
      </w:tr>
      <w:tr w:rsidR="006F79AB" w:rsidRPr="0019229C" w:rsidTr="00AB0A5E">
        <w:trPr>
          <w:trHeight w:val="170"/>
          <w:jc w:val="center"/>
        </w:trPr>
        <w:tc>
          <w:tcPr>
            <w:tcW w:w="596" w:type="dxa"/>
            <w:vMerge/>
            <w:tcBorders>
              <w:top w:val="nil"/>
              <w:left w:val="single" w:sz="4" w:space="0" w:color="auto"/>
              <w:bottom w:val="single" w:sz="4" w:space="0" w:color="auto"/>
              <w:right w:val="single" w:sz="4" w:space="0" w:color="auto"/>
            </w:tcBorders>
            <w:vAlign w:val="center"/>
          </w:tcPr>
          <w:p w:rsidR="006F79AB" w:rsidRPr="0019229C" w:rsidRDefault="006F79AB" w:rsidP="00C2324C">
            <w:pPr>
              <w:widowControl/>
              <w:spacing w:line="240" w:lineRule="exact"/>
              <w:jc w:val="left"/>
              <w:rPr>
                <w:rFonts w:ascii="宋体" w:cs="宋体"/>
                <w:kern w:val="0"/>
                <w:szCs w:val="21"/>
              </w:rPr>
            </w:pPr>
          </w:p>
        </w:tc>
        <w:tc>
          <w:tcPr>
            <w:tcW w:w="715" w:type="dxa"/>
            <w:tcBorders>
              <w:top w:val="nil"/>
              <w:left w:val="nil"/>
              <w:bottom w:val="single" w:sz="4" w:space="0" w:color="auto"/>
              <w:right w:val="single" w:sz="4" w:space="0" w:color="auto"/>
            </w:tcBorders>
            <w:vAlign w:val="center"/>
          </w:tcPr>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第二学期</w:t>
            </w:r>
          </w:p>
        </w:tc>
        <w:tc>
          <w:tcPr>
            <w:tcW w:w="318" w:type="dxa"/>
            <w:tcBorders>
              <w:top w:val="nil"/>
              <w:left w:val="nil"/>
              <w:bottom w:val="single" w:sz="4" w:space="0" w:color="auto"/>
              <w:right w:val="single" w:sz="4" w:space="0" w:color="auto"/>
            </w:tcBorders>
            <w:vAlign w:val="bottom"/>
          </w:tcPr>
          <w:p w:rsidR="006F79AB" w:rsidRPr="0019229C" w:rsidRDefault="006F79AB" w:rsidP="00C2324C">
            <w:pPr>
              <w:widowControl/>
              <w:jc w:val="center"/>
              <w:rPr>
                <w:rFonts w:ascii="宋体"/>
                <w:kern w:val="0"/>
                <w:szCs w:val="21"/>
              </w:rPr>
            </w:pPr>
            <w:r w:rsidRPr="0019229C">
              <w:rPr>
                <w:rFonts w:ascii="宋体" w:hAnsi="宋体" w:hint="eastAsia"/>
                <w:kern w:val="0"/>
                <w:szCs w:val="21"/>
              </w:rPr>
              <w:t xml:space="preserve">　</w:t>
            </w:r>
          </w:p>
        </w:tc>
        <w:tc>
          <w:tcPr>
            <w:tcW w:w="7049" w:type="dxa"/>
            <w:gridSpan w:val="18"/>
            <w:tcBorders>
              <w:top w:val="nil"/>
              <w:left w:val="nil"/>
              <w:bottom w:val="single" w:sz="4" w:space="0" w:color="auto"/>
              <w:right w:val="single" w:sz="4" w:space="0" w:color="auto"/>
            </w:tcBorders>
            <w:vAlign w:val="bottom"/>
          </w:tcPr>
          <w:p w:rsidR="006F79AB" w:rsidRPr="0019229C" w:rsidRDefault="006F79AB" w:rsidP="004A1108">
            <w:pPr>
              <w:widowControl/>
              <w:ind w:firstLineChars="1200" w:firstLine="2520"/>
              <w:rPr>
                <w:rFonts w:ascii="宋体" w:cs="宋体"/>
                <w:kern w:val="0"/>
                <w:szCs w:val="21"/>
              </w:rPr>
            </w:pPr>
            <w:r w:rsidRPr="0019229C">
              <w:rPr>
                <w:rFonts w:ascii="宋体" w:hAnsi="宋体" w:cs="宋体" w:hint="eastAsia"/>
                <w:kern w:val="0"/>
                <w:szCs w:val="21"/>
              </w:rPr>
              <w:t xml:space="preserve">课程教学　</w:t>
            </w:r>
          </w:p>
        </w:tc>
        <w:tc>
          <w:tcPr>
            <w:tcW w:w="850" w:type="dxa"/>
            <w:gridSpan w:val="2"/>
            <w:tcBorders>
              <w:top w:val="single" w:sz="4" w:space="0" w:color="auto"/>
              <w:left w:val="nil"/>
              <w:bottom w:val="single" w:sz="4" w:space="0" w:color="auto"/>
              <w:right w:val="single" w:sz="4" w:space="0" w:color="auto"/>
            </w:tcBorders>
            <w:noWrap/>
            <w:vAlign w:val="center"/>
          </w:tcPr>
          <w:p w:rsidR="006F79AB" w:rsidRPr="0019229C" w:rsidRDefault="006F79AB" w:rsidP="00C2324C">
            <w:pPr>
              <w:widowControl/>
              <w:jc w:val="center"/>
              <w:rPr>
                <w:rFonts w:ascii="宋体" w:cs="宋体"/>
                <w:kern w:val="0"/>
                <w:szCs w:val="21"/>
              </w:rPr>
            </w:pPr>
            <w:r w:rsidRPr="0019229C">
              <w:rPr>
                <w:rFonts w:ascii="宋体" w:hAnsi="宋体" w:cs="宋体" w:hint="eastAsia"/>
                <w:kern w:val="0"/>
                <w:szCs w:val="21"/>
              </w:rPr>
              <w:t>考核</w:t>
            </w:r>
          </w:p>
        </w:tc>
      </w:tr>
      <w:tr w:rsidR="006F79AB" w:rsidRPr="0019229C" w:rsidTr="007765E7">
        <w:trPr>
          <w:trHeight w:val="170"/>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tcPr>
          <w:p w:rsidR="006F79AB" w:rsidRPr="0019229C" w:rsidRDefault="006F79AB" w:rsidP="00C2324C">
            <w:pPr>
              <w:widowControl/>
              <w:spacing w:line="240" w:lineRule="exact"/>
              <w:jc w:val="center"/>
              <w:rPr>
                <w:rFonts w:ascii="宋体" w:cs="宋体"/>
                <w:kern w:val="0"/>
                <w:szCs w:val="21"/>
              </w:rPr>
            </w:pPr>
            <w:r w:rsidRPr="0019229C">
              <w:rPr>
                <w:rFonts w:ascii="宋体" w:hAnsi="宋体" w:cs="宋体" w:hint="eastAsia"/>
                <w:kern w:val="0"/>
                <w:szCs w:val="21"/>
              </w:rPr>
              <w:t>第三学年</w:t>
            </w:r>
          </w:p>
        </w:tc>
        <w:tc>
          <w:tcPr>
            <w:tcW w:w="715" w:type="dxa"/>
            <w:tcBorders>
              <w:top w:val="single" w:sz="4" w:space="0" w:color="auto"/>
              <w:left w:val="nil"/>
              <w:bottom w:val="single" w:sz="4" w:space="0" w:color="auto"/>
              <w:right w:val="single" w:sz="4" w:space="0" w:color="auto"/>
            </w:tcBorders>
            <w:vAlign w:val="center"/>
          </w:tcPr>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第一学期</w:t>
            </w:r>
          </w:p>
        </w:tc>
        <w:tc>
          <w:tcPr>
            <w:tcW w:w="318" w:type="dxa"/>
            <w:tcBorders>
              <w:top w:val="single" w:sz="4" w:space="0" w:color="auto"/>
              <w:left w:val="nil"/>
              <w:bottom w:val="single" w:sz="4" w:space="0" w:color="auto"/>
              <w:right w:val="single" w:sz="4" w:space="0" w:color="auto"/>
            </w:tcBorders>
            <w:vAlign w:val="bottom"/>
          </w:tcPr>
          <w:p w:rsidR="006F79AB" w:rsidRPr="0019229C" w:rsidRDefault="006F79AB" w:rsidP="00C2324C">
            <w:pPr>
              <w:widowControl/>
              <w:jc w:val="center"/>
              <w:rPr>
                <w:rFonts w:ascii="宋体"/>
                <w:kern w:val="0"/>
                <w:szCs w:val="21"/>
              </w:rPr>
            </w:pPr>
            <w:r w:rsidRPr="0019229C">
              <w:rPr>
                <w:rFonts w:ascii="宋体" w:hAnsi="宋体" w:hint="eastAsia"/>
                <w:kern w:val="0"/>
                <w:szCs w:val="21"/>
              </w:rPr>
              <w:t xml:space="preserve">　</w:t>
            </w:r>
          </w:p>
        </w:tc>
        <w:tc>
          <w:tcPr>
            <w:tcW w:w="7049" w:type="dxa"/>
            <w:gridSpan w:val="18"/>
            <w:tcBorders>
              <w:top w:val="single" w:sz="4" w:space="0" w:color="auto"/>
              <w:left w:val="nil"/>
              <w:bottom w:val="single" w:sz="4" w:space="0" w:color="auto"/>
              <w:right w:val="single" w:sz="4" w:space="0" w:color="auto"/>
            </w:tcBorders>
            <w:vAlign w:val="bottom"/>
          </w:tcPr>
          <w:p w:rsidR="006F79AB" w:rsidRPr="0019229C" w:rsidRDefault="006F79AB" w:rsidP="004A1108">
            <w:pPr>
              <w:widowControl/>
              <w:ind w:firstLineChars="1200" w:firstLine="2520"/>
              <w:rPr>
                <w:rFonts w:ascii="宋体" w:cs="宋体"/>
                <w:kern w:val="0"/>
                <w:szCs w:val="21"/>
              </w:rPr>
            </w:pPr>
            <w:r w:rsidRPr="0019229C">
              <w:rPr>
                <w:rFonts w:ascii="宋体" w:hAnsi="宋体" w:cs="宋体" w:hint="eastAsia"/>
                <w:kern w:val="0"/>
                <w:szCs w:val="21"/>
              </w:rPr>
              <w:t xml:space="preserve">课程教学　</w:t>
            </w:r>
          </w:p>
        </w:tc>
        <w:tc>
          <w:tcPr>
            <w:tcW w:w="850" w:type="dxa"/>
            <w:gridSpan w:val="2"/>
            <w:tcBorders>
              <w:top w:val="single" w:sz="4" w:space="0" w:color="auto"/>
              <w:left w:val="nil"/>
              <w:bottom w:val="single" w:sz="4" w:space="0" w:color="auto"/>
              <w:right w:val="single" w:sz="4" w:space="0" w:color="auto"/>
            </w:tcBorders>
            <w:noWrap/>
            <w:vAlign w:val="center"/>
          </w:tcPr>
          <w:p w:rsidR="006F79AB" w:rsidRPr="0019229C" w:rsidRDefault="006F79AB" w:rsidP="00C2324C">
            <w:pPr>
              <w:widowControl/>
              <w:jc w:val="center"/>
              <w:rPr>
                <w:rFonts w:ascii="宋体" w:cs="宋体"/>
                <w:kern w:val="0"/>
                <w:szCs w:val="21"/>
              </w:rPr>
            </w:pPr>
            <w:r w:rsidRPr="0019229C">
              <w:rPr>
                <w:rFonts w:ascii="宋体" w:hAnsi="宋体" w:cs="宋体" w:hint="eastAsia"/>
                <w:kern w:val="0"/>
                <w:szCs w:val="21"/>
              </w:rPr>
              <w:t>考核</w:t>
            </w:r>
          </w:p>
        </w:tc>
      </w:tr>
      <w:tr w:rsidR="006F79AB" w:rsidRPr="0019229C" w:rsidTr="00F34957">
        <w:trPr>
          <w:trHeight w:val="443"/>
          <w:jc w:val="center"/>
        </w:trPr>
        <w:tc>
          <w:tcPr>
            <w:tcW w:w="596" w:type="dxa"/>
            <w:vMerge/>
            <w:tcBorders>
              <w:top w:val="single" w:sz="4" w:space="0" w:color="auto"/>
              <w:left w:val="single" w:sz="4" w:space="0" w:color="auto"/>
              <w:bottom w:val="single" w:sz="4" w:space="0" w:color="000000"/>
              <w:right w:val="single" w:sz="4" w:space="0" w:color="auto"/>
            </w:tcBorders>
            <w:vAlign w:val="center"/>
          </w:tcPr>
          <w:p w:rsidR="006F79AB" w:rsidRPr="0019229C" w:rsidRDefault="006F79AB" w:rsidP="00C2324C">
            <w:pPr>
              <w:widowControl/>
              <w:jc w:val="left"/>
              <w:rPr>
                <w:rFonts w:ascii="宋体" w:cs="宋体"/>
                <w:kern w:val="0"/>
                <w:szCs w:val="21"/>
              </w:rPr>
            </w:pPr>
          </w:p>
        </w:tc>
        <w:tc>
          <w:tcPr>
            <w:tcW w:w="715" w:type="dxa"/>
            <w:tcBorders>
              <w:top w:val="single" w:sz="4" w:space="0" w:color="auto"/>
              <w:left w:val="nil"/>
              <w:bottom w:val="single" w:sz="4" w:space="0" w:color="auto"/>
              <w:right w:val="single" w:sz="4" w:space="0" w:color="auto"/>
            </w:tcBorders>
            <w:vAlign w:val="center"/>
          </w:tcPr>
          <w:p w:rsidR="006F79AB" w:rsidRPr="0019229C" w:rsidRDefault="006F79AB" w:rsidP="00C2324C">
            <w:pPr>
              <w:widowControl/>
              <w:spacing w:line="280" w:lineRule="exact"/>
              <w:jc w:val="center"/>
              <w:rPr>
                <w:rFonts w:ascii="宋体" w:cs="宋体"/>
                <w:kern w:val="0"/>
                <w:szCs w:val="21"/>
              </w:rPr>
            </w:pPr>
            <w:r w:rsidRPr="0019229C">
              <w:rPr>
                <w:rFonts w:ascii="宋体" w:hAnsi="宋体" w:cs="宋体" w:hint="eastAsia"/>
                <w:kern w:val="0"/>
                <w:szCs w:val="21"/>
              </w:rPr>
              <w:t>第二学期</w:t>
            </w:r>
          </w:p>
        </w:tc>
        <w:tc>
          <w:tcPr>
            <w:tcW w:w="7367" w:type="dxa"/>
            <w:gridSpan w:val="19"/>
            <w:tcBorders>
              <w:top w:val="single" w:sz="4" w:space="0" w:color="auto"/>
              <w:left w:val="nil"/>
              <w:bottom w:val="single" w:sz="4" w:space="0" w:color="auto"/>
              <w:right w:val="single" w:sz="4" w:space="0" w:color="000000"/>
            </w:tcBorders>
            <w:vAlign w:val="center"/>
          </w:tcPr>
          <w:p w:rsidR="006F79AB" w:rsidRPr="0019229C" w:rsidRDefault="006F79AB" w:rsidP="00F34957">
            <w:pPr>
              <w:widowControl/>
              <w:jc w:val="center"/>
              <w:rPr>
                <w:rFonts w:ascii="宋体" w:cs="宋体"/>
                <w:kern w:val="0"/>
                <w:szCs w:val="21"/>
              </w:rPr>
            </w:pPr>
            <w:r w:rsidRPr="0019229C">
              <w:rPr>
                <w:rFonts w:ascii="宋体" w:hAnsi="宋体" w:cs="宋体" w:hint="eastAsia"/>
                <w:kern w:val="0"/>
                <w:szCs w:val="21"/>
              </w:rPr>
              <w:t>顶岗实习</w:t>
            </w:r>
          </w:p>
        </w:tc>
        <w:tc>
          <w:tcPr>
            <w:tcW w:w="850" w:type="dxa"/>
            <w:gridSpan w:val="2"/>
            <w:tcBorders>
              <w:top w:val="single" w:sz="4" w:space="0" w:color="auto"/>
              <w:left w:val="nil"/>
              <w:bottom w:val="single" w:sz="4" w:space="0" w:color="auto"/>
              <w:right w:val="single" w:sz="4" w:space="0" w:color="auto"/>
            </w:tcBorders>
            <w:noWrap/>
            <w:vAlign w:val="center"/>
          </w:tcPr>
          <w:p w:rsidR="006F79AB" w:rsidRPr="0019229C" w:rsidRDefault="006F79AB" w:rsidP="00C2324C">
            <w:pPr>
              <w:widowControl/>
              <w:jc w:val="center"/>
              <w:rPr>
                <w:rFonts w:ascii="宋体" w:cs="宋体"/>
                <w:kern w:val="0"/>
                <w:szCs w:val="21"/>
              </w:rPr>
            </w:pPr>
            <w:r w:rsidRPr="0019229C">
              <w:rPr>
                <w:rFonts w:ascii="宋体" w:hAnsi="宋体" w:cs="宋体" w:hint="eastAsia"/>
                <w:kern w:val="0"/>
                <w:szCs w:val="21"/>
              </w:rPr>
              <w:t>考核</w:t>
            </w:r>
          </w:p>
        </w:tc>
      </w:tr>
    </w:tbl>
    <w:p w:rsidR="006F79AB" w:rsidRPr="006E2625" w:rsidRDefault="006F79AB" w:rsidP="004A1108">
      <w:pPr>
        <w:spacing w:line="360" w:lineRule="exact"/>
        <w:ind w:firstLineChars="196" w:firstLine="470"/>
        <w:rPr>
          <w:rFonts w:eastAsia="黑体"/>
          <w:color w:val="000000"/>
          <w:sz w:val="24"/>
        </w:rPr>
      </w:pPr>
      <w:r w:rsidRPr="006E2625">
        <w:rPr>
          <w:rFonts w:eastAsia="黑体" w:hint="eastAsia"/>
          <w:color w:val="000000"/>
          <w:sz w:val="24"/>
        </w:rPr>
        <w:t>十、课外培养计划</w:t>
      </w:r>
    </w:p>
    <w:tbl>
      <w:tblPr>
        <w:tblW w:w="0" w:type="auto"/>
        <w:jc w:val="center"/>
        <w:tblLayout w:type="fixed"/>
        <w:tblLook w:val="0000"/>
      </w:tblPr>
      <w:tblGrid>
        <w:gridCol w:w="539"/>
        <w:gridCol w:w="1406"/>
        <w:gridCol w:w="711"/>
        <w:gridCol w:w="1985"/>
        <w:gridCol w:w="2106"/>
        <w:gridCol w:w="1264"/>
      </w:tblGrid>
      <w:tr w:rsidR="006F79AB" w:rsidRPr="00AA4131" w:rsidTr="00947B85">
        <w:trPr>
          <w:cantSplit/>
          <w:trHeight w:val="650"/>
          <w:tblHeader/>
          <w:jc w:val="center"/>
        </w:trPr>
        <w:tc>
          <w:tcPr>
            <w:tcW w:w="539" w:type="dxa"/>
            <w:tcBorders>
              <w:top w:val="single" w:sz="4" w:space="0" w:color="auto"/>
              <w:left w:val="single" w:sz="4" w:space="0" w:color="auto"/>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b/>
                <w:bCs/>
                <w:color w:val="000000"/>
                <w:kern w:val="0"/>
                <w:szCs w:val="21"/>
              </w:rPr>
            </w:pPr>
            <w:r w:rsidRPr="00AA4131">
              <w:rPr>
                <w:rFonts w:ascii="宋体" w:hAnsi="宋体" w:cs="宋体" w:hint="eastAsia"/>
                <w:b/>
                <w:bCs/>
                <w:color w:val="000000"/>
                <w:kern w:val="0"/>
                <w:szCs w:val="21"/>
              </w:rPr>
              <w:t>序号</w:t>
            </w:r>
          </w:p>
        </w:tc>
        <w:tc>
          <w:tcPr>
            <w:tcW w:w="1406" w:type="dxa"/>
            <w:tcBorders>
              <w:top w:val="single" w:sz="4" w:space="0" w:color="auto"/>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b/>
                <w:bCs/>
                <w:color w:val="000000"/>
                <w:kern w:val="0"/>
                <w:szCs w:val="21"/>
              </w:rPr>
            </w:pPr>
            <w:r w:rsidRPr="00AA4131">
              <w:rPr>
                <w:rFonts w:ascii="宋体" w:hAnsi="宋体" w:cs="宋体" w:hint="eastAsia"/>
                <w:b/>
                <w:bCs/>
                <w:color w:val="000000"/>
                <w:kern w:val="0"/>
                <w:szCs w:val="21"/>
              </w:rPr>
              <w:t>名称</w:t>
            </w:r>
          </w:p>
        </w:tc>
        <w:tc>
          <w:tcPr>
            <w:tcW w:w="711" w:type="dxa"/>
            <w:tcBorders>
              <w:top w:val="single" w:sz="4" w:space="0" w:color="auto"/>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b/>
                <w:bCs/>
                <w:color w:val="000000"/>
                <w:kern w:val="0"/>
                <w:szCs w:val="21"/>
              </w:rPr>
            </w:pPr>
            <w:r w:rsidRPr="00AA4131">
              <w:rPr>
                <w:rFonts w:ascii="宋体" w:hAnsi="宋体" w:cs="宋体" w:hint="eastAsia"/>
                <w:b/>
                <w:bCs/>
                <w:color w:val="000000"/>
                <w:kern w:val="0"/>
                <w:szCs w:val="21"/>
              </w:rPr>
              <w:t>学期</w:t>
            </w:r>
          </w:p>
        </w:tc>
        <w:tc>
          <w:tcPr>
            <w:tcW w:w="1985" w:type="dxa"/>
            <w:tcBorders>
              <w:top w:val="single" w:sz="4" w:space="0" w:color="auto"/>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b/>
                <w:bCs/>
                <w:color w:val="000000"/>
                <w:kern w:val="0"/>
                <w:szCs w:val="21"/>
              </w:rPr>
            </w:pPr>
            <w:r w:rsidRPr="00AA4131">
              <w:rPr>
                <w:rFonts w:ascii="宋体" w:hAnsi="宋体" w:cs="宋体" w:hint="eastAsia"/>
                <w:b/>
                <w:bCs/>
                <w:color w:val="000000"/>
                <w:kern w:val="0"/>
                <w:szCs w:val="21"/>
              </w:rPr>
              <w:t>教学内容</w:t>
            </w:r>
          </w:p>
        </w:tc>
        <w:tc>
          <w:tcPr>
            <w:tcW w:w="2106" w:type="dxa"/>
            <w:tcBorders>
              <w:top w:val="single" w:sz="4" w:space="0" w:color="auto"/>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b/>
                <w:bCs/>
                <w:color w:val="000000"/>
                <w:kern w:val="0"/>
                <w:szCs w:val="21"/>
              </w:rPr>
            </w:pPr>
            <w:r w:rsidRPr="00AA4131">
              <w:rPr>
                <w:rFonts w:ascii="宋体" w:hAnsi="宋体" w:cs="宋体" w:hint="eastAsia"/>
                <w:b/>
                <w:bCs/>
                <w:color w:val="000000"/>
                <w:kern w:val="0"/>
                <w:szCs w:val="21"/>
              </w:rPr>
              <w:t>培养目标</w:t>
            </w:r>
          </w:p>
        </w:tc>
        <w:tc>
          <w:tcPr>
            <w:tcW w:w="1264" w:type="dxa"/>
            <w:tcBorders>
              <w:top w:val="single" w:sz="4" w:space="0" w:color="auto"/>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b/>
                <w:bCs/>
                <w:color w:val="000000"/>
                <w:kern w:val="0"/>
                <w:szCs w:val="21"/>
              </w:rPr>
            </w:pPr>
            <w:r w:rsidRPr="00AA4131">
              <w:rPr>
                <w:rFonts w:ascii="宋体" w:hAnsi="宋体" w:cs="宋体" w:hint="eastAsia"/>
                <w:b/>
                <w:bCs/>
                <w:color w:val="000000"/>
                <w:kern w:val="0"/>
                <w:szCs w:val="21"/>
              </w:rPr>
              <w:t>考核方式</w:t>
            </w:r>
          </w:p>
        </w:tc>
      </w:tr>
      <w:tr w:rsidR="006F79AB" w:rsidRPr="00AA4131" w:rsidTr="00947B85">
        <w:trPr>
          <w:trHeight w:val="1011"/>
          <w:jc w:val="center"/>
        </w:trPr>
        <w:tc>
          <w:tcPr>
            <w:tcW w:w="539" w:type="dxa"/>
            <w:tcBorders>
              <w:top w:val="single" w:sz="4" w:space="0" w:color="auto"/>
              <w:left w:val="single" w:sz="4" w:space="0" w:color="auto"/>
              <w:bottom w:val="single" w:sz="4" w:space="0" w:color="auto"/>
              <w:right w:val="single" w:sz="4" w:space="0" w:color="auto"/>
            </w:tcBorders>
            <w:vAlign w:val="center"/>
          </w:tcPr>
          <w:p w:rsidR="006F79AB" w:rsidRPr="00AA4131" w:rsidRDefault="006F79AB" w:rsidP="00947B85">
            <w:pPr>
              <w:adjustRightInd w:val="0"/>
              <w:snapToGrid w:val="0"/>
              <w:spacing w:line="276" w:lineRule="auto"/>
              <w:jc w:val="center"/>
              <w:rPr>
                <w:rFonts w:ascii="宋体" w:hAnsi="宋体"/>
                <w:color w:val="000000"/>
                <w:szCs w:val="21"/>
              </w:rPr>
            </w:pPr>
            <w:r w:rsidRPr="00AA4131">
              <w:rPr>
                <w:rFonts w:ascii="宋体" w:hAnsi="宋体"/>
                <w:color w:val="000000"/>
                <w:szCs w:val="21"/>
              </w:rPr>
              <w:t>1</w:t>
            </w:r>
          </w:p>
        </w:tc>
        <w:tc>
          <w:tcPr>
            <w:tcW w:w="1406"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olor w:val="000000"/>
                <w:szCs w:val="21"/>
              </w:rPr>
            </w:pPr>
            <w:r w:rsidRPr="00AA4131">
              <w:rPr>
                <w:rFonts w:ascii="宋体" w:hAnsi="宋体" w:hint="eastAsia"/>
                <w:color w:val="000000"/>
                <w:szCs w:val="21"/>
              </w:rPr>
              <w:t>国防教育</w:t>
            </w:r>
          </w:p>
          <w:p w:rsidR="006F79AB" w:rsidRPr="00AA4131" w:rsidRDefault="006F79AB" w:rsidP="00947B85">
            <w:pPr>
              <w:widowControl/>
              <w:spacing w:line="276" w:lineRule="auto"/>
              <w:jc w:val="center"/>
              <w:rPr>
                <w:rFonts w:ascii="宋体"/>
                <w:color w:val="000000"/>
                <w:kern w:val="0"/>
                <w:szCs w:val="21"/>
              </w:rPr>
            </w:pPr>
            <w:r w:rsidRPr="00AA4131">
              <w:rPr>
                <w:rFonts w:ascii="宋体" w:hAnsi="宋体" w:hint="eastAsia"/>
                <w:color w:val="000000"/>
                <w:szCs w:val="21"/>
              </w:rPr>
              <w:t>讲座</w:t>
            </w:r>
          </w:p>
        </w:tc>
        <w:tc>
          <w:tcPr>
            <w:tcW w:w="711"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olor w:val="000000"/>
              </w:rPr>
              <w:t>1-5</w:t>
            </w:r>
          </w:p>
        </w:tc>
        <w:tc>
          <w:tcPr>
            <w:tcW w:w="1985"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红色影片展播、瞻仰先烈、爱国主义讲座</w:t>
            </w:r>
          </w:p>
        </w:tc>
        <w:tc>
          <w:tcPr>
            <w:tcW w:w="2106"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弘扬革命传统、增强学生的爱国主义情感</w:t>
            </w:r>
          </w:p>
        </w:tc>
        <w:tc>
          <w:tcPr>
            <w:tcW w:w="1264"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s="宋体" w:hint="eastAsia"/>
                <w:color w:val="000000"/>
                <w:kern w:val="0"/>
              </w:rPr>
              <w:t>论文</w:t>
            </w:r>
          </w:p>
        </w:tc>
      </w:tr>
      <w:tr w:rsidR="006F79AB" w:rsidRPr="00AA4131" w:rsidTr="00947B85">
        <w:trPr>
          <w:trHeight w:val="1011"/>
          <w:jc w:val="center"/>
        </w:trPr>
        <w:tc>
          <w:tcPr>
            <w:tcW w:w="539" w:type="dxa"/>
            <w:tcBorders>
              <w:top w:val="single" w:sz="4" w:space="0" w:color="auto"/>
              <w:left w:val="single" w:sz="4" w:space="0" w:color="auto"/>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olor w:val="000000"/>
              </w:rPr>
              <w:t>2</w:t>
            </w:r>
          </w:p>
        </w:tc>
        <w:tc>
          <w:tcPr>
            <w:tcW w:w="1406"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人文通识</w:t>
            </w:r>
          </w:p>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系列讲座</w:t>
            </w:r>
          </w:p>
        </w:tc>
        <w:tc>
          <w:tcPr>
            <w:tcW w:w="711"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olor w:val="000000"/>
              </w:rPr>
              <w:t>1-4</w:t>
            </w:r>
          </w:p>
        </w:tc>
        <w:tc>
          <w:tcPr>
            <w:tcW w:w="1985"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中国传统文化、公共关系、职业素养等系列讲座</w:t>
            </w:r>
          </w:p>
        </w:tc>
        <w:tc>
          <w:tcPr>
            <w:tcW w:w="2106"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掌握人文知识、提高人文素养</w:t>
            </w:r>
          </w:p>
        </w:tc>
        <w:tc>
          <w:tcPr>
            <w:tcW w:w="1264"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论文</w:t>
            </w:r>
          </w:p>
        </w:tc>
      </w:tr>
      <w:tr w:rsidR="006F79AB" w:rsidRPr="00AA4131" w:rsidTr="00947B85">
        <w:trPr>
          <w:trHeight w:val="1011"/>
          <w:jc w:val="center"/>
        </w:trPr>
        <w:tc>
          <w:tcPr>
            <w:tcW w:w="539" w:type="dxa"/>
            <w:tcBorders>
              <w:top w:val="single" w:sz="4" w:space="0" w:color="auto"/>
              <w:left w:val="single" w:sz="4" w:space="0" w:color="auto"/>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olor w:val="000000"/>
              </w:rPr>
              <w:t>3</w:t>
            </w:r>
          </w:p>
        </w:tc>
        <w:tc>
          <w:tcPr>
            <w:tcW w:w="1406"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安全教育</w:t>
            </w:r>
          </w:p>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系列活动</w:t>
            </w:r>
          </w:p>
        </w:tc>
        <w:tc>
          <w:tcPr>
            <w:tcW w:w="711"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olor w:val="000000"/>
              </w:rPr>
              <w:t>1—4</w:t>
            </w:r>
          </w:p>
        </w:tc>
        <w:tc>
          <w:tcPr>
            <w:tcW w:w="1985"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安全知识讲座、安全演练与培训</w:t>
            </w:r>
          </w:p>
        </w:tc>
        <w:tc>
          <w:tcPr>
            <w:tcW w:w="2106"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s="Arial"/>
                <w:color w:val="000000"/>
              </w:rPr>
            </w:pPr>
            <w:r w:rsidRPr="00AA4131">
              <w:rPr>
                <w:rFonts w:hAnsi="宋体" w:cs="Arial" w:hint="eastAsia"/>
                <w:color w:val="000000"/>
              </w:rPr>
              <w:t>提高安全意识、掌握安全知识、提高安全防范能力</w:t>
            </w:r>
          </w:p>
        </w:tc>
        <w:tc>
          <w:tcPr>
            <w:tcW w:w="1264"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鉴定考核</w:t>
            </w:r>
          </w:p>
        </w:tc>
      </w:tr>
      <w:tr w:rsidR="006F79AB" w:rsidRPr="00AA4131" w:rsidTr="00947B85">
        <w:trPr>
          <w:trHeight w:val="1011"/>
          <w:jc w:val="center"/>
        </w:trPr>
        <w:tc>
          <w:tcPr>
            <w:tcW w:w="539" w:type="dxa"/>
            <w:tcBorders>
              <w:top w:val="single" w:sz="4" w:space="0" w:color="auto"/>
              <w:left w:val="single" w:sz="4" w:space="0" w:color="auto"/>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olor w:val="000000"/>
              </w:rPr>
              <w:lastRenderedPageBreak/>
              <w:t>4</w:t>
            </w:r>
          </w:p>
        </w:tc>
        <w:tc>
          <w:tcPr>
            <w:tcW w:w="1406"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社会公益</w:t>
            </w:r>
          </w:p>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hint="eastAsia"/>
                <w:color w:val="000000"/>
              </w:rPr>
              <w:t>活动</w:t>
            </w:r>
          </w:p>
        </w:tc>
        <w:tc>
          <w:tcPr>
            <w:tcW w:w="711"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jc w:val="center"/>
              <w:rPr>
                <w:rFonts w:hAnsi="宋体"/>
                <w:color w:val="000000"/>
              </w:rPr>
            </w:pPr>
            <w:r w:rsidRPr="00AA4131">
              <w:rPr>
                <w:rFonts w:hAnsi="宋体"/>
                <w:color w:val="000000"/>
              </w:rPr>
              <w:t>1—4</w:t>
            </w:r>
          </w:p>
        </w:tc>
        <w:tc>
          <w:tcPr>
            <w:tcW w:w="1985"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公益宣传、文化下乡、扶老助残、环保活动、志愿者活动</w:t>
            </w:r>
          </w:p>
        </w:tc>
        <w:tc>
          <w:tcPr>
            <w:tcW w:w="2106"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提升学生社会公益意识，促进大学生积极参与社会公益活动</w:t>
            </w:r>
          </w:p>
        </w:tc>
        <w:tc>
          <w:tcPr>
            <w:tcW w:w="1264" w:type="dxa"/>
            <w:tcBorders>
              <w:top w:val="nil"/>
              <w:left w:val="nil"/>
              <w:bottom w:val="single" w:sz="4" w:space="0" w:color="auto"/>
              <w:right w:val="single" w:sz="4" w:space="0" w:color="auto"/>
            </w:tcBorders>
            <w:vAlign w:val="center"/>
          </w:tcPr>
          <w:p w:rsidR="006F79AB" w:rsidRPr="00AA4131" w:rsidRDefault="006F79AB" w:rsidP="00947B85">
            <w:pPr>
              <w:pStyle w:val="af1"/>
              <w:adjustRightInd w:val="0"/>
              <w:snapToGrid w:val="0"/>
              <w:spacing w:line="276" w:lineRule="auto"/>
              <w:rPr>
                <w:rFonts w:hAnsi="宋体"/>
                <w:color w:val="000000"/>
              </w:rPr>
            </w:pPr>
            <w:r w:rsidRPr="00AA4131">
              <w:rPr>
                <w:rFonts w:hAnsi="宋体" w:hint="eastAsia"/>
                <w:color w:val="000000"/>
              </w:rPr>
              <w:t>鉴定考核</w:t>
            </w:r>
          </w:p>
        </w:tc>
      </w:tr>
      <w:tr w:rsidR="006F79AB" w:rsidRPr="00AA4131" w:rsidTr="006A549F">
        <w:trPr>
          <w:trHeight w:val="383"/>
          <w:jc w:val="center"/>
        </w:trPr>
        <w:tc>
          <w:tcPr>
            <w:tcW w:w="539" w:type="dxa"/>
            <w:tcBorders>
              <w:top w:val="nil"/>
              <w:left w:val="single" w:sz="4" w:space="0" w:color="auto"/>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hAnsi="宋体" w:cs="宋体"/>
                <w:color w:val="000000"/>
                <w:kern w:val="0"/>
                <w:szCs w:val="21"/>
              </w:rPr>
            </w:pPr>
            <w:r w:rsidRPr="00AA4131">
              <w:rPr>
                <w:rFonts w:ascii="宋体" w:hAnsi="宋体" w:cs="宋体"/>
                <w:color w:val="000000"/>
                <w:kern w:val="0"/>
                <w:szCs w:val="21"/>
              </w:rPr>
              <w:t>5</w:t>
            </w:r>
          </w:p>
        </w:tc>
        <w:tc>
          <w:tcPr>
            <w:tcW w:w="1406"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olor w:val="000000"/>
                <w:kern w:val="0"/>
                <w:szCs w:val="21"/>
              </w:rPr>
            </w:pPr>
            <w:r w:rsidRPr="00AA4131">
              <w:rPr>
                <w:rFonts w:ascii="宋体" w:hAnsi="宋体" w:hint="eastAsia"/>
                <w:color w:val="000000"/>
                <w:kern w:val="0"/>
                <w:szCs w:val="21"/>
              </w:rPr>
              <w:t>社会调查</w:t>
            </w:r>
          </w:p>
          <w:p w:rsidR="006F79AB" w:rsidRPr="00AA4131" w:rsidRDefault="006F79AB" w:rsidP="00947B85">
            <w:pPr>
              <w:widowControl/>
              <w:spacing w:line="276" w:lineRule="auto"/>
              <w:jc w:val="center"/>
              <w:rPr>
                <w:rFonts w:ascii="宋体"/>
                <w:color w:val="000000"/>
                <w:kern w:val="0"/>
                <w:szCs w:val="21"/>
              </w:rPr>
            </w:pPr>
            <w:r w:rsidRPr="00AA4131">
              <w:rPr>
                <w:rFonts w:ascii="宋体" w:hAnsi="宋体" w:cs="宋体" w:hint="eastAsia"/>
                <w:color w:val="000000"/>
                <w:kern w:val="0"/>
                <w:szCs w:val="21"/>
              </w:rPr>
              <w:t>专业调研</w:t>
            </w:r>
          </w:p>
        </w:tc>
        <w:tc>
          <w:tcPr>
            <w:tcW w:w="711"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hAnsi="宋体" w:cs="宋体"/>
                <w:color w:val="000000"/>
                <w:kern w:val="0"/>
                <w:szCs w:val="21"/>
              </w:rPr>
            </w:pPr>
            <w:r w:rsidRPr="00AA4131">
              <w:rPr>
                <w:rFonts w:ascii="宋体" w:hAnsi="宋体" w:cs="宋体"/>
                <w:color w:val="000000"/>
                <w:kern w:val="0"/>
                <w:szCs w:val="21"/>
              </w:rPr>
              <w:t>1</w:t>
            </w:r>
          </w:p>
        </w:tc>
        <w:tc>
          <w:tcPr>
            <w:tcW w:w="1985"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rPr>
                <w:rFonts w:ascii="宋体" w:cs="宋体"/>
                <w:color w:val="000000"/>
                <w:kern w:val="0"/>
                <w:szCs w:val="21"/>
              </w:rPr>
            </w:pPr>
            <w:r w:rsidRPr="00AA4131">
              <w:rPr>
                <w:rFonts w:ascii="宋体" w:hAnsi="宋体" w:cs="宋体" w:hint="eastAsia"/>
                <w:color w:val="000000"/>
                <w:kern w:val="0"/>
                <w:szCs w:val="21"/>
              </w:rPr>
              <w:t>调研印刷市场情况，印刷企业对人才能力的要求、就业需求</w:t>
            </w:r>
          </w:p>
        </w:tc>
        <w:tc>
          <w:tcPr>
            <w:tcW w:w="2106"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rPr>
                <w:rFonts w:ascii="宋体" w:cs="宋体"/>
                <w:color w:val="000000"/>
                <w:kern w:val="0"/>
                <w:szCs w:val="21"/>
              </w:rPr>
            </w:pPr>
            <w:r w:rsidRPr="00AA4131">
              <w:rPr>
                <w:rFonts w:ascii="宋体" w:hAnsi="宋体" w:cs="宋体" w:hint="eastAsia"/>
                <w:color w:val="000000"/>
                <w:kern w:val="0"/>
                <w:szCs w:val="21"/>
              </w:rPr>
              <w:t>了解印刷市场的需求、现状及发展趋势，印刷企业对员工的能力要求</w:t>
            </w:r>
          </w:p>
        </w:tc>
        <w:tc>
          <w:tcPr>
            <w:tcW w:w="1264"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color w:val="000000"/>
                <w:kern w:val="0"/>
                <w:szCs w:val="21"/>
              </w:rPr>
            </w:pPr>
            <w:r w:rsidRPr="00AA4131">
              <w:rPr>
                <w:rFonts w:ascii="宋体" w:hAnsi="宋体" w:cs="宋体" w:hint="eastAsia"/>
                <w:color w:val="000000"/>
                <w:kern w:val="0"/>
                <w:szCs w:val="21"/>
              </w:rPr>
              <w:t>调研报告</w:t>
            </w:r>
          </w:p>
        </w:tc>
      </w:tr>
      <w:tr w:rsidR="006F79AB" w:rsidRPr="00AA4131" w:rsidTr="00947B85">
        <w:trPr>
          <w:trHeight w:val="1047"/>
          <w:jc w:val="center"/>
        </w:trPr>
        <w:tc>
          <w:tcPr>
            <w:tcW w:w="539" w:type="dxa"/>
            <w:tcBorders>
              <w:top w:val="nil"/>
              <w:left w:val="single" w:sz="4" w:space="0" w:color="auto"/>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hAnsi="宋体" w:cs="宋体"/>
                <w:color w:val="000000"/>
                <w:kern w:val="0"/>
                <w:szCs w:val="21"/>
              </w:rPr>
            </w:pPr>
            <w:r w:rsidRPr="00AA4131">
              <w:rPr>
                <w:rFonts w:ascii="宋体" w:hAnsi="宋体" w:cs="宋体"/>
                <w:color w:val="000000"/>
                <w:kern w:val="0"/>
                <w:szCs w:val="21"/>
              </w:rPr>
              <w:t>6</w:t>
            </w:r>
          </w:p>
        </w:tc>
        <w:tc>
          <w:tcPr>
            <w:tcW w:w="1406"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color w:val="000000"/>
                <w:kern w:val="0"/>
                <w:szCs w:val="21"/>
              </w:rPr>
            </w:pPr>
            <w:r w:rsidRPr="00AA4131">
              <w:rPr>
                <w:rFonts w:ascii="宋体" w:hAnsi="宋体" w:cs="宋体" w:hint="eastAsia"/>
                <w:color w:val="000000"/>
                <w:kern w:val="0"/>
                <w:szCs w:val="21"/>
              </w:rPr>
              <w:t>社团活动</w:t>
            </w:r>
          </w:p>
        </w:tc>
        <w:tc>
          <w:tcPr>
            <w:tcW w:w="711"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hAnsi="宋体" w:cs="宋体"/>
                <w:color w:val="000000"/>
                <w:kern w:val="0"/>
                <w:szCs w:val="21"/>
              </w:rPr>
            </w:pPr>
            <w:r w:rsidRPr="00AA4131">
              <w:rPr>
                <w:rFonts w:ascii="宋体" w:hAnsi="宋体" w:cs="宋体"/>
                <w:color w:val="000000"/>
                <w:kern w:val="0"/>
                <w:szCs w:val="21"/>
              </w:rPr>
              <w:t>1-4</w:t>
            </w:r>
          </w:p>
        </w:tc>
        <w:tc>
          <w:tcPr>
            <w:tcW w:w="1985"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rPr>
                <w:rFonts w:ascii="宋体" w:cs="宋体"/>
                <w:color w:val="000000"/>
                <w:kern w:val="0"/>
                <w:szCs w:val="21"/>
              </w:rPr>
            </w:pPr>
            <w:r w:rsidRPr="00AA4131">
              <w:rPr>
                <w:rFonts w:ascii="宋体" w:hAnsi="宋体" w:cs="宋体" w:hint="eastAsia"/>
                <w:color w:val="000000"/>
                <w:kern w:val="0"/>
                <w:szCs w:val="21"/>
              </w:rPr>
              <w:t>参加包装印刷类社团，积极参与社团活动</w:t>
            </w:r>
          </w:p>
        </w:tc>
        <w:tc>
          <w:tcPr>
            <w:tcW w:w="2106"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rPr>
                <w:rFonts w:ascii="宋体" w:cs="宋体"/>
                <w:color w:val="000000"/>
                <w:kern w:val="0"/>
                <w:szCs w:val="21"/>
              </w:rPr>
            </w:pPr>
            <w:r w:rsidRPr="00AA4131">
              <w:rPr>
                <w:rFonts w:ascii="宋体" w:hAnsi="宋体" w:cs="宋体" w:hint="eastAsia"/>
                <w:color w:val="000000"/>
                <w:kern w:val="0"/>
                <w:szCs w:val="21"/>
              </w:rPr>
              <w:t>通过参与社团及社团活动，促进专业知识学习</w:t>
            </w:r>
          </w:p>
        </w:tc>
        <w:tc>
          <w:tcPr>
            <w:tcW w:w="1264" w:type="dxa"/>
            <w:tcBorders>
              <w:top w:val="nil"/>
              <w:left w:val="nil"/>
              <w:bottom w:val="single" w:sz="4" w:space="0" w:color="auto"/>
              <w:right w:val="single" w:sz="4" w:space="0" w:color="auto"/>
            </w:tcBorders>
            <w:vAlign w:val="center"/>
          </w:tcPr>
          <w:p w:rsidR="006F79AB" w:rsidRPr="00AA4131" w:rsidRDefault="006F79AB" w:rsidP="00947B85">
            <w:pPr>
              <w:widowControl/>
              <w:spacing w:line="276" w:lineRule="auto"/>
              <w:jc w:val="center"/>
              <w:rPr>
                <w:rFonts w:ascii="宋体" w:cs="宋体"/>
                <w:color w:val="000000"/>
                <w:kern w:val="0"/>
                <w:szCs w:val="21"/>
              </w:rPr>
            </w:pPr>
            <w:r w:rsidRPr="00AA4131">
              <w:rPr>
                <w:rFonts w:ascii="宋体" w:hAnsi="宋体" w:cs="宋体" w:hint="eastAsia"/>
                <w:color w:val="000000"/>
                <w:kern w:val="0"/>
                <w:szCs w:val="21"/>
              </w:rPr>
              <w:t>鉴定考核</w:t>
            </w:r>
          </w:p>
        </w:tc>
      </w:tr>
    </w:tbl>
    <w:p w:rsidR="006F79AB" w:rsidRPr="006E2625" w:rsidRDefault="006F79AB" w:rsidP="004A1108">
      <w:pPr>
        <w:spacing w:line="440" w:lineRule="exact"/>
        <w:ind w:firstLineChars="200" w:firstLine="480"/>
        <w:rPr>
          <w:rFonts w:eastAsia="黑体"/>
          <w:color w:val="000000"/>
          <w:sz w:val="24"/>
        </w:rPr>
      </w:pPr>
      <w:r w:rsidRPr="006E2625">
        <w:rPr>
          <w:rFonts w:eastAsia="黑体" w:hint="eastAsia"/>
          <w:color w:val="000000"/>
          <w:sz w:val="24"/>
        </w:rPr>
        <w:t>十一、教学团队的配置</w:t>
      </w:r>
      <w:r w:rsidRPr="006E2625">
        <w:rPr>
          <w:rFonts w:eastAsia="黑体"/>
          <w:color w:val="000000"/>
          <w:sz w:val="24"/>
        </w:rPr>
        <w:t xml:space="preserve">                                                                                                                         </w:t>
      </w:r>
    </w:p>
    <w:p w:rsidR="006F79AB" w:rsidRPr="003135BB" w:rsidRDefault="006F79AB" w:rsidP="004A1108">
      <w:pPr>
        <w:adjustRightInd w:val="0"/>
        <w:snapToGrid w:val="0"/>
        <w:spacing w:line="440" w:lineRule="exact"/>
        <w:ind w:firstLineChars="200" w:firstLine="482"/>
        <w:rPr>
          <w:rFonts w:ascii="楷体_GB2312" w:eastAsia="楷体_GB2312" w:hAnsi="楷体"/>
          <w:b/>
          <w:color w:val="000000"/>
          <w:sz w:val="24"/>
        </w:rPr>
      </w:pPr>
      <w:r w:rsidRPr="003135BB">
        <w:rPr>
          <w:rFonts w:ascii="楷体_GB2312" w:eastAsia="楷体_GB2312" w:hAnsi="楷体" w:hint="eastAsia"/>
          <w:b/>
          <w:color w:val="000000"/>
          <w:sz w:val="24"/>
        </w:rPr>
        <w:t>（一）专业指导委员会</w:t>
      </w:r>
    </w:p>
    <w:p w:rsidR="006F79AB" w:rsidRPr="006E2625" w:rsidRDefault="006F79AB" w:rsidP="004A1108">
      <w:pPr>
        <w:widowControl/>
        <w:adjustRightInd w:val="0"/>
        <w:snapToGrid w:val="0"/>
        <w:spacing w:line="440" w:lineRule="exact"/>
        <w:ind w:firstLineChars="200" w:firstLine="480"/>
        <w:rPr>
          <w:color w:val="000000"/>
          <w:sz w:val="24"/>
        </w:rPr>
      </w:pPr>
      <w:r w:rsidRPr="006E2625">
        <w:rPr>
          <w:rFonts w:hint="eastAsia"/>
          <w:color w:val="000000"/>
          <w:sz w:val="24"/>
        </w:rPr>
        <w:t>专业指导委员会由具有较高的理论水平和丰富实践经验的行业专家组成，能够引领数字印刷专业建设发展，较强的前瞻意识和规划能力，主持教学、培训及实训基地建设，能够解决专业建设和人才培养实施过程中的关键问题。</w:t>
      </w:r>
    </w:p>
    <w:p w:rsidR="006F79AB" w:rsidRPr="006E2625" w:rsidRDefault="006F79AB" w:rsidP="004A1108">
      <w:pPr>
        <w:spacing w:afterLines="50" w:line="440" w:lineRule="exact"/>
        <w:jc w:val="center"/>
        <w:rPr>
          <w:rFonts w:ascii="黑体" w:eastAsia="黑体" w:hAnsi="黑体"/>
          <w:bCs/>
          <w:color w:val="000000"/>
          <w:sz w:val="24"/>
        </w:rPr>
      </w:pPr>
      <w:r w:rsidRPr="006E2625">
        <w:rPr>
          <w:rFonts w:ascii="黑体" w:eastAsia="黑体" w:hAnsi="黑体" w:hint="eastAsia"/>
          <w:bCs/>
          <w:color w:val="000000"/>
          <w:sz w:val="24"/>
        </w:rPr>
        <w:t>印刷管理系专业指导委员会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943"/>
        <w:gridCol w:w="3203"/>
        <w:gridCol w:w="3722"/>
      </w:tblGrid>
      <w:tr w:rsidR="006F79AB" w:rsidRPr="002F7F61" w:rsidTr="00947B85">
        <w:trPr>
          <w:cantSplit/>
          <w:trHeight w:val="644"/>
          <w:tblHeader/>
          <w:jc w:val="center"/>
        </w:trPr>
        <w:tc>
          <w:tcPr>
            <w:tcW w:w="720" w:type="dxa"/>
            <w:vAlign w:val="center"/>
          </w:tcPr>
          <w:p w:rsidR="006F79AB" w:rsidRPr="002F7F61" w:rsidRDefault="006F79AB" w:rsidP="00947B85">
            <w:pPr>
              <w:spacing w:line="440" w:lineRule="exact"/>
              <w:jc w:val="center"/>
              <w:rPr>
                <w:rFonts w:ascii="宋体"/>
                <w:b/>
                <w:bCs/>
                <w:color w:val="000000"/>
                <w:szCs w:val="21"/>
              </w:rPr>
            </w:pPr>
            <w:r w:rsidRPr="002F7F61">
              <w:rPr>
                <w:rFonts w:ascii="宋体" w:hAnsi="宋体" w:hint="eastAsia"/>
                <w:b/>
                <w:bCs/>
                <w:color w:val="000000"/>
                <w:szCs w:val="21"/>
              </w:rPr>
              <w:t>序号</w:t>
            </w:r>
          </w:p>
        </w:tc>
        <w:tc>
          <w:tcPr>
            <w:tcW w:w="943" w:type="dxa"/>
            <w:vAlign w:val="center"/>
          </w:tcPr>
          <w:p w:rsidR="006F79AB" w:rsidRPr="002F7F61" w:rsidRDefault="006F79AB" w:rsidP="00947B85">
            <w:pPr>
              <w:spacing w:line="440" w:lineRule="exact"/>
              <w:jc w:val="center"/>
              <w:rPr>
                <w:rFonts w:ascii="宋体"/>
                <w:b/>
                <w:bCs/>
                <w:color w:val="000000"/>
                <w:szCs w:val="21"/>
              </w:rPr>
            </w:pPr>
            <w:r w:rsidRPr="002F7F61">
              <w:rPr>
                <w:rFonts w:ascii="宋体" w:hAnsi="宋体" w:hint="eastAsia"/>
                <w:b/>
                <w:bCs/>
                <w:color w:val="000000"/>
                <w:szCs w:val="21"/>
              </w:rPr>
              <w:t>姓名</w:t>
            </w:r>
          </w:p>
        </w:tc>
        <w:tc>
          <w:tcPr>
            <w:tcW w:w="3203" w:type="dxa"/>
            <w:vAlign w:val="center"/>
          </w:tcPr>
          <w:p w:rsidR="006F79AB" w:rsidRPr="002F7F61" w:rsidRDefault="006F79AB" w:rsidP="00947B85">
            <w:pPr>
              <w:spacing w:line="440" w:lineRule="exact"/>
              <w:jc w:val="center"/>
              <w:rPr>
                <w:rFonts w:ascii="宋体"/>
                <w:b/>
                <w:bCs/>
                <w:color w:val="000000"/>
                <w:szCs w:val="21"/>
              </w:rPr>
            </w:pPr>
            <w:r w:rsidRPr="002F7F61">
              <w:rPr>
                <w:rFonts w:ascii="宋体" w:hAnsi="宋体" w:hint="eastAsia"/>
                <w:b/>
                <w:bCs/>
                <w:color w:val="000000"/>
                <w:szCs w:val="21"/>
              </w:rPr>
              <w:t>工作单位及职务</w:t>
            </w:r>
          </w:p>
        </w:tc>
        <w:tc>
          <w:tcPr>
            <w:tcW w:w="3722" w:type="dxa"/>
            <w:vAlign w:val="center"/>
          </w:tcPr>
          <w:p w:rsidR="006F79AB" w:rsidRPr="002F7F61" w:rsidRDefault="006F79AB" w:rsidP="00947B85">
            <w:pPr>
              <w:spacing w:line="440" w:lineRule="exact"/>
              <w:jc w:val="center"/>
              <w:rPr>
                <w:rFonts w:ascii="宋体"/>
                <w:b/>
                <w:bCs/>
                <w:color w:val="000000"/>
                <w:szCs w:val="21"/>
              </w:rPr>
            </w:pPr>
            <w:r w:rsidRPr="002F7F61">
              <w:rPr>
                <w:rFonts w:ascii="宋体" w:hAnsi="宋体" w:hint="eastAsia"/>
                <w:b/>
                <w:bCs/>
                <w:color w:val="000000"/>
                <w:szCs w:val="21"/>
              </w:rPr>
              <w:t>专业指导工作</w:t>
            </w:r>
          </w:p>
        </w:tc>
      </w:tr>
      <w:tr w:rsidR="006F79AB" w:rsidRPr="002F7F61" w:rsidTr="00947B85">
        <w:trPr>
          <w:jc w:val="center"/>
        </w:trPr>
        <w:tc>
          <w:tcPr>
            <w:tcW w:w="720" w:type="dxa"/>
            <w:vAlign w:val="center"/>
          </w:tcPr>
          <w:p w:rsidR="006F79AB" w:rsidRPr="002F7F61" w:rsidRDefault="006F79AB" w:rsidP="00947B85">
            <w:pPr>
              <w:spacing w:line="440" w:lineRule="exact"/>
              <w:jc w:val="center"/>
              <w:rPr>
                <w:rFonts w:ascii="宋体" w:hAnsi="宋体"/>
                <w:bCs/>
                <w:color w:val="000000"/>
                <w:szCs w:val="21"/>
              </w:rPr>
            </w:pPr>
            <w:r w:rsidRPr="002F7F61">
              <w:rPr>
                <w:rFonts w:ascii="宋体" w:hAnsi="宋体"/>
                <w:bCs/>
                <w:color w:val="000000"/>
                <w:szCs w:val="21"/>
              </w:rPr>
              <w:t>1</w:t>
            </w:r>
          </w:p>
        </w:tc>
        <w:tc>
          <w:tcPr>
            <w:tcW w:w="943"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张合兴</w:t>
            </w:r>
          </w:p>
        </w:tc>
        <w:tc>
          <w:tcPr>
            <w:tcW w:w="3203" w:type="dxa"/>
            <w:vAlign w:val="center"/>
          </w:tcPr>
          <w:p w:rsidR="006F79AB" w:rsidRPr="002F7F61" w:rsidRDefault="006F79AB" w:rsidP="00947B85">
            <w:pPr>
              <w:spacing w:line="440" w:lineRule="exact"/>
              <w:jc w:val="left"/>
              <w:rPr>
                <w:rFonts w:ascii="宋体"/>
                <w:bCs/>
                <w:color w:val="000000"/>
                <w:szCs w:val="21"/>
              </w:rPr>
            </w:pPr>
            <w:r w:rsidRPr="002F7F61">
              <w:rPr>
                <w:rFonts w:ascii="宋体" w:hAnsi="宋体" w:hint="eastAsia"/>
                <w:bCs/>
                <w:color w:val="000000"/>
                <w:szCs w:val="21"/>
              </w:rPr>
              <w:t>河北北方印刷技术印刷机械研究所董事长</w:t>
            </w:r>
          </w:p>
        </w:tc>
        <w:tc>
          <w:tcPr>
            <w:tcW w:w="3722" w:type="dxa"/>
            <w:vAlign w:val="center"/>
          </w:tcPr>
          <w:p w:rsidR="006F79AB" w:rsidRPr="002F7F61" w:rsidRDefault="006F79AB" w:rsidP="004A1108">
            <w:pPr>
              <w:spacing w:line="440" w:lineRule="exact"/>
              <w:ind w:firstLineChars="200" w:firstLine="420"/>
              <w:jc w:val="left"/>
              <w:rPr>
                <w:rFonts w:ascii="宋体"/>
                <w:bCs/>
                <w:color w:val="000000"/>
                <w:szCs w:val="21"/>
              </w:rPr>
            </w:pPr>
            <w:r w:rsidRPr="002F7F61">
              <w:rPr>
                <w:rFonts w:ascii="宋体" w:hAnsi="宋体" w:hint="eastAsia"/>
                <w:bCs/>
                <w:color w:val="000000"/>
                <w:szCs w:val="21"/>
              </w:rPr>
              <w:t>印刷管理系专业指导委员会主席，致力于印刷管理系教学改革、人才培养方案制定、新专业申报、专职教师培训、专业技术研讨等方面的指导性工作。</w:t>
            </w:r>
          </w:p>
        </w:tc>
      </w:tr>
      <w:tr w:rsidR="006F79AB" w:rsidRPr="002F7F61" w:rsidTr="00947B85">
        <w:trPr>
          <w:jc w:val="center"/>
        </w:trPr>
        <w:tc>
          <w:tcPr>
            <w:tcW w:w="720" w:type="dxa"/>
            <w:vAlign w:val="center"/>
          </w:tcPr>
          <w:p w:rsidR="006F79AB" w:rsidRPr="002F7F61" w:rsidRDefault="006F79AB" w:rsidP="00947B85">
            <w:pPr>
              <w:spacing w:line="440" w:lineRule="exact"/>
              <w:jc w:val="center"/>
              <w:rPr>
                <w:rFonts w:ascii="宋体" w:hAnsi="宋体"/>
                <w:bCs/>
                <w:color w:val="000000"/>
                <w:szCs w:val="21"/>
              </w:rPr>
            </w:pPr>
            <w:r w:rsidRPr="002F7F61">
              <w:rPr>
                <w:rFonts w:ascii="宋体" w:hAnsi="宋体"/>
                <w:bCs/>
                <w:color w:val="000000"/>
                <w:szCs w:val="21"/>
              </w:rPr>
              <w:t>2</w:t>
            </w:r>
          </w:p>
        </w:tc>
        <w:tc>
          <w:tcPr>
            <w:tcW w:w="943"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李魁山</w:t>
            </w:r>
          </w:p>
        </w:tc>
        <w:tc>
          <w:tcPr>
            <w:tcW w:w="3203" w:type="dxa"/>
            <w:vAlign w:val="center"/>
          </w:tcPr>
          <w:p w:rsidR="006F79AB" w:rsidRPr="002F7F61" w:rsidRDefault="006F79AB" w:rsidP="00947B85">
            <w:pPr>
              <w:spacing w:line="276" w:lineRule="auto"/>
              <w:jc w:val="left"/>
              <w:rPr>
                <w:rFonts w:ascii="宋体"/>
                <w:bCs/>
                <w:color w:val="000000"/>
                <w:szCs w:val="21"/>
              </w:rPr>
            </w:pPr>
            <w:r w:rsidRPr="002F7F61">
              <w:rPr>
                <w:rFonts w:ascii="宋体" w:hAnsi="宋体" w:hint="eastAsia"/>
                <w:bCs/>
                <w:color w:val="000000"/>
                <w:szCs w:val="21"/>
              </w:rPr>
              <w:t>原河北印刷协会秘书长</w:t>
            </w:r>
          </w:p>
          <w:p w:rsidR="006F79AB" w:rsidRPr="002F7F61" w:rsidRDefault="006F79AB" w:rsidP="00947B85">
            <w:pPr>
              <w:spacing w:line="276" w:lineRule="auto"/>
              <w:jc w:val="left"/>
              <w:rPr>
                <w:rFonts w:ascii="宋体"/>
                <w:bCs/>
                <w:color w:val="000000"/>
                <w:szCs w:val="21"/>
              </w:rPr>
            </w:pPr>
            <w:r w:rsidRPr="002F7F61">
              <w:rPr>
                <w:rFonts w:ascii="宋体" w:hAnsi="宋体" w:hint="eastAsia"/>
                <w:bCs/>
                <w:color w:val="000000"/>
                <w:szCs w:val="21"/>
              </w:rPr>
              <w:t>原中国印协理事</w:t>
            </w:r>
          </w:p>
          <w:p w:rsidR="006F79AB" w:rsidRPr="002F7F61" w:rsidRDefault="006F79AB" w:rsidP="00947B85">
            <w:pPr>
              <w:spacing w:line="276" w:lineRule="auto"/>
              <w:jc w:val="left"/>
              <w:rPr>
                <w:rFonts w:ascii="宋体"/>
                <w:bCs/>
                <w:color w:val="000000"/>
                <w:szCs w:val="21"/>
              </w:rPr>
            </w:pPr>
            <w:r w:rsidRPr="002F7F61">
              <w:rPr>
                <w:rFonts w:ascii="宋体" w:hAnsi="宋体" w:hint="eastAsia"/>
                <w:bCs/>
                <w:color w:val="000000"/>
                <w:szCs w:val="21"/>
              </w:rPr>
              <w:t>原全国出版百佳印刷工作者</w:t>
            </w:r>
          </w:p>
          <w:p w:rsidR="006F79AB" w:rsidRPr="002F7F61" w:rsidRDefault="006F79AB" w:rsidP="00947B85">
            <w:pPr>
              <w:spacing w:line="276" w:lineRule="auto"/>
              <w:jc w:val="left"/>
              <w:rPr>
                <w:rFonts w:ascii="宋体"/>
                <w:bCs/>
                <w:color w:val="000000"/>
                <w:szCs w:val="21"/>
              </w:rPr>
            </w:pPr>
            <w:r w:rsidRPr="002F7F61">
              <w:rPr>
                <w:rFonts w:ascii="宋体" w:hAnsi="宋体" w:hint="eastAsia"/>
                <w:bCs/>
                <w:color w:val="000000"/>
                <w:szCs w:val="21"/>
              </w:rPr>
              <w:t>原深圳华德防伪印刷技术有限公司总经理</w:t>
            </w:r>
          </w:p>
          <w:p w:rsidR="006F79AB" w:rsidRPr="002F7F61" w:rsidRDefault="006F79AB" w:rsidP="00947B85">
            <w:pPr>
              <w:spacing w:line="276" w:lineRule="auto"/>
              <w:jc w:val="left"/>
              <w:rPr>
                <w:rFonts w:ascii="宋体"/>
                <w:bCs/>
                <w:color w:val="000000"/>
                <w:szCs w:val="21"/>
              </w:rPr>
            </w:pPr>
            <w:r w:rsidRPr="002F7F61">
              <w:rPr>
                <w:rFonts w:ascii="宋体" w:hAnsi="宋体" w:hint="eastAsia"/>
                <w:bCs/>
                <w:color w:val="000000"/>
                <w:szCs w:val="21"/>
              </w:rPr>
              <w:t>原深圳技术监督局</w:t>
            </w:r>
            <w:r w:rsidRPr="002F7F61">
              <w:rPr>
                <w:rFonts w:ascii="宋体" w:hAnsi="宋体"/>
                <w:bCs/>
                <w:color w:val="000000"/>
                <w:szCs w:val="21"/>
              </w:rPr>
              <w:t>ISO</w:t>
            </w:r>
            <w:r w:rsidRPr="002F7F61">
              <w:rPr>
                <w:rFonts w:ascii="宋体" w:hAnsi="宋体" w:hint="eastAsia"/>
                <w:bCs/>
                <w:color w:val="000000"/>
                <w:szCs w:val="21"/>
              </w:rPr>
              <w:t>技术专家</w:t>
            </w:r>
          </w:p>
          <w:p w:rsidR="006F79AB" w:rsidRPr="002F7F61" w:rsidRDefault="006F79AB" w:rsidP="00947B85">
            <w:pPr>
              <w:spacing w:line="276" w:lineRule="auto"/>
              <w:jc w:val="left"/>
              <w:rPr>
                <w:rFonts w:ascii="宋体"/>
                <w:bCs/>
                <w:color w:val="000000"/>
                <w:szCs w:val="21"/>
              </w:rPr>
            </w:pPr>
            <w:r w:rsidRPr="002F7F61">
              <w:rPr>
                <w:rFonts w:ascii="宋体" w:hAnsi="宋体" w:hint="eastAsia"/>
                <w:bCs/>
                <w:color w:val="000000"/>
                <w:szCs w:val="21"/>
              </w:rPr>
              <w:t>原新华印刷二厂厂长</w:t>
            </w:r>
          </w:p>
        </w:tc>
        <w:tc>
          <w:tcPr>
            <w:tcW w:w="3722" w:type="dxa"/>
            <w:vAlign w:val="center"/>
          </w:tcPr>
          <w:p w:rsidR="006F79AB" w:rsidRPr="002F7F61" w:rsidRDefault="006F79AB" w:rsidP="004A1108">
            <w:pPr>
              <w:spacing w:line="440" w:lineRule="exact"/>
              <w:ind w:firstLineChars="200" w:firstLine="420"/>
              <w:jc w:val="left"/>
              <w:rPr>
                <w:rFonts w:ascii="宋体"/>
                <w:bCs/>
                <w:color w:val="000000"/>
                <w:szCs w:val="21"/>
              </w:rPr>
            </w:pPr>
            <w:r w:rsidRPr="002F7F61">
              <w:rPr>
                <w:rFonts w:ascii="宋体" w:hAnsi="宋体" w:hint="eastAsia"/>
                <w:bCs/>
                <w:color w:val="000000"/>
                <w:szCs w:val="21"/>
              </w:rPr>
              <w:t>多年从事印刷行业工作，具有丰富的理论和实践经验，曾获“黑水印制作方法”和“湿敏防伪标”两项国家专利，指导我系的专业建设和教学工作。</w:t>
            </w:r>
          </w:p>
        </w:tc>
      </w:tr>
      <w:tr w:rsidR="006F79AB" w:rsidRPr="002F7F61" w:rsidTr="00947B85">
        <w:trPr>
          <w:trHeight w:val="813"/>
          <w:jc w:val="center"/>
        </w:trPr>
        <w:tc>
          <w:tcPr>
            <w:tcW w:w="720" w:type="dxa"/>
            <w:vAlign w:val="center"/>
          </w:tcPr>
          <w:p w:rsidR="006F79AB" w:rsidRPr="002F7F61" w:rsidRDefault="006F79AB" w:rsidP="00947B85">
            <w:pPr>
              <w:spacing w:line="440" w:lineRule="exact"/>
              <w:jc w:val="center"/>
              <w:rPr>
                <w:rFonts w:ascii="宋体" w:hAnsi="宋体"/>
                <w:bCs/>
                <w:color w:val="000000"/>
                <w:szCs w:val="21"/>
              </w:rPr>
            </w:pPr>
            <w:r w:rsidRPr="002F7F61">
              <w:rPr>
                <w:rFonts w:ascii="宋体" w:hAnsi="宋体"/>
                <w:bCs/>
                <w:color w:val="000000"/>
                <w:szCs w:val="21"/>
              </w:rPr>
              <w:t>3</w:t>
            </w:r>
          </w:p>
        </w:tc>
        <w:tc>
          <w:tcPr>
            <w:tcW w:w="943"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邢淑新</w:t>
            </w:r>
          </w:p>
        </w:tc>
        <w:tc>
          <w:tcPr>
            <w:tcW w:w="3203" w:type="dxa"/>
            <w:vAlign w:val="center"/>
          </w:tcPr>
          <w:p w:rsidR="006F79AB" w:rsidRPr="002F7F61" w:rsidRDefault="006F79AB" w:rsidP="00947B85">
            <w:pPr>
              <w:spacing w:line="440" w:lineRule="exact"/>
              <w:jc w:val="left"/>
              <w:rPr>
                <w:rFonts w:ascii="宋体"/>
                <w:bCs/>
                <w:color w:val="000000"/>
                <w:szCs w:val="21"/>
              </w:rPr>
            </w:pPr>
            <w:r w:rsidRPr="002F7F61">
              <w:rPr>
                <w:rFonts w:ascii="宋体" w:hAnsi="宋体" w:hint="eastAsia"/>
                <w:bCs/>
                <w:color w:val="000000"/>
                <w:szCs w:val="21"/>
              </w:rPr>
              <w:t>石家庄乡依印刷有限公司</w:t>
            </w:r>
          </w:p>
          <w:p w:rsidR="006F79AB" w:rsidRPr="002F7F61" w:rsidRDefault="006F79AB" w:rsidP="00947B85">
            <w:pPr>
              <w:spacing w:line="440" w:lineRule="exact"/>
              <w:jc w:val="left"/>
              <w:rPr>
                <w:rFonts w:ascii="宋体" w:hAnsi="宋体"/>
                <w:bCs/>
                <w:color w:val="000000"/>
                <w:szCs w:val="21"/>
              </w:rPr>
            </w:pPr>
            <w:r w:rsidRPr="002F7F61">
              <w:rPr>
                <w:rFonts w:ascii="宋体" w:hAnsi="宋体" w:hint="eastAsia"/>
                <w:bCs/>
                <w:color w:val="000000"/>
                <w:szCs w:val="21"/>
              </w:rPr>
              <w:t>总经理</w:t>
            </w:r>
            <w:r w:rsidRPr="002F7F61">
              <w:rPr>
                <w:rFonts w:ascii="宋体" w:hAnsi="宋体"/>
                <w:bCs/>
                <w:color w:val="000000"/>
                <w:szCs w:val="21"/>
              </w:rPr>
              <w:t xml:space="preserve">                         </w:t>
            </w:r>
          </w:p>
        </w:tc>
        <w:tc>
          <w:tcPr>
            <w:tcW w:w="3722" w:type="dxa"/>
            <w:vAlign w:val="center"/>
          </w:tcPr>
          <w:p w:rsidR="006F79AB" w:rsidRPr="002F7F61" w:rsidRDefault="006F79AB" w:rsidP="00947B85">
            <w:pPr>
              <w:spacing w:line="440" w:lineRule="exact"/>
              <w:jc w:val="left"/>
              <w:rPr>
                <w:rFonts w:ascii="宋体"/>
                <w:bCs/>
                <w:color w:val="000000"/>
                <w:szCs w:val="21"/>
              </w:rPr>
            </w:pPr>
            <w:r w:rsidRPr="002F7F61">
              <w:rPr>
                <w:rFonts w:ascii="宋体" w:hAnsi="宋体" w:hint="eastAsia"/>
                <w:bCs/>
                <w:color w:val="000000"/>
                <w:szCs w:val="21"/>
              </w:rPr>
              <w:t>河北印刷行业知名企业家，为我系培养教师专业技能、校企合作课程开发、校企合作教材开发、学生顶岗实习提供有</w:t>
            </w:r>
            <w:r w:rsidRPr="002F7F61">
              <w:rPr>
                <w:rFonts w:ascii="宋体" w:hAnsi="宋体" w:hint="eastAsia"/>
                <w:bCs/>
                <w:color w:val="000000"/>
                <w:szCs w:val="21"/>
              </w:rPr>
              <w:lastRenderedPageBreak/>
              <w:t>利条件。</w:t>
            </w:r>
          </w:p>
        </w:tc>
      </w:tr>
    </w:tbl>
    <w:p w:rsidR="006F79AB" w:rsidRPr="002F7F61" w:rsidRDefault="006F79AB" w:rsidP="004A1108">
      <w:pPr>
        <w:adjustRightInd w:val="0"/>
        <w:snapToGrid w:val="0"/>
        <w:spacing w:line="440" w:lineRule="exact"/>
        <w:ind w:firstLineChars="200" w:firstLine="482"/>
        <w:rPr>
          <w:rFonts w:ascii="楷体_GB2312" w:eastAsia="楷体_GB2312" w:hAnsi="楷体"/>
          <w:b/>
          <w:color w:val="000000"/>
          <w:sz w:val="24"/>
        </w:rPr>
      </w:pPr>
      <w:r w:rsidRPr="002F7F61">
        <w:rPr>
          <w:rFonts w:ascii="楷体_GB2312" w:eastAsia="楷体_GB2312" w:hAnsi="楷体" w:hint="eastAsia"/>
          <w:b/>
          <w:color w:val="000000"/>
          <w:sz w:val="24"/>
        </w:rPr>
        <w:lastRenderedPageBreak/>
        <w:t>（二）专任教师</w:t>
      </w:r>
    </w:p>
    <w:p w:rsidR="006F79AB" w:rsidRPr="006E2625" w:rsidRDefault="006F79AB" w:rsidP="004A1108">
      <w:pPr>
        <w:adjustRightInd w:val="0"/>
        <w:snapToGrid w:val="0"/>
        <w:spacing w:line="440" w:lineRule="exact"/>
        <w:ind w:firstLineChars="200" w:firstLine="480"/>
        <w:rPr>
          <w:color w:val="000000"/>
          <w:sz w:val="24"/>
        </w:rPr>
      </w:pPr>
      <w:r w:rsidRPr="006E2625">
        <w:rPr>
          <w:color w:val="000000"/>
          <w:sz w:val="24"/>
        </w:rPr>
        <w:t xml:space="preserve">1. </w:t>
      </w:r>
      <w:r w:rsidRPr="006E2625">
        <w:rPr>
          <w:rFonts w:hint="eastAsia"/>
          <w:color w:val="000000"/>
          <w:sz w:val="24"/>
        </w:rPr>
        <w:t>具备包装印刷类专业或平面、艺术设计等相关专业本科或研究生以上学历，较深厚的数字印刷技术专业知识、宽广的相关学科知识、必要的职业教育理论和教学方法。</w:t>
      </w:r>
    </w:p>
    <w:p w:rsidR="006F79AB" w:rsidRPr="006E2625" w:rsidRDefault="006F79AB" w:rsidP="004A1108">
      <w:pPr>
        <w:adjustRightInd w:val="0"/>
        <w:snapToGrid w:val="0"/>
        <w:spacing w:line="440" w:lineRule="exact"/>
        <w:ind w:firstLineChars="200" w:firstLine="480"/>
        <w:rPr>
          <w:color w:val="000000"/>
          <w:sz w:val="24"/>
        </w:rPr>
      </w:pPr>
      <w:r w:rsidRPr="006E2625">
        <w:rPr>
          <w:color w:val="000000"/>
          <w:sz w:val="24"/>
        </w:rPr>
        <w:t xml:space="preserve">2. </w:t>
      </w:r>
      <w:r w:rsidRPr="006E2625">
        <w:rPr>
          <w:rFonts w:hint="eastAsia"/>
          <w:color w:val="000000"/>
          <w:sz w:val="24"/>
        </w:rPr>
        <w:t>具有创新性思维、教学思路、教学方法，能够对学生进行企业理念及职业素质的教育。</w:t>
      </w:r>
    </w:p>
    <w:p w:rsidR="006F79AB" w:rsidRPr="006E2625" w:rsidRDefault="006F79AB" w:rsidP="004A1108">
      <w:pPr>
        <w:adjustRightInd w:val="0"/>
        <w:snapToGrid w:val="0"/>
        <w:spacing w:line="440" w:lineRule="exact"/>
        <w:ind w:firstLineChars="200" w:firstLine="480"/>
        <w:rPr>
          <w:color w:val="000000"/>
          <w:sz w:val="24"/>
        </w:rPr>
      </w:pPr>
      <w:r w:rsidRPr="006E2625">
        <w:rPr>
          <w:color w:val="000000"/>
          <w:sz w:val="24"/>
        </w:rPr>
        <w:t xml:space="preserve">3. </w:t>
      </w:r>
      <w:r w:rsidRPr="006E2625">
        <w:rPr>
          <w:rFonts w:hint="eastAsia"/>
          <w:color w:val="000000"/>
          <w:sz w:val="24"/>
        </w:rPr>
        <w:t>具有较宽广的视野，能熟知和把握行业现状及发展趋势，能及时更新教学内容。</w:t>
      </w:r>
    </w:p>
    <w:p w:rsidR="006F79AB" w:rsidRPr="002F7F61" w:rsidRDefault="006F79AB" w:rsidP="004A1108">
      <w:pPr>
        <w:adjustRightInd w:val="0"/>
        <w:snapToGrid w:val="0"/>
        <w:spacing w:line="440" w:lineRule="exact"/>
        <w:ind w:firstLineChars="200" w:firstLine="482"/>
        <w:rPr>
          <w:rFonts w:ascii="楷体_GB2312" w:eastAsia="楷体_GB2312" w:hAnsi="楷体"/>
          <w:b/>
          <w:color w:val="000000"/>
          <w:sz w:val="24"/>
        </w:rPr>
      </w:pPr>
      <w:r w:rsidRPr="002F7F61">
        <w:rPr>
          <w:rFonts w:ascii="楷体_GB2312" w:eastAsia="楷体_GB2312" w:hAnsi="楷体" w:hint="eastAsia"/>
          <w:b/>
          <w:color w:val="000000"/>
          <w:sz w:val="24"/>
        </w:rPr>
        <w:t>（三）兼职专业教师</w:t>
      </w:r>
    </w:p>
    <w:p w:rsidR="006F79AB" w:rsidRPr="006E2625" w:rsidRDefault="006F79AB" w:rsidP="004A1108">
      <w:pPr>
        <w:widowControl/>
        <w:adjustRightInd w:val="0"/>
        <w:snapToGrid w:val="0"/>
        <w:spacing w:line="440" w:lineRule="exact"/>
        <w:ind w:firstLineChars="200" w:firstLine="480"/>
        <w:rPr>
          <w:color w:val="000000"/>
          <w:sz w:val="24"/>
        </w:rPr>
      </w:pPr>
      <w:r w:rsidRPr="006E2625">
        <w:rPr>
          <w:rFonts w:hint="eastAsia"/>
          <w:color w:val="000000"/>
          <w:sz w:val="24"/>
        </w:rPr>
        <w:t>兼职教师来自于数字印刷公司、广告公司等印前生产、管理第一线，具有丰富的实际工作经验，了解本专业及相应技术领域发展动态，在教学中能紧密结合工作实践，将新内容、新技术、新工艺、新材料、新方法、新经验及时充实到教学过程中去，使教学内容更贴近企业工作现实。</w:t>
      </w:r>
    </w:p>
    <w:p w:rsidR="006F79AB" w:rsidRDefault="006F79AB" w:rsidP="004A1108">
      <w:pPr>
        <w:widowControl/>
        <w:adjustRightInd w:val="0"/>
        <w:snapToGrid w:val="0"/>
        <w:spacing w:line="440" w:lineRule="exact"/>
        <w:ind w:firstLineChars="200" w:firstLine="480"/>
        <w:rPr>
          <w:color w:val="000000"/>
          <w:sz w:val="24"/>
        </w:rPr>
      </w:pPr>
      <w:r w:rsidRPr="006E2625">
        <w:rPr>
          <w:rFonts w:hint="eastAsia"/>
          <w:color w:val="000000"/>
          <w:sz w:val="24"/>
        </w:rPr>
        <w:t>在社会适应能力的培养中，要发挥社会活动家、教育专家、企业专家和优秀毕业生（尤其是创业人才和职业经理）的重要作用；邀请专业对应的行业协会加入到行业通用能力的培养过程；专业核心能力、岗位专用能力的培养要在企业专家、优秀毕业生参与下完成。</w:t>
      </w:r>
    </w:p>
    <w:p w:rsidR="006F79AB" w:rsidRDefault="006F79AB" w:rsidP="000F7DC7">
      <w:pPr>
        <w:spacing w:line="440" w:lineRule="exact"/>
        <w:jc w:val="center"/>
        <w:rPr>
          <w:rFonts w:ascii="黑体" w:eastAsia="黑体" w:hAnsi="黑体"/>
          <w:color w:val="000000"/>
          <w:sz w:val="24"/>
        </w:rPr>
      </w:pPr>
      <w:r w:rsidRPr="006E2625">
        <w:rPr>
          <w:rFonts w:ascii="黑体" w:eastAsia="黑体" w:hAnsi="黑体" w:hint="eastAsia"/>
          <w:color w:val="000000"/>
          <w:sz w:val="24"/>
        </w:rPr>
        <w:t>主要任课教师一览表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8"/>
        <w:gridCol w:w="941"/>
        <w:gridCol w:w="799"/>
        <w:gridCol w:w="2051"/>
        <w:gridCol w:w="989"/>
        <w:gridCol w:w="850"/>
        <w:gridCol w:w="1482"/>
        <w:gridCol w:w="2551"/>
      </w:tblGrid>
      <w:tr w:rsidR="006F79AB" w:rsidRPr="002F7F61" w:rsidTr="006D69DE">
        <w:trPr>
          <w:trHeight w:val="495"/>
          <w:tblHeader/>
          <w:jc w:val="center"/>
        </w:trPr>
        <w:tc>
          <w:tcPr>
            <w:tcW w:w="668" w:type="dxa"/>
            <w:vAlign w:val="center"/>
          </w:tcPr>
          <w:p w:rsidR="006F79AB" w:rsidRPr="002F7F61" w:rsidRDefault="006F79AB" w:rsidP="00C2324C">
            <w:pPr>
              <w:jc w:val="center"/>
              <w:rPr>
                <w:rFonts w:ascii="宋体"/>
                <w:b/>
                <w:szCs w:val="21"/>
              </w:rPr>
            </w:pPr>
            <w:r w:rsidRPr="002F7F61">
              <w:rPr>
                <w:rFonts w:ascii="宋体" w:hAnsi="宋体" w:hint="eastAsia"/>
                <w:b/>
                <w:szCs w:val="21"/>
              </w:rPr>
              <w:t>序号</w:t>
            </w:r>
          </w:p>
        </w:tc>
        <w:tc>
          <w:tcPr>
            <w:tcW w:w="941" w:type="dxa"/>
            <w:vAlign w:val="center"/>
          </w:tcPr>
          <w:p w:rsidR="006F79AB" w:rsidRPr="002F7F61" w:rsidRDefault="006F79AB" w:rsidP="00C2324C">
            <w:pPr>
              <w:jc w:val="center"/>
              <w:rPr>
                <w:rFonts w:ascii="宋体"/>
                <w:b/>
                <w:szCs w:val="21"/>
              </w:rPr>
            </w:pPr>
            <w:r w:rsidRPr="002F7F61">
              <w:rPr>
                <w:rFonts w:ascii="宋体" w:hAnsi="宋体" w:hint="eastAsia"/>
                <w:b/>
                <w:szCs w:val="21"/>
              </w:rPr>
              <w:t>姓名</w:t>
            </w:r>
          </w:p>
        </w:tc>
        <w:tc>
          <w:tcPr>
            <w:tcW w:w="799" w:type="dxa"/>
            <w:vAlign w:val="center"/>
          </w:tcPr>
          <w:p w:rsidR="006F79AB" w:rsidRPr="002F7F61" w:rsidRDefault="006F79AB" w:rsidP="00C2324C">
            <w:pPr>
              <w:jc w:val="center"/>
              <w:rPr>
                <w:rFonts w:ascii="宋体"/>
                <w:b/>
                <w:szCs w:val="21"/>
              </w:rPr>
            </w:pPr>
            <w:r w:rsidRPr="002F7F61">
              <w:rPr>
                <w:rFonts w:ascii="宋体" w:hAnsi="宋体" w:hint="eastAsia"/>
                <w:b/>
                <w:szCs w:val="21"/>
              </w:rPr>
              <w:t>性别</w:t>
            </w:r>
          </w:p>
        </w:tc>
        <w:tc>
          <w:tcPr>
            <w:tcW w:w="2051" w:type="dxa"/>
            <w:vAlign w:val="center"/>
          </w:tcPr>
          <w:p w:rsidR="006F79AB" w:rsidRPr="002F7F61" w:rsidRDefault="006F79AB" w:rsidP="00C2324C">
            <w:pPr>
              <w:jc w:val="center"/>
              <w:rPr>
                <w:rFonts w:ascii="宋体"/>
                <w:b/>
                <w:szCs w:val="21"/>
              </w:rPr>
            </w:pPr>
            <w:r w:rsidRPr="002F7F61">
              <w:rPr>
                <w:rFonts w:ascii="宋体" w:hAnsi="宋体" w:hint="eastAsia"/>
                <w:b/>
                <w:szCs w:val="21"/>
              </w:rPr>
              <w:t>单位</w:t>
            </w:r>
          </w:p>
        </w:tc>
        <w:tc>
          <w:tcPr>
            <w:tcW w:w="989" w:type="dxa"/>
            <w:vAlign w:val="center"/>
          </w:tcPr>
          <w:p w:rsidR="006F79AB" w:rsidRPr="002F7F61" w:rsidRDefault="006F79AB" w:rsidP="00C2324C">
            <w:pPr>
              <w:jc w:val="center"/>
              <w:rPr>
                <w:rFonts w:ascii="宋体"/>
                <w:b/>
                <w:szCs w:val="21"/>
              </w:rPr>
            </w:pPr>
            <w:r w:rsidRPr="002F7F61">
              <w:rPr>
                <w:rFonts w:ascii="宋体" w:hAnsi="宋体" w:hint="eastAsia"/>
                <w:b/>
                <w:szCs w:val="21"/>
              </w:rPr>
              <w:t>职务</w:t>
            </w:r>
          </w:p>
        </w:tc>
        <w:tc>
          <w:tcPr>
            <w:tcW w:w="850" w:type="dxa"/>
            <w:vAlign w:val="center"/>
          </w:tcPr>
          <w:p w:rsidR="006F79AB" w:rsidRPr="002F7F61" w:rsidRDefault="006F79AB" w:rsidP="00C2324C">
            <w:pPr>
              <w:jc w:val="center"/>
              <w:rPr>
                <w:rFonts w:ascii="宋体"/>
                <w:b/>
                <w:szCs w:val="21"/>
              </w:rPr>
            </w:pPr>
            <w:r w:rsidRPr="002F7F61">
              <w:rPr>
                <w:rFonts w:ascii="宋体" w:hAnsi="宋体" w:hint="eastAsia"/>
                <w:b/>
                <w:szCs w:val="21"/>
              </w:rPr>
              <w:t>职称</w:t>
            </w:r>
          </w:p>
        </w:tc>
        <w:tc>
          <w:tcPr>
            <w:tcW w:w="1482" w:type="dxa"/>
            <w:vAlign w:val="center"/>
          </w:tcPr>
          <w:p w:rsidR="006F79AB" w:rsidRPr="002F7F61" w:rsidRDefault="006F79AB" w:rsidP="00C2324C">
            <w:pPr>
              <w:jc w:val="center"/>
              <w:rPr>
                <w:rFonts w:ascii="宋体"/>
                <w:b/>
                <w:szCs w:val="21"/>
              </w:rPr>
            </w:pPr>
            <w:r w:rsidRPr="002F7F61">
              <w:rPr>
                <w:rFonts w:ascii="宋体" w:hAnsi="宋体" w:hint="eastAsia"/>
                <w:b/>
                <w:szCs w:val="21"/>
              </w:rPr>
              <w:t>职业资格</w:t>
            </w:r>
          </w:p>
        </w:tc>
        <w:tc>
          <w:tcPr>
            <w:tcW w:w="2551" w:type="dxa"/>
            <w:vAlign w:val="center"/>
          </w:tcPr>
          <w:p w:rsidR="006F79AB" w:rsidRPr="002F7F61" w:rsidRDefault="006F79AB" w:rsidP="00C2324C">
            <w:pPr>
              <w:jc w:val="center"/>
              <w:rPr>
                <w:rFonts w:ascii="宋体"/>
                <w:b/>
                <w:szCs w:val="21"/>
              </w:rPr>
            </w:pPr>
            <w:r w:rsidRPr="002F7F61">
              <w:rPr>
                <w:rFonts w:ascii="宋体" w:hAnsi="宋体" w:hint="eastAsia"/>
                <w:b/>
                <w:szCs w:val="21"/>
              </w:rPr>
              <w:t>承担课程</w:t>
            </w:r>
          </w:p>
        </w:tc>
      </w:tr>
      <w:tr w:rsidR="006F79AB" w:rsidRPr="002F7F61" w:rsidTr="006D69DE">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1</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庞洪秀</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vAlign w:val="center"/>
          </w:tcPr>
          <w:p w:rsidR="006F79AB" w:rsidRPr="002F7F61" w:rsidRDefault="006F79AB" w:rsidP="00C2324C">
            <w:pPr>
              <w:jc w:val="cente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r w:rsidRPr="002F7F61">
              <w:rPr>
                <w:rFonts w:ascii="宋体" w:hAnsi="宋体" w:hint="eastAsia"/>
                <w:szCs w:val="21"/>
              </w:rPr>
              <w:t>系主任</w:t>
            </w: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教授</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经济师</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《数字印刷营销》</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2</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李聚霞</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副教授</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机械工程师</w:t>
            </w:r>
          </w:p>
        </w:tc>
        <w:tc>
          <w:tcPr>
            <w:tcW w:w="2551" w:type="dxa"/>
            <w:vAlign w:val="center"/>
          </w:tcPr>
          <w:p w:rsidR="006F79AB" w:rsidRPr="002F7F61" w:rsidRDefault="006F79AB" w:rsidP="00C2324C">
            <w:pPr>
              <w:widowControl/>
              <w:spacing w:line="276" w:lineRule="auto"/>
              <w:jc w:val="center"/>
              <w:rPr>
                <w:rFonts w:ascii="宋体"/>
                <w:color w:val="000000"/>
                <w:szCs w:val="21"/>
              </w:rPr>
            </w:pPr>
            <w:r w:rsidRPr="002F7F61">
              <w:rPr>
                <w:rFonts w:ascii="宋体" w:hAnsi="宋体" w:hint="eastAsia"/>
                <w:color w:val="000000"/>
                <w:szCs w:val="21"/>
              </w:rPr>
              <w:t>《数字印刷综合实训》</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3</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边龙龙</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男</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r w:rsidRPr="002F7F61">
              <w:rPr>
                <w:rFonts w:ascii="宋体" w:hAnsi="宋体" w:hint="eastAsia"/>
                <w:szCs w:val="21"/>
              </w:rPr>
              <w:t>教研室主任</w:t>
            </w: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讲师</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高级</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平版印刷工</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《数字印刷综合实训》</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4</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邱丙中</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男</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助教</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平版印刷工</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技师</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《数码印后加工》</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《印后加工处理实训》</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5</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陈新</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男</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讲师</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高级</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平版印刷工</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《印刷设备管理》</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《数字印刷质量评价》</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6</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张凤娟</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讲师</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包装设计师</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《印刷企业管理》</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《摄影技术与摄影实训》</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lastRenderedPageBreak/>
              <w:t>7</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左旭沿</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助教</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包装设计师</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《印刷品设计制作实务》</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《图像软件基础》</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8</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罗文</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助教</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包装设计师</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《图形软件基础》</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9</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周焕恩</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工程师</w:t>
            </w:r>
          </w:p>
        </w:tc>
        <w:tc>
          <w:tcPr>
            <w:tcW w:w="1482" w:type="dxa"/>
            <w:vAlign w:val="center"/>
          </w:tcPr>
          <w:p w:rsidR="006F79AB" w:rsidRPr="002F7F61" w:rsidRDefault="006F79AB" w:rsidP="00C2324C">
            <w:pPr>
              <w:spacing w:line="276" w:lineRule="auto"/>
              <w:jc w:val="center"/>
              <w:rPr>
                <w:rFonts w:ascii="宋体"/>
                <w:color w:val="000000"/>
                <w:szCs w:val="21"/>
              </w:rPr>
            </w:pP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《数码产品计价》</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《数字印刷质量评价》</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《印刷企业管理》</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10</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翟洪杰</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高级</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平版印刷工</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《数字印刷材料》</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《印刷图文制作与排版》</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11</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刘三国</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男</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高级</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平版印刷工</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《色彩学》</w:t>
            </w:r>
          </w:p>
        </w:tc>
      </w:tr>
      <w:tr w:rsidR="006F79AB" w:rsidRPr="002F7F61" w:rsidTr="00C56C2C">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12</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刘晓丽</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女</w:t>
            </w:r>
          </w:p>
        </w:tc>
        <w:tc>
          <w:tcPr>
            <w:tcW w:w="2051" w:type="dxa"/>
          </w:tcPr>
          <w:p w:rsidR="006F79AB" w:rsidRPr="002F7F61" w:rsidRDefault="006F79AB">
            <w:pPr>
              <w:rPr>
                <w:rFonts w:ascii="宋体"/>
                <w:szCs w:val="21"/>
              </w:rPr>
            </w:pPr>
            <w:r w:rsidRPr="002F7F61">
              <w:rPr>
                <w:rFonts w:ascii="宋体" w:hAnsi="宋体" w:hint="eastAsia"/>
                <w:szCs w:val="21"/>
              </w:rPr>
              <w:t>信息工程职业学院</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讲师</w:t>
            </w:r>
          </w:p>
        </w:tc>
        <w:tc>
          <w:tcPr>
            <w:tcW w:w="1482"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平版印刷工</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技师</w:t>
            </w: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《数字印刷质量评价》</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《静电照相印刷》</w:t>
            </w:r>
          </w:p>
        </w:tc>
      </w:tr>
      <w:tr w:rsidR="006F79AB" w:rsidRPr="002F7F61" w:rsidTr="006D69DE">
        <w:trPr>
          <w:trHeight w:val="397"/>
          <w:jc w:val="center"/>
        </w:trPr>
        <w:tc>
          <w:tcPr>
            <w:tcW w:w="668" w:type="dxa"/>
            <w:vAlign w:val="center"/>
          </w:tcPr>
          <w:p w:rsidR="006F79AB" w:rsidRPr="002F7F61" w:rsidRDefault="006F79AB" w:rsidP="00C2324C">
            <w:pPr>
              <w:jc w:val="center"/>
              <w:rPr>
                <w:rFonts w:ascii="宋体" w:hAnsi="宋体"/>
                <w:szCs w:val="21"/>
              </w:rPr>
            </w:pPr>
            <w:r w:rsidRPr="002F7F61">
              <w:rPr>
                <w:rFonts w:ascii="宋体" w:hAnsi="宋体"/>
                <w:szCs w:val="21"/>
              </w:rPr>
              <w:t>13</w:t>
            </w:r>
          </w:p>
        </w:tc>
        <w:tc>
          <w:tcPr>
            <w:tcW w:w="94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庞国明</w:t>
            </w:r>
          </w:p>
        </w:tc>
        <w:tc>
          <w:tcPr>
            <w:tcW w:w="799" w:type="dxa"/>
            <w:vAlign w:val="center"/>
          </w:tcPr>
          <w:p w:rsidR="006F79AB" w:rsidRPr="002F7F61" w:rsidRDefault="006F79AB" w:rsidP="00C2324C">
            <w:pPr>
              <w:jc w:val="center"/>
              <w:rPr>
                <w:rFonts w:ascii="宋体"/>
                <w:szCs w:val="21"/>
              </w:rPr>
            </w:pPr>
            <w:r w:rsidRPr="002F7F61">
              <w:rPr>
                <w:rFonts w:ascii="宋体" w:hAnsi="宋体" w:hint="eastAsia"/>
                <w:szCs w:val="21"/>
              </w:rPr>
              <w:t>男</w:t>
            </w:r>
          </w:p>
        </w:tc>
        <w:tc>
          <w:tcPr>
            <w:tcW w:w="2051" w:type="dxa"/>
            <w:vAlign w:val="center"/>
          </w:tcPr>
          <w:p w:rsidR="006F79AB" w:rsidRPr="002F7F61" w:rsidRDefault="006F79AB" w:rsidP="00C2324C">
            <w:pPr>
              <w:jc w:val="center"/>
              <w:rPr>
                <w:rFonts w:ascii="宋体"/>
                <w:szCs w:val="21"/>
              </w:rPr>
            </w:pPr>
            <w:r w:rsidRPr="002F7F61">
              <w:rPr>
                <w:rFonts w:ascii="宋体" w:hAnsi="宋体" w:hint="eastAsia"/>
                <w:szCs w:val="21"/>
              </w:rPr>
              <w:t>河北北方印刷技术印刷机械研究所</w:t>
            </w:r>
          </w:p>
        </w:tc>
        <w:tc>
          <w:tcPr>
            <w:tcW w:w="989" w:type="dxa"/>
            <w:vAlign w:val="center"/>
          </w:tcPr>
          <w:p w:rsidR="006F79AB" w:rsidRPr="002F7F61" w:rsidRDefault="006F79AB" w:rsidP="00C2324C">
            <w:pPr>
              <w:jc w:val="center"/>
              <w:rPr>
                <w:rFonts w:ascii="宋体"/>
                <w:szCs w:val="21"/>
              </w:rPr>
            </w:pPr>
          </w:p>
        </w:tc>
        <w:tc>
          <w:tcPr>
            <w:tcW w:w="850"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工程师</w:t>
            </w:r>
          </w:p>
        </w:tc>
        <w:tc>
          <w:tcPr>
            <w:tcW w:w="1482" w:type="dxa"/>
            <w:vAlign w:val="center"/>
          </w:tcPr>
          <w:p w:rsidR="006F79AB" w:rsidRPr="002F7F61" w:rsidRDefault="006F79AB" w:rsidP="00C2324C">
            <w:pPr>
              <w:spacing w:line="276" w:lineRule="auto"/>
              <w:jc w:val="center"/>
              <w:rPr>
                <w:rFonts w:ascii="宋体"/>
                <w:color w:val="000000"/>
                <w:szCs w:val="21"/>
              </w:rPr>
            </w:pPr>
          </w:p>
        </w:tc>
        <w:tc>
          <w:tcPr>
            <w:tcW w:w="2551" w:type="dxa"/>
            <w:vAlign w:val="center"/>
          </w:tcPr>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《数字印刷实训》</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《数字印后实训》</w:t>
            </w:r>
          </w:p>
          <w:p w:rsidR="006F79AB" w:rsidRPr="002F7F61" w:rsidRDefault="006F79AB" w:rsidP="00C2324C">
            <w:pPr>
              <w:spacing w:line="276" w:lineRule="auto"/>
              <w:jc w:val="center"/>
              <w:rPr>
                <w:rFonts w:ascii="宋体"/>
                <w:color w:val="000000"/>
                <w:szCs w:val="21"/>
              </w:rPr>
            </w:pPr>
            <w:r w:rsidRPr="002F7F61">
              <w:rPr>
                <w:rFonts w:ascii="宋体" w:hAnsi="宋体" w:hint="eastAsia"/>
                <w:color w:val="000000"/>
                <w:szCs w:val="21"/>
              </w:rPr>
              <w:t>《数码店长实训》</w:t>
            </w:r>
          </w:p>
        </w:tc>
      </w:tr>
    </w:tbl>
    <w:p w:rsidR="006F79AB" w:rsidRPr="006E2625" w:rsidRDefault="006F79AB" w:rsidP="004A1108">
      <w:pPr>
        <w:spacing w:line="440" w:lineRule="exact"/>
        <w:ind w:firstLineChars="200" w:firstLine="480"/>
        <w:rPr>
          <w:rFonts w:eastAsia="黑体"/>
          <w:color w:val="000000"/>
          <w:sz w:val="24"/>
        </w:rPr>
      </w:pPr>
      <w:r w:rsidRPr="006E2625">
        <w:rPr>
          <w:rFonts w:eastAsia="黑体" w:hint="eastAsia"/>
          <w:color w:val="000000"/>
          <w:sz w:val="24"/>
        </w:rPr>
        <w:t>十二、保障条件</w:t>
      </w:r>
    </w:p>
    <w:p w:rsidR="006F79AB" w:rsidRPr="006E2625" w:rsidRDefault="006F79AB" w:rsidP="004A1108">
      <w:pPr>
        <w:spacing w:line="440" w:lineRule="exact"/>
        <w:ind w:firstLineChars="200" w:firstLine="482"/>
        <w:rPr>
          <w:rFonts w:eastAsia="楷体_GB2312"/>
          <w:b/>
          <w:color w:val="000000"/>
          <w:sz w:val="24"/>
        </w:rPr>
      </w:pPr>
      <w:r w:rsidRPr="006E2625">
        <w:rPr>
          <w:rFonts w:eastAsia="楷体_GB2312" w:hint="eastAsia"/>
          <w:b/>
          <w:color w:val="000000"/>
          <w:sz w:val="24"/>
        </w:rPr>
        <w:t>（一）实践教学条件</w:t>
      </w:r>
    </w:p>
    <w:p w:rsidR="006F79AB" w:rsidRPr="006E2625" w:rsidRDefault="006F79AB" w:rsidP="004A1108">
      <w:pPr>
        <w:spacing w:line="440" w:lineRule="exact"/>
        <w:ind w:firstLineChars="200" w:firstLine="480"/>
        <w:rPr>
          <w:color w:val="000000"/>
          <w:sz w:val="24"/>
        </w:rPr>
      </w:pPr>
      <w:r w:rsidRPr="006E2625">
        <w:rPr>
          <w:rFonts w:hint="eastAsia"/>
          <w:color w:val="000000"/>
          <w:sz w:val="24"/>
        </w:rPr>
        <w:t>为了实现“教、学、做、用一体化”的教改目标，本专业同河北北方印刷技术印刷机械研究所共同建立综合实训基地，主要承担学生基本动手能力的训练项目。通过实训，学生掌握印刷生产各环节的基本操作技能，为下一步顶岗实习打下坚实的基础。</w:t>
      </w:r>
    </w:p>
    <w:p w:rsidR="006F79AB" w:rsidRPr="002F7F61" w:rsidRDefault="006F79AB" w:rsidP="004A1108">
      <w:pPr>
        <w:spacing w:line="440" w:lineRule="exact"/>
        <w:ind w:firstLineChars="200" w:firstLine="480"/>
        <w:rPr>
          <w:rFonts w:ascii="宋体"/>
          <w:color w:val="000000"/>
          <w:sz w:val="24"/>
          <w:szCs w:val="28"/>
        </w:rPr>
      </w:pPr>
      <w:r w:rsidRPr="002F7F61">
        <w:rPr>
          <w:rFonts w:ascii="宋体" w:hAnsi="宋体"/>
          <w:color w:val="000000"/>
          <w:sz w:val="24"/>
          <w:szCs w:val="28"/>
        </w:rPr>
        <w:t>1</w:t>
      </w:r>
      <w:r w:rsidRPr="002F7F61">
        <w:rPr>
          <w:rFonts w:ascii="宋体" w:hAnsi="宋体" w:hint="eastAsia"/>
          <w:color w:val="000000"/>
          <w:sz w:val="24"/>
          <w:szCs w:val="28"/>
        </w:rPr>
        <w:t>．校内实训室、实训基地条件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2809"/>
        <w:gridCol w:w="3400"/>
      </w:tblGrid>
      <w:tr w:rsidR="006F79AB" w:rsidRPr="002F7F61" w:rsidTr="00947B85">
        <w:trPr>
          <w:trHeight w:val="519"/>
          <w:tblHeader/>
          <w:jc w:val="center"/>
        </w:trPr>
        <w:tc>
          <w:tcPr>
            <w:tcW w:w="2543" w:type="dxa"/>
          </w:tcPr>
          <w:p w:rsidR="006F79AB" w:rsidRPr="002F7F61" w:rsidRDefault="006F79AB" w:rsidP="00947B85">
            <w:pPr>
              <w:spacing w:line="440" w:lineRule="exact"/>
              <w:jc w:val="center"/>
              <w:rPr>
                <w:rFonts w:ascii="宋体"/>
                <w:b/>
                <w:bCs/>
                <w:color w:val="000000"/>
                <w:szCs w:val="21"/>
              </w:rPr>
            </w:pPr>
            <w:r w:rsidRPr="002F7F61">
              <w:rPr>
                <w:rFonts w:ascii="宋体" w:hAnsi="宋体" w:hint="eastAsia"/>
                <w:b/>
                <w:bCs/>
                <w:color w:val="000000"/>
                <w:szCs w:val="21"/>
              </w:rPr>
              <w:t>实训室名称</w:t>
            </w:r>
          </w:p>
        </w:tc>
        <w:tc>
          <w:tcPr>
            <w:tcW w:w="2809" w:type="dxa"/>
          </w:tcPr>
          <w:p w:rsidR="006F79AB" w:rsidRPr="002F7F61" w:rsidRDefault="006F79AB" w:rsidP="00947B85">
            <w:pPr>
              <w:spacing w:line="440" w:lineRule="exact"/>
              <w:jc w:val="center"/>
              <w:rPr>
                <w:rFonts w:ascii="宋体"/>
                <w:b/>
                <w:bCs/>
                <w:color w:val="000000"/>
                <w:szCs w:val="21"/>
              </w:rPr>
            </w:pPr>
            <w:r w:rsidRPr="002F7F61">
              <w:rPr>
                <w:rFonts w:ascii="宋体" w:hAnsi="宋体" w:hint="eastAsia"/>
                <w:b/>
                <w:bCs/>
                <w:color w:val="000000"/>
                <w:szCs w:val="21"/>
              </w:rPr>
              <w:t>概况</w:t>
            </w:r>
          </w:p>
        </w:tc>
        <w:tc>
          <w:tcPr>
            <w:tcW w:w="3400" w:type="dxa"/>
          </w:tcPr>
          <w:p w:rsidR="006F79AB" w:rsidRPr="002F7F61" w:rsidRDefault="006F79AB" w:rsidP="00947B85">
            <w:pPr>
              <w:spacing w:line="440" w:lineRule="exact"/>
              <w:jc w:val="center"/>
              <w:rPr>
                <w:rFonts w:ascii="宋体"/>
                <w:b/>
                <w:bCs/>
                <w:color w:val="000000"/>
                <w:szCs w:val="21"/>
              </w:rPr>
            </w:pPr>
            <w:r w:rsidRPr="002F7F61">
              <w:rPr>
                <w:rFonts w:ascii="宋体" w:hAnsi="宋体" w:hint="eastAsia"/>
                <w:b/>
                <w:bCs/>
                <w:color w:val="000000"/>
                <w:szCs w:val="21"/>
              </w:rPr>
              <w:t>完成的实训项目</w:t>
            </w:r>
          </w:p>
        </w:tc>
      </w:tr>
      <w:tr w:rsidR="006F79AB" w:rsidRPr="002F7F61" w:rsidTr="00947B85">
        <w:trPr>
          <w:jc w:val="center"/>
        </w:trPr>
        <w:tc>
          <w:tcPr>
            <w:tcW w:w="2543"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图文处理实训室（一）</w:t>
            </w:r>
          </w:p>
        </w:tc>
        <w:tc>
          <w:tcPr>
            <w:tcW w:w="2809"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配有计算机</w:t>
            </w:r>
            <w:r w:rsidRPr="002F7F61">
              <w:rPr>
                <w:rFonts w:ascii="宋体" w:hAnsi="宋体"/>
                <w:bCs/>
                <w:color w:val="000000"/>
                <w:szCs w:val="21"/>
              </w:rPr>
              <w:t>50</w:t>
            </w:r>
            <w:r w:rsidRPr="002F7F61">
              <w:rPr>
                <w:rFonts w:ascii="宋体" w:hAnsi="宋体" w:hint="eastAsia"/>
                <w:bCs/>
                <w:color w:val="000000"/>
                <w:szCs w:val="21"/>
              </w:rPr>
              <w:t>台</w:t>
            </w:r>
          </w:p>
        </w:tc>
        <w:tc>
          <w:tcPr>
            <w:tcW w:w="3400"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图文处理、图形编辑、版式设计</w:t>
            </w:r>
          </w:p>
        </w:tc>
      </w:tr>
      <w:tr w:rsidR="006F79AB" w:rsidRPr="002F7F61" w:rsidTr="00947B85">
        <w:trPr>
          <w:jc w:val="center"/>
        </w:trPr>
        <w:tc>
          <w:tcPr>
            <w:tcW w:w="2543"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图文处理实训室（二）</w:t>
            </w:r>
          </w:p>
        </w:tc>
        <w:tc>
          <w:tcPr>
            <w:tcW w:w="2809"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配有计算机</w:t>
            </w:r>
            <w:r w:rsidRPr="002F7F61">
              <w:rPr>
                <w:rFonts w:ascii="宋体" w:hAnsi="宋体"/>
                <w:bCs/>
                <w:color w:val="000000"/>
                <w:szCs w:val="21"/>
              </w:rPr>
              <w:t>50</w:t>
            </w:r>
            <w:r w:rsidRPr="002F7F61">
              <w:rPr>
                <w:rFonts w:ascii="宋体" w:hAnsi="宋体" w:hint="eastAsia"/>
                <w:bCs/>
                <w:color w:val="000000"/>
                <w:szCs w:val="21"/>
              </w:rPr>
              <w:t>台</w:t>
            </w:r>
          </w:p>
        </w:tc>
        <w:tc>
          <w:tcPr>
            <w:tcW w:w="3400"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图文处理、图形编辑、</w:t>
            </w:r>
          </w:p>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版式设计</w:t>
            </w:r>
          </w:p>
        </w:tc>
      </w:tr>
      <w:tr w:rsidR="006F79AB" w:rsidRPr="002F7F61" w:rsidTr="00947B85">
        <w:trPr>
          <w:jc w:val="center"/>
        </w:trPr>
        <w:tc>
          <w:tcPr>
            <w:tcW w:w="2543"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印刷实训基地</w:t>
            </w:r>
          </w:p>
        </w:tc>
        <w:tc>
          <w:tcPr>
            <w:tcW w:w="2809"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配有贯穿印刷整个流程的</w:t>
            </w:r>
            <w:r w:rsidRPr="002F7F61">
              <w:rPr>
                <w:rFonts w:ascii="宋体" w:hAnsi="宋体"/>
                <w:bCs/>
                <w:color w:val="000000"/>
                <w:szCs w:val="21"/>
              </w:rPr>
              <w:t>6</w:t>
            </w:r>
            <w:r w:rsidRPr="002F7F61">
              <w:rPr>
                <w:rFonts w:ascii="宋体" w:hAnsi="宋体" w:hint="eastAsia"/>
                <w:bCs/>
                <w:color w:val="000000"/>
                <w:szCs w:val="21"/>
              </w:rPr>
              <w:t>个实训室</w:t>
            </w:r>
          </w:p>
        </w:tc>
        <w:tc>
          <w:tcPr>
            <w:tcW w:w="3400" w:type="dxa"/>
            <w:vAlign w:val="center"/>
          </w:tcPr>
          <w:p w:rsidR="006F79AB" w:rsidRPr="002F7F61" w:rsidRDefault="006F79AB" w:rsidP="00947B85">
            <w:pPr>
              <w:spacing w:line="440" w:lineRule="exact"/>
              <w:jc w:val="center"/>
              <w:rPr>
                <w:rFonts w:ascii="宋体"/>
                <w:bCs/>
                <w:color w:val="000000"/>
                <w:szCs w:val="21"/>
              </w:rPr>
            </w:pPr>
            <w:r w:rsidRPr="002F7F61">
              <w:rPr>
                <w:rFonts w:ascii="宋体" w:hAnsi="宋体" w:hint="eastAsia"/>
                <w:bCs/>
                <w:color w:val="000000"/>
                <w:szCs w:val="21"/>
              </w:rPr>
              <w:t>进行认知教育与印刷流程相关实训项目</w:t>
            </w:r>
          </w:p>
        </w:tc>
      </w:tr>
    </w:tbl>
    <w:p w:rsidR="006F79AB" w:rsidRPr="002F7F61" w:rsidRDefault="006F79AB" w:rsidP="004A1108">
      <w:pPr>
        <w:spacing w:afterLines="50" w:line="440" w:lineRule="exact"/>
        <w:ind w:firstLineChars="200" w:firstLine="480"/>
        <w:rPr>
          <w:rFonts w:ascii="宋体"/>
          <w:color w:val="000000"/>
          <w:sz w:val="24"/>
          <w:szCs w:val="28"/>
        </w:rPr>
      </w:pPr>
      <w:r w:rsidRPr="002F7F61">
        <w:rPr>
          <w:rFonts w:ascii="宋体" w:hAnsi="宋体"/>
          <w:color w:val="000000"/>
          <w:sz w:val="24"/>
          <w:szCs w:val="28"/>
        </w:rPr>
        <w:t>2</w:t>
      </w:r>
      <w:r w:rsidRPr="002F7F61">
        <w:rPr>
          <w:rFonts w:ascii="宋体" w:hAnsi="宋体" w:hint="eastAsia"/>
          <w:color w:val="000000"/>
          <w:sz w:val="24"/>
          <w:szCs w:val="28"/>
        </w:rPr>
        <w:t>．企业提供的实训条件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3147"/>
        <w:gridCol w:w="3381"/>
      </w:tblGrid>
      <w:tr w:rsidR="006F79AB" w:rsidRPr="002F7F61" w:rsidTr="00947B85">
        <w:trPr>
          <w:trHeight w:val="593"/>
          <w:jc w:val="center"/>
        </w:trPr>
        <w:tc>
          <w:tcPr>
            <w:tcW w:w="2209" w:type="dxa"/>
            <w:vAlign w:val="center"/>
          </w:tcPr>
          <w:p w:rsidR="006F79AB" w:rsidRPr="002F7F61" w:rsidRDefault="006F79AB" w:rsidP="00947B85">
            <w:pPr>
              <w:jc w:val="center"/>
              <w:rPr>
                <w:rFonts w:ascii="宋体"/>
                <w:b/>
                <w:bCs/>
                <w:color w:val="000000"/>
                <w:szCs w:val="21"/>
              </w:rPr>
            </w:pPr>
            <w:r w:rsidRPr="002F7F61">
              <w:rPr>
                <w:rFonts w:ascii="宋体" w:hAnsi="宋体" w:hint="eastAsia"/>
                <w:b/>
                <w:bCs/>
                <w:color w:val="000000"/>
                <w:szCs w:val="21"/>
              </w:rPr>
              <w:t>企业名称</w:t>
            </w:r>
          </w:p>
        </w:tc>
        <w:tc>
          <w:tcPr>
            <w:tcW w:w="3147" w:type="dxa"/>
            <w:vAlign w:val="center"/>
          </w:tcPr>
          <w:p w:rsidR="006F79AB" w:rsidRPr="002F7F61" w:rsidRDefault="006F79AB" w:rsidP="00947B85">
            <w:pPr>
              <w:jc w:val="center"/>
              <w:rPr>
                <w:rFonts w:ascii="宋体"/>
                <w:b/>
                <w:bCs/>
                <w:color w:val="000000"/>
                <w:szCs w:val="21"/>
              </w:rPr>
            </w:pPr>
            <w:r w:rsidRPr="002F7F61">
              <w:rPr>
                <w:rFonts w:ascii="宋体" w:hAnsi="宋体" w:hint="eastAsia"/>
                <w:b/>
                <w:bCs/>
                <w:color w:val="000000"/>
                <w:szCs w:val="21"/>
              </w:rPr>
              <w:t>概况</w:t>
            </w:r>
          </w:p>
        </w:tc>
        <w:tc>
          <w:tcPr>
            <w:tcW w:w="3381" w:type="dxa"/>
            <w:vAlign w:val="center"/>
          </w:tcPr>
          <w:p w:rsidR="006F79AB" w:rsidRPr="002F7F61" w:rsidRDefault="006F79AB" w:rsidP="00947B85">
            <w:pPr>
              <w:jc w:val="center"/>
              <w:rPr>
                <w:rFonts w:ascii="宋体"/>
                <w:b/>
                <w:bCs/>
                <w:color w:val="000000"/>
                <w:szCs w:val="21"/>
              </w:rPr>
            </w:pPr>
            <w:r w:rsidRPr="002F7F61">
              <w:rPr>
                <w:rFonts w:ascii="宋体" w:hAnsi="宋体" w:hint="eastAsia"/>
                <w:b/>
                <w:bCs/>
                <w:color w:val="000000"/>
                <w:szCs w:val="21"/>
              </w:rPr>
              <w:t>完成的实践项目</w:t>
            </w:r>
          </w:p>
        </w:tc>
      </w:tr>
      <w:tr w:rsidR="006F79AB" w:rsidRPr="002F7F61" w:rsidTr="00947B85">
        <w:trPr>
          <w:trHeight w:val="995"/>
          <w:jc w:val="center"/>
        </w:trPr>
        <w:tc>
          <w:tcPr>
            <w:tcW w:w="2209" w:type="dxa"/>
            <w:vAlign w:val="center"/>
          </w:tcPr>
          <w:p w:rsidR="006F79AB" w:rsidRPr="002F7F61" w:rsidRDefault="006F79AB" w:rsidP="00947B85">
            <w:pPr>
              <w:jc w:val="center"/>
              <w:rPr>
                <w:rFonts w:ascii="宋体"/>
                <w:bCs/>
                <w:color w:val="000000"/>
                <w:szCs w:val="21"/>
              </w:rPr>
            </w:pPr>
            <w:r w:rsidRPr="002F7F61">
              <w:rPr>
                <w:rFonts w:ascii="宋体" w:hAnsi="宋体" w:hint="eastAsia"/>
                <w:bCs/>
                <w:color w:val="000000"/>
                <w:szCs w:val="21"/>
              </w:rPr>
              <w:t>石家庄市乡依印刷</w:t>
            </w:r>
          </w:p>
          <w:p w:rsidR="006F79AB" w:rsidRPr="002F7F61" w:rsidRDefault="006F79AB" w:rsidP="00947B85">
            <w:pPr>
              <w:jc w:val="center"/>
              <w:rPr>
                <w:rFonts w:ascii="宋体"/>
                <w:bCs/>
                <w:color w:val="000000"/>
                <w:szCs w:val="21"/>
              </w:rPr>
            </w:pPr>
            <w:r w:rsidRPr="002F7F61">
              <w:rPr>
                <w:rFonts w:ascii="宋体" w:hAnsi="宋体" w:hint="eastAsia"/>
                <w:bCs/>
                <w:color w:val="000000"/>
                <w:szCs w:val="21"/>
              </w:rPr>
              <w:t>有限公司</w:t>
            </w:r>
          </w:p>
        </w:tc>
        <w:tc>
          <w:tcPr>
            <w:tcW w:w="3147" w:type="dxa"/>
          </w:tcPr>
          <w:p w:rsidR="006F79AB" w:rsidRPr="002F7F61" w:rsidRDefault="006F79AB" w:rsidP="00947B85">
            <w:pPr>
              <w:rPr>
                <w:rFonts w:ascii="宋体"/>
                <w:color w:val="000000"/>
              </w:rPr>
            </w:pPr>
            <w:r w:rsidRPr="002F7F61">
              <w:rPr>
                <w:rFonts w:ascii="宋体" w:hAnsi="宋体" w:hint="eastAsia"/>
                <w:color w:val="000000"/>
              </w:rPr>
              <w:t>涵盖书刊全工艺流程，能满足学生顶岗实习和书刊产品制作课程的现场教学。</w:t>
            </w:r>
          </w:p>
        </w:tc>
        <w:tc>
          <w:tcPr>
            <w:tcW w:w="3381" w:type="dxa"/>
            <w:vAlign w:val="center"/>
          </w:tcPr>
          <w:p w:rsidR="006F79AB" w:rsidRPr="002F7F61" w:rsidRDefault="006F79AB" w:rsidP="00947B85">
            <w:pPr>
              <w:jc w:val="center"/>
              <w:rPr>
                <w:rFonts w:ascii="宋体"/>
                <w:bCs/>
                <w:color w:val="000000"/>
                <w:szCs w:val="21"/>
              </w:rPr>
            </w:pPr>
            <w:r w:rsidRPr="002F7F61">
              <w:rPr>
                <w:rFonts w:ascii="宋体" w:hAnsi="宋体" w:hint="eastAsia"/>
                <w:bCs/>
                <w:color w:val="000000"/>
                <w:szCs w:val="21"/>
              </w:rPr>
              <w:t>印前制作、制版、印刷、印后加工</w:t>
            </w:r>
          </w:p>
        </w:tc>
      </w:tr>
      <w:tr w:rsidR="006F79AB" w:rsidRPr="002F7F61" w:rsidTr="00947B85">
        <w:trPr>
          <w:trHeight w:val="1111"/>
          <w:jc w:val="center"/>
        </w:trPr>
        <w:tc>
          <w:tcPr>
            <w:tcW w:w="2209" w:type="dxa"/>
            <w:vAlign w:val="center"/>
          </w:tcPr>
          <w:p w:rsidR="006F79AB" w:rsidRPr="002F7F61" w:rsidRDefault="006F79AB" w:rsidP="00947B85">
            <w:pPr>
              <w:jc w:val="center"/>
              <w:rPr>
                <w:rFonts w:ascii="宋体"/>
                <w:bCs/>
                <w:color w:val="000000"/>
                <w:szCs w:val="21"/>
              </w:rPr>
            </w:pPr>
            <w:r w:rsidRPr="002F7F61">
              <w:rPr>
                <w:rFonts w:ascii="宋体" w:hAnsi="宋体" w:hint="eastAsia"/>
                <w:bCs/>
                <w:color w:val="000000"/>
                <w:szCs w:val="21"/>
              </w:rPr>
              <w:lastRenderedPageBreak/>
              <w:t>石家庄市华燕</w:t>
            </w:r>
          </w:p>
          <w:p w:rsidR="006F79AB" w:rsidRPr="002F7F61" w:rsidRDefault="006F79AB" w:rsidP="00947B85">
            <w:pPr>
              <w:jc w:val="center"/>
              <w:rPr>
                <w:rFonts w:ascii="宋体"/>
                <w:bCs/>
                <w:color w:val="000000"/>
                <w:szCs w:val="21"/>
              </w:rPr>
            </w:pPr>
            <w:r w:rsidRPr="002F7F61">
              <w:rPr>
                <w:rFonts w:ascii="宋体" w:hAnsi="宋体" w:hint="eastAsia"/>
                <w:bCs/>
                <w:color w:val="000000"/>
                <w:szCs w:val="21"/>
              </w:rPr>
              <w:t>纸制品有限公司</w:t>
            </w:r>
          </w:p>
        </w:tc>
        <w:tc>
          <w:tcPr>
            <w:tcW w:w="3147" w:type="dxa"/>
            <w:vAlign w:val="center"/>
          </w:tcPr>
          <w:p w:rsidR="006F79AB" w:rsidRPr="002F7F61" w:rsidRDefault="006F79AB" w:rsidP="00947B85">
            <w:pPr>
              <w:rPr>
                <w:rFonts w:ascii="宋体"/>
                <w:bCs/>
                <w:color w:val="000000"/>
                <w:szCs w:val="21"/>
              </w:rPr>
            </w:pPr>
            <w:r w:rsidRPr="002F7F61">
              <w:rPr>
                <w:rFonts w:ascii="宋体" w:hAnsi="宋体" w:hint="eastAsia"/>
                <w:color w:val="000000"/>
              </w:rPr>
              <w:t>拥有纸包装全流程生产线，能满足学生顶岗实习和包装产品制作课程的现场教学。</w:t>
            </w:r>
          </w:p>
        </w:tc>
        <w:tc>
          <w:tcPr>
            <w:tcW w:w="3381" w:type="dxa"/>
            <w:vAlign w:val="center"/>
          </w:tcPr>
          <w:p w:rsidR="006F79AB" w:rsidRPr="002F7F61" w:rsidRDefault="006F79AB" w:rsidP="00947B85">
            <w:pPr>
              <w:jc w:val="center"/>
              <w:rPr>
                <w:rFonts w:ascii="宋体"/>
                <w:bCs/>
                <w:color w:val="000000"/>
                <w:szCs w:val="21"/>
              </w:rPr>
            </w:pPr>
            <w:r w:rsidRPr="002F7F61">
              <w:rPr>
                <w:rFonts w:ascii="宋体" w:hAnsi="宋体" w:hint="eastAsia"/>
                <w:bCs/>
                <w:color w:val="000000"/>
                <w:szCs w:val="21"/>
              </w:rPr>
              <w:t>制版、印刷、包装成型加工</w:t>
            </w:r>
          </w:p>
        </w:tc>
      </w:tr>
      <w:tr w:rsidR="006F79AB" w:rsidRPr="002F7F61" w:rsidTr="00947B85">
        <w:trPr>
          <w:trHeight w:val="926"/>
          <w:jc w:val="center"/>
        </w:trPr>
        <w:tc>
          <w:tcPr>
            <w:tcW w:w="2209" w:type="dxa"/>
            <w:vAlign w:val="center"/>
          </w:tcPr>
          <w:p w:rsidR="006F79AB" w:rsidRPr="002F7F61" w:rsidRDefault="006F79AB" w:rsidP="00947B85">
            <w:pPr>
              <w:spacing w:line="380" w:lineRule="exact"/>
              <w:jc w:val="center"/>
              <w:rPr>
                <w:rFonts w:ascii="宋体"/>
                <w:bCs/>
                <w:color w:val="000000"/>
                <w:szCs w:val="21"/>
              </w:rPr>
            </w:pPr>
            <w:r w:rsidRPr="002F7F61">
              <w:rPr>
                <w:rFonts w:ascii="宋体" w:hAnsi="宋体" w:hint="eastAsia"/>
                <w:bCs/>
                <w:color w:val="000000"/>
                <w:szCs w:val="21"/>
              </w:rPr>
              <w:t>河北北方印刷技术印刷机械研究所</w:t>
            </w:r>
          </w:p>
        </w:tc>
        <w:tc>
          <w:tcPr>
            <w:tcW w:w="3147" w:type="dxa"/>
            <w:vAlign w:val="center"/>
          </w:tcPr>
          <w:p w:rsidR="006F79AB" w:rsidRPr="002F7F61" w:rsidRDefault="006F79AB" w:rsidP="00947B85">
            <w:pPr>
              <w:spacing w:line="380" w:lineRule="exact"/>
              <w:rPr>
                <w:rFonts w:ascii="宋体"/>
                <w:bCs/>
                <w:color w:val="000000"/>
                <w:szCs w:val="21"/>
              </w:rPr>
            </w:pPr>
            <w:r w:rsidRPr="002F7F61">
              <w:rPr>
                <w:rFonts w:ascii="宋体" w:hAnsi="宋体" w:hint="eastAsia"/>
                <w:bCs/>
                <w:color w:val="000000"/>
                <w:szCs w:val="21"/>
              </w:rPr>
              <w:t>配有贯穿印刷整个流程的印前设计、印刷生产、制版、印后加工、印刷电工、印刷机械</w:t>
            </w:r>
            <w:r w:rsidRPr="002F7F61">
              <w:rPr>
                <w:rFonts w:ascii="宋体" w:hAnsi="宋体"/>
                <w:bCs/>
                <w:color w:val="000000"/>
                <w:szCs w:val="21"/>
              </w:rPr>
              <w:t>6</w:t>
            </w:r>
            <w:r w:rsidRPr="002F7F61">
              <w:rPr>
                <w:rFonts w:ascii="宋体" w:hAnsi="宋体" w:hint="eastAsia"/>
                <w:bCs/>
                <w:color w:val="000000"/>
                <w:szCs w:val="21"/>
              </w:rPr>
              <w:t>个实训室</w:t>
            </w:r>
          </w:p>
        </w:tc>
        <w:tc>
          <w:tcPr>
            <w:tcW w:w="3381" w:type="dxa"/>
            <w:vAlign w:val="center"/>
          </w:tcPr>
          <w:p w:rsidR="006F79AB" w:rsidRPr="002F7F61" w:rsidRDefault="006F79AB" w:rsidP="00947B85">
            <w:pPr>
              <w:spacing w:line="380" w:lineRule="exact"/>
              <w:rPr>
                <w:rFonts w:ascii="宋体"/>
                <w:bCs/>
                <w:color w:val="000000"/>
                <w:szCs w:val="21"/>
              </w:rPr>
            </w:pPr>
            <w:r w:rsidRPr="002F7F61">
              <w:rPr>
                <w:rFonts w:ascii="宋体" w:hAnsi="宋体" w:hint="eastAsia"/>
                <w:bCs/>
                <w:color w:val="000000"/>
                <w:szCs w:val="21"/>
              </w:rPr>
              <w:t>进行认知教育与印刷流程相关实训项目</w:t>
            </w:r>
          </w:p>
        </w:tc>
      </w:tr>
    </w:tbl>
    <w:p w:rsidR="006F79AB" w:rsidRPr="006E2625" w:rsidRDefault="006F79AB" w:rsidP="004A1108">
      <w:pPr>
        <w:spacing w:afterLines="50" w:line="440" w:lineRule="exact"/>
        <w:ind w:firstLineChars="196" w:firstLine="472"/>
        <w:rPr>
          <w:rFonts w:eastAsia="楷体_GB2312"/>
          <w:b/>
          <w:color w:val="000000"/>
          <w:sz w:val="24"/>
        </w:rPr>
      </w:pPr>
      <w:r w:rsidRPr="006E2625">
        <w:rPr>
          <w:rFonts w:eastAsia="楷体_GB2312" w:hint="eastAsia"/>
          <w:b/>
          <w:color w:val="000000"/>
          <w:sz w:val="24"/>
        </w:rPr>
        <w:t>（二）学习资源开发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3"/>
        <w:gridCol w:w="2698"/>
        <w:gridCol w:w="2527"/>
      </w:tblGrid>
      <w:tr w:rsidR="006F79AB" w:rsidRPr="002F7F61" w:rsidTr="00947B85">
        <w:trPr>
          <w:jc w:val="center"/>
        </w:trPr>
        <w:tc>
          <w:tcPr>
            <w:tcW w:w="2843" w:type="dxa"/>
          </w:tcPr>
          <w:p w:rsidR="006F79AB" w:rsidRPr="002F7F61" w:rsidRDefault="006F79AB" w:rsidP="00947B85">
            <w:pPr>
              <w:spacing w:line="440" w:lineRule="exact"/>
              <w:jc w:val="center"/>
              <w:rPr>
                <w:rFonts w:ascii="宋体"/>
                <w:b/>
                <w:color w:val="000000"/>
                <w:szCs w:val="21"/>
              </w:rPr>
            </w:pPr>
            <w:r w:rsidRPr="002F7F61">
              <w:rPr>
                <w:rFonts w:ascii="宋体" w:hAnsi="宋体" w:hint="eastAsia"/>
                <w:b/>
                <w:color w:val="000000"/>
                <w:szCs w:val="21"/>
              </w:rPr>
              <w:t>校企合作开发教材</w:t>
            </w:r>
          </w:p>
        </w:tc>
        <w:tc>
          <w:tcPr>
            <w:tcW w:w="2698" w:type="dxa"/>
          </w:tcPr>
          <w:p w:rsidR="006F79AB" w:rsidRPr="002F7F61" w:rsidRDefault="006F79AB" w:rsidP="00947B85">
            <w:pPr>
              <w:spacing w:line="440" w:lineRule="exact"/>
              <w:jc w:val="center"/>
              <w:rPr>
                <w:rFonts w:ascii="宋体"/>
                <w:b/>
                <w:color w:val="000000"/>
                <w:szCs w:val="21"/>
              </w:rPr>
            </w:pPr>
            <w:r w:rsidRPr="002F7F61">
              <w:rPr>
                <w:rFonts w:ascii="宋体" w:hAnsi="宋体" w:hint="eastAsia"/>
                <w:b/>
                <w:color w:val="000000"/>
                <w:szCs w:val="21"/>
              </w:rPr>
              <w:t>校企合作开发的核心课程</w:t>
            </w:r>
          </w:p>
        </w:tc>
        <w:tc>
          <w:tcPr>
            <w:tcW w:w="2527" w:type="dxa"/>
          </w:tcPr>
          <w:p w:rsidR="006F79AB" w:rsidRPr="002F7F61" w:rsidRDefault="006F79AB" w:rsidP="00947B85">
            <w:pPr>
              <w:spacing w:line="440" w:lineRule="exact"/>
              <w:jc w:val="center"/>
              <w:rPr>
                <w:rFonts w:ascii="宋体"/>
                <w:b/>
                <w:color w:val="000000"/>
                <w:szCs w:val="21"/>
              </w:rPr>
            </w:pPr>
            <w:r w:rsidRPr="002F7F61">
              <w:rPr>
                <w:rFonts w:ascii="宋体" w:hAnsi="宋体" w:hint="eastAsia"/>
                <w:b/>
                <w:color w:val="000000"/>
                <w:szCs w:val="21"/>
              </w:rPr>
              <w:t>专业教学资源库</w:t>
            </w:r>
          </w:p>
        </w:tc>
      </w:tr>
      <w:tr w:rsidR="006F79AB" w:rsidRPr="002F7F61" w:rsidTr="005B7C2B">
        <w:trPr>
          <w:trHeight w:val="1813"/>
          <w:jc w:val="center"/>
        </w:trPr>
        <w:tc>
          <w:tcPr>
            <w:tcW w:w="2843" w:type="dxa"/>
            <w:vAlign w:val="center"/>
          </w:tcPr>
          <w:p w:rsidR="006F79AB" w:rsidRPr="002F7F61" w:rsidRDefault="006F79AB" w:rsidP="00947B85">
            <w:pPr>
              <w:spacing w:line="320" w:lineRule="exact"/>
              <w:rPr>
                <w:rFonts w:ascii="宋体"/>
                <w:color w:val="000000"/>
                <w:szCs w:val="21"/>
              </w:rPr>
            </w:pPr>
            <w:r w:rsidRPr="002F7F61">
              <w:rPr>
                <w:rFonts w:ascii="宋体" w:hAnsi="宋体"/>
                <w:color w:val="000000"/>
                <w:szCs w:val="21"/>
              </w:rPr>
              <w:t>1</w:t>
            </w:r>
            <w:r w:rsidRPr="002F7F61">
              <w:rPr>
                <w:rFonts w:ascii="宋体" w:hAnsi="宋体" w:hint="eastAsia"/>
                <w:color w:val="000000"/>
                <w:szCs w:val="21"/>
              </w:rPr>
              <w:t>、书刊设计与制作</w:t>
            </w:r>
          </w:p>
          <w:p w:rsidR="006F79AB" w:rsidRPr="002F7F61" w:rsidRDefault="006F79AB" w:rsidP="00947B85">
            <w:pPr>
              <w:spacing w:line="320" w:lineRule="exact"/>
              <w:rPr>
                <w:rFonts w:ascii="宋体"/>
                <w:color w:val="000000"/>
                <w:szCs w:val="21"/>
              </w:rPr>
            </w:pPr>
            <w:r w:rsidRPr="002F7F61">
              <w:rPr>
                <w:rFonts w:ascii="宋体" w:hAnsi="宋体"/>
                <w:color w:val="000000"/>
                <w:szCs w:val="21"/>
              </w:rPr>
              <w:t>2</w:t>
            </w:r>
            <w:r w:rsidRPr="002F7F61">
              <w:rPr>
                <w:rFonts w:ascii="宋体" w:hAnsi="宋体" w:hint="eastAsia"/>
                <w:color w:val="000000"/>
                <w:szCs w:val="21"/>
              </w:rPr>
              <w:t>、产品印刷</w:t>
            </w:r>
          </w:p>
          <w:p w:rsidR="006F79AB" w:rsidRPr="002F7F61" w:rsidRDefault="006F79AB" w:rsidP="00947B85">
            <w:pPr>
              <w:spacing w:line="320" w:lineRule="exact"/>
              <w:rPr>
                <w:rFonts w:ascii="宋体"/>
                <w:color w:val="000000"/>
                <w:szCs w:val="21"/>
              </w:rPr>
            </w:pPr>
            <w:r w:rsidRPr="002F7F61">
              <w:rPr>
                <w:rFonts w:ascii="宋体" w:hAnsi="宋体"/>
                <w:color w:val="000000"/>
                <w:szCs w:val="21"/>
              </w:rPr>
              <w:t>3</w:t>
            </w:r>
            <w:r w:rsidRPr="002F7F61">
              <w:rPr>
                <w:rFonts w:ascii="宋体" w:hAnsi="宋体" w:hint="eastAsia"/>
                <w:color w:val="000000"/>
                <w:szCs w:val="21"/>
              </w:rPr>
              <w:t>、数字印后加工</w:t>
            </w:r>
          </w:p>
          <w:p w:rsidR="006F79AB" w:rsidRPr="002F7F61" w:rsidRDefault="006F79AB" w:rsidP="00BA5E3A">
            <w:pPr>
              <w:spacing w:line="320" w:lineRule="exact"/>
              <w:rPr>
                <w:rFonts w:ascii="宋体"/>
                <w:color w:val="000000"/>
                <w:szCs w:val="21"/>
              </w:rPr>
            </w:pPr>
            <w:r w:rsidRPr="002F7F61">
              <w:rPr>
                <w:rFonts w:ascii="宋体" w:hAnsi="宋体"/>
                <w:color w:val="000000"/>
                <w:szCs w:val="21"/>
              </w:rPr>
              <w:t>4</w:t>
            </w:r>
            <w:r w:rsidRPr="002F7F61">
              <w:rPr>
                <w:rFonts w:ascii="宋体" w:hAnsi="宋体" w:hint="eastAsia"/>
                <w:color w:val="000000"/>
                <w:szCs w:val="21"/>
              </w:rPr>
              <w:t>、数字印刷</w:t>
            </w:r>
          </w:p>
        </w:tc>
        <w:tc>
          <w:tcPr>
            <w:tcW w:w="2698" w:type="dxa"/>
            <w:vAlign w:val="center"/>
          </w:tcPr>
          <w:p w:rsidR="006F79AB" w:rsidRPr="002F7F61" w:rsidRDefault="006F79AB" w:rsidP="00947B85">
            <w:pPr>
              <w:spacing w:line="320" w:lineRule="exact"/>
              <w:rPr>
                <w:rFonts w:ascii="宋体"/>
                <w:color w:val="000000"/>
                <w:szCs w:val="21"/>
              </w:rPr>
            </w:pPr>
            <w:r w:rsidRPr="002F7F61">
              <w:rPr>
                <w:rFonts w:ascii="宋体" w:hAnsi="宋体"/>
                <w:color w:val="000000"/>
                <w:szCs w:val="21"/>
              </w:rPr>
              <w:t>1</w:t>
            </w:r>
            <w:r w:rsidRPr="002F7F61">
              <w:rPr>
                <w:rFonts w:ascii="宋体" w:hAnsi="宋体" w:hint="eastAsia"/>
                <w:color w:val="000000"/>
                <w:szCs w:val="21"/>
              </w:rPr>
              <w:t>．数字印前工艺</w:t>
            </w:r>
          </w:p>
          <w:p w:rsidR="006F79AB" w:rsidRPr="002F7F61" w:rsidRDefault="006F79AB" w:rsidP="00947B85">
            <w:pPr>
              <w:spacing w:line="320" w:lineRule="exact"/>
              <w:rPr>
                <w:rFonts w:ascii="宋体"/>
                <w:color w:val="000000"/>
                <w:szCs w:val="21"/>
              </w:rPr>
            </w:pPr>
            <w:r w:rsidRPr="002F7F61">
              <w:rPr>
                <w:rFonts w:ascii="宋体" w:hAnsi="宋体"/>
                <w:color w:val="000000"/>
                <w:szCs w:val="21"/>
              </w:rPr>
              <w:t>2</w:t>
            </w:r>
            <w:r w:rsidRPr="002F7F61">
              <w:rPr>
                <w:rFonts w:ascii="宋体" w:hAnsi="宋体" w:hint="eastAsia"/>
                <w:color w:val="000000"/>
                <w:szCs w:val="21"/>
              </w:rPr>
              <w:t>．数字印刷</w:t>
            </w:r>
          </w:p>
          <w:p w:rsidR="006F79AB" w:rsidRPr="002F7F61" w:rsidRDefault="006F79AB" w:rsidP="00947B85">
            <w:pPr>
              <w:spacing w:line="320" w:lineRule="exact"/>
              <w:rPr>
                <w:rFonts w:ascii="宋体"/>
                <w:color w:val="000000"/>
                <w:szCs w:val="21"/>
              </w:rPr>
            </w:pPr>
            <w:r w:rsidRPr="002F7F61">
              <w:rPr>
                <w:rFonts w:ascii="宋体" w:hAnsi="宋体"/>
                <w:color w:val="000000"/>
                <w:szCs w:val="21"/>
              </w:rPr>
              <w:t>3</w:t>
            </w:r>
            <w:r w:rsidRPr="002F7F61">
              <w:rPr>
                <w:rFonts w:ascii="宋体" w:hAnsi="宋体" w:hint="eastAsia"/>
                <w:color w:val="000000"/>
                <w:szCs w:val="21"/>
              </w:rPr>
              <w:t>．</w:t>
            </w:r>
            <w:r w:rsidRPr="002F7F61">
              <w:rPr>
                <w:rFonts w:ascii="宋体" w:hAnsi="宋体" w:cs="宋体" w:hint="eastAsia"/>
                <w:color w:val="000000"/>
                <w:kern w:val="0"/>
                <w:szCs w:val="21"/>
              </w:rPr>
              <w:t>数字印后加工</w:t>
            </w:r>
          </w:p>
        </w:tc>
        <w:tc>
          <w:tcPr>
            <w:tcW w:w="2527" w:type="dxa"/>
            <w:vAlign w:val="center"/>
          </w:tcPr>
          <w:p w:rsidR="006F79AB" w:rsidRPr="002F7F61" w:rsidRDefault="006F79AB" w:rsidP="00947B85">
            <w:pPr>
              <w:spacing w:line="320" w:lineRule="exact"/>
              <w:jc w:val="center"/>
              <w:rPr>
                <w:rFonts w:ascii="宋体"/>
                <w:color w:val="000000"/>
                <w:szCs w:val="21"/>
              </w:rPr>
            </w:pPr>
            <w:r w:rsidRPr="002F7F61">
              <w:rPr>
                <w:rFonts w:ascii="宋体" w:hAnsi="宋体" w:hint="eastAsia"/>
                <w:color w:val="000000"/>
                <w:szCs w:val="21"/>
              </w:rPr>
              <w:t>印刷类专业教学资源库</w:t>
            </w:r>
          </w:p>
        </w:tc>
      </w:tr>
    </w:tbl>
    <w:p w:rsidR="006F79AB" w:rsidRPr="002F7F61" w:rsidRDefault="006F79AB" w:rsidP="004A1108">
      <w:pPr>
        <w:spacing w:line="440" w:lineRule="exact"/>
        <w:ind w:firstLineChars="200" w:firstLine="480"/>
        <w:rPr>
          <w:rFonts w:ascii="宋体"/>
          <w:color w:val="000000"/>
          <w:sz w:val="24"/>
        </w:rPr>
      </w:pPr>
      <w:r w:rsidRPr="002F7F61">
        <w:rPr>
          <w:rFonts w:ascii="宋体" w:hAnsi="宋体" w:hint="eastAsia"/>
          <w:color w:val="000000"/>
          <w:sz w:val="24"/>
        </w:rPr>
        <w:t>校企合作开发紧密结合企业实际的课程和相关教材，逐步实现实习实训内容、设备、师资、考核标准的协调统一。</w:t>
      </w:r>
    </w:p>
    <w:p w:rsidR="006F79AB" w:rsidRPr="002F7F61" w:rsidRDefault="006F79AB" w:rsidP="004A1108">
      <w:pPr>
        <w:spacing w:line="440" w:lineRule="exact"/>
        <w:ind w:firstLineChars="200" w:firstLine="482"/>
        <w:rPr>
          <w:rFonts w:ascii="楷体_GB2312" w:eastAsia="楷体_GB2312" w:hAnsi="宋体"/>
          <w:b/>
          <w:color w:val="000000"/>
          <w:sz w:val="24"/>
        </w:rPr>
      </w:pPr>
      <w:r w:rsidRPr="002F7F61">
        <w:rPr>
          <w:rFonts w:ascii="楷体_GB2312" w:eastAsia="楷体_GB2312" w:hAnsi="宋体" w:hint="eastAsia"/>
          <w:b/>
          <w:color w:val="000000"/>
          <w:sz w:val="24"/>
        </w:rPr>
        <w:t>（三）教学运行与教学质量监控</w:t>
      </w:r>
    </w:p>
    <w:p w:rsidR="006F79AB" w:rsidRPr="002F7F61" w:rsidRDefault="006F79AB" w:rsidP="004A1108">
      <w:pPr>
        <w:spacing w:line="440" w:lineRule="exact"/>
        <w:ind w:firstLineChars="200" w:firstLine="480"/>
        <w:rPr>
          <w:rFonts w:ascii="宋体"/>
          <w:color w:val="000000"/>
          <w:sz w:val="24"/>
          <w:szCs w:val="28"/>
        </w:rPr>
      </w:pPr>
      <w:r w:rsidRPr="002F7F61">
        <w:rPr>
          <w:rFonts w:ascii="宋体" w:hAnsi="宋体"/>
          <w:color w:val="000000"/>
          <w:sz w:val="24"/>
          <w:szCs w:val="28"/>
        </w:rPr>
        <w:t xml:space="preserve">1. </w:t>
      </w:r>
      <w:r w:rsidRPr="002F7F61">
        <w:rPr>
          <w:rFonts w:ascii="宋体" w:hAnsi="宋体" w:hint="eastAsia"/>
          <w:color w:val="000000"/>
          <w:sz w:val="24"/>
          <w:szCs w:val="28"/>
        </w:rPr>
        <w:t>教学运行与管理制度保障</w:t>
      </w:r>
    </w:p>
    <w:p w:rsidR="006F79AB" w:rsidRPr="002F7F61" w:rsidRDefault="006F79AB" w:rsidP="004A1108">
      <w:pPr>
        <w:tabs>
          <w:tab w:val="left" w:pos="720"/>
        </w:tabs>
        <w:adjustRightInd w:val="0"/>
        <w:snapToGrid w:val="0"/>
        <w:spacing w:line="440" w:lineRule="exact"/>
        <w:ind w:firstLineChars="200" w:firstLine="480"/>
        <w:rPr>
          <w:rFonts w:ascii="宋体"/>
          <w:color w:val="000000"/>
          <w:sz w:val="24"/>
        </w:rPr>
      </w:pPr>
      <w:r w:rsidRPr="002F7F61">
        <w:rPr>
          <w:rFonts w:ascii="宋体" w:hAnsi="宋体" w:hint="eastAsia"/>
          <w:color w:val="000000"/>
          <w:sz w:val="24"/>
        </w:rPr>
        <w:t>根据印刷行业企业生产规律和校内生产性实训基地运转特点安排教学，注重校企合作、工学结合、工学交替、顶岗实习、项目课程以及学习工作化、学习形式多样化、学习个性化，针对生源不同特点（个体先天差异和后天潜能发掘不同），对教学管理提出的人性化、柔性化管理新要求。</w:t>
      </w:r>
    </w:p>
    <w:p w:rsidR="006F79AB" w:rsidRPr="002F7F61" w:rsidRDefault="006F79AB" w:rsidP="004A1108">
      <w:pPr>
        <w:spacing w:line="440" w:lineRule="exact"/>
        <w:ind w:firstLineChars="200" w:firstLine="480"/>
        <w:rPr>
          <w:rFonts w:ascii="宋体"/>
          <w:color w:val="000000"/>
          <w:sz w:val="24"/>
          <w:szCs w:val="28"/>
        </w:rPr>
      </w:pPr>
      <w:r w:rsidRPr="002F7F61">
        <w:rPr>
          <w:rFonts w:ascii="宋体" w:hAnsi="宋体"/>
          <w:color w:val="000000"/>
          <w:sz w:val="24"/>
          <w:szCs w:val="28"/>
        </w:rPr>
        <w:t xml:space="preserve">2. </w:t>
      </w:r>
      <w:r w:rsidRPr="002F7F61">
        <w:rPr>
          <w:rFonts w:ascii="宋体" w:hAnsi="宋体" w:hint="eastAsia"/>
          <w:color w:val="000000"/>
          <w:sz w:val="24"/>
          <w:szCs w:val="28"/>
        </w:rPr>
        <w:t>工学结合人才培养模式改革的支持政策措施</w:t>
      </w:r>
    </w:p>
    <w:p w:rsidR="006F79AB" w:rsidRPr="002F7F61" w:rsidRDefault="006F79AB" w:rsidP="004A1108">
      <w:pPr>
        <w:adjustRightInd w:val="0"/>
        <w:snapToGrid w:val="0"/>
        <w:spacing w:line="440" w:lineRule="exact"/>
        <w:ind w:firstLineChars="200" w:firstLine="480"/>
        <w:rPr>
          <w:rFonts w:ascii="宋体"/>
          <w:color w:val="000000"/>
          <w:sz w:val="24"/>
        </w:rPr>
      </w:pPr>
      <w:r w:rsidRPr="002F7F61">
        <w:rPr>
          <w:rFonts w:ascii="宋体" w:hAnsi="宋体" w:hint="eastAsia"/>
          <w:color w:val="000000"/>
          <w:sz w:val="24"/>
        </w:rPr>
        <w:t>对教学运行与监控评价的组织管理，毕业实践、顶岗实习的管理，校内外实训管理，考核制度的管理等的支持政策措施。</w:t>
      </w:r>
    </w:p>
    <w:p w:rsidR="006F79AB" w:rsidRPr="002F7F61" w:rsidRDefault="006F79AB" w:rsidP="004A1108">
      <w:pPr>
        <w:spacing w:line="440" w:lineRule="exact"/>
        <w:ind w:firstLineChars="200" w:firstLine="480"/>
        <w:rPr>
          <w:rFonts w:ascii="宋体" w:hAnsi="宋体"/>
          <w:color w:val="000000"/>
          <w:sz w:val="24"/>
        </w:rPr>
      </w:pPr>
      <w:r w:rsidRPr="002F7F61">
        <w:rPr>
          <w:rFonts w:ascii="宋体" w:hAnsi="宋体" w:hint="eastAsia"/>
          <w:color w:val="000000"/>
          <w:sz w:val="24"/>
        </w:rPr>
        <w:t>建立以用人单位为主体的教学质量评价体系，组建了以用人单位为主体的教学质量评价委员会，成员如下</w:t>
      </w:r>
      <w:r w:rsidRPr="002F7F61">
        <w:rPr>
          <w:rFonts w:ascii="宋体" w:hAnsi="宋体"/>
          <w:color w:val="000000"/>
          <w:sz w:val="24"/>
        </w:rPr>
        <w:t>:</w:t>
      </w:r>
    </w:p>
    <w:tbl>
      <w:tblPr>
        <w:tblW w:w="0" w:type="auto"/>
        <w:jc w:val="center"/>
        <w:tblInd w:w="-1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29"/>
        <w:gridCol w:w="2410"/>
      </w:tblGrid>
      <w:tr w:rsidR="006F79AB" w:rsidRPr="006E2625" w:rsidTr="00D904C0">
        <w:trPr>
          <w:trHeight w:val="593"/>
          <w:jc w:val="center"/>
        </w:trPr>
        <w:tc>
          <w:tcPr>
            <w:tcW w:w="4529" w:type="dxa"/>
            <w:vAlign w:val="center"/>
          </w:tcPr>
          <w:p w:rsidR="006F79AB" w:rsidRPr="006E2625" w:rsidRDefault="006F79AB" w:rsidP="00D904C0">
            <w:pPr>
              <w:jc w:val="center"/>
              <w:rPr>
                <w:b/>
                <w:bCs/>
                <w:color w:val="000000"/>
                <w:szCs w:val="21"/>
              </w:rPr>
            </w:pPr>
            <w:r w:rsidRPr="006E2625">
              <w:rPr>
                <w:rFonts w:hint="eastAsia"/>
                <w:b/>
                <w:bCs/>
                <w:color w:val="000000"/>
                <w:szCs w:val="21"/>
              </w:rPr>
              <w:t>企业名称</w:t>
            </w:r>
          </w:p>
        </w:tc>
        <w:tc>
          <w:tcPr>
            <w:tcW w:w="2410" w:type="dxa"/>
            <w:vAlign w:val="center"/>
          </w:tcPr>
          <w:p w:rsidR="006F79AB" w:rsidRPr="006E2625" w:rsidRDefault="006F79AB" w:rsidP="00D904C0">
            <w:pPr>
              <w:jc w:val="center"/>
              <w:rPr>
                <w:b/>
                <w:bCs/>
                <w:color w:val="000000"/>
                <w:szCs w:val="21"/>
              </w:rPr>
            </w:pPr>
            <w:r w:rsidRPr="006E2625">
              <w:rPr>
                <w:rFonts w:hint="eastAsia"/>
                <w:b/>
                <w:bCs/>
                <w:color w:val="000000"/>
                <w:szCs w:val="21"/>
              </w:rPr>
              <w:t>企业评价委员会成员</w:t>
            </w:r>
          </w:p>
        </w:tc>
      </w:tr>
      <w:tr w:rsidR="006F79AB" w:rsidRPr="006E2625" w:rsidTr="00D904C0">
        <w:trPr>
          <w:trHeight w:val="747"/>
          <w:jc w:val="center"/>
        </w:trPr>
        <w:tc>
          <w:tcPr>
            <w:tcW w:w="4529" w:type="dxa"/>
            <w:vAlign w:val="center"/>
          </w:tcPr>
          <w:p w:rsidR="006F79AB" w:rsidRPr="006E2625" w:rsidRDefault="006F79AB" w:rsidP="00D904C0">
            <w:pPr>
              <w:jc w:val="center"/>
              <w:rPr>
                <w:bCs/>
                <w:color w:val="000000"/>
                <w:szCs w:val="21"/>
              </w:rPr>
            </w:pPr>
            <w:r w:rsidRPr="006E2625">
              <w:rPr>
                <w:rFonts w:hint="eastAsia"/>
                <w:bCs/>
                <w:color w:val="000000"/>
                <w:szCs w:val="21"/>
              </w:rPr>
              <w:t>石家庄市乡依印刷有限公司</w:t>
            </w:r>
          </w:p>
        </w:tc>
        <w:tc>
          <w:tcPr>
            <w:tcW w:w="2410" w:type="dxa"/>
            <w:vAlign w:val="center"/>
          </w:tcPr>
          <w:p w:rsidR="006F79AB" w:rsidRPr="006E2625" w:rsidRDefault="006F79AB" w:rsidP="00D904C0">
            <w:pPr>
              <w:jc w:val="center"/>
              <w:rPr>
                <w:color w:val="000000"/>
              </w:rPr>
            </w:pPr>
            <w:r w:rsidRPr="006E2625">
              <w:rPr>
                <w:rFonts w:hint="eastAsia"/>
                <w:color w:val="000000"/>
              </w:rPr>
              <w:t>邢淑新</w:t>
            </w:r>
          </w:p>
        </w:tc>
      </w:tr>
      <w:tr w:rsidR="006F79AB" w:rsidRPr="006E2625" w:rsidTr="00D904C0">
        <w:trPr>
          <w:trHeight w:val="700"/>
          <w:jc w:val="center"/>
        </w:trPr>
        <w:tc>
          <w:tcPr>
            <w:tcW w:w="4529" w:type="dxa"/>
            <w:vAlign w:val="center"/>
          </w:tcPr>
          <w:p w:rsidR="006F79AB" w:rsidRPr="006E2625" w:rsidRDefault="006F79AB" w:rsidP="00D904C0">
            <w:pPr>
              <w:jc w:val="center"/>
              <w:rPr>
                <w:bCs/>
                <w:color w:val="000000"/>
                <w:szCs w:val="21"/>
              </w:rPr>
            </w:pPr>
            <w:r w:rsidRPr="006E2625">
              <w:rPr>
                <w:rFonts w:hint="eastAsia"/>
                <w:bCs/>
                <w:color w:val="000000"/>
                <w:szCs w:val="21"/>
              </w:rPr>
              <w:t>石家庄市华燕纸制品有限公司</w:t>
            </w:r>
          </w:p>
        </w:tc>
        <w:tc>
          <w:tcPr>
            <w:tcW w:w="2410" w:type="dxa"/>
            <w:vAlign w:val="center"/>
          </w:tcPr>
          <w:p w:rsidR="006F79AB" w:rsidRPr="006E2625" w:rsidRDefault="006F79AB" w:rsidP="00D904C0">
            <w:pPr>
              <w:jc w:val="center"/>
              <w:rPr>
                <w:bCs/>
                <w:color w:val="000000"/>
                <w:szCs w:val="21"/>
              </w:rPr>
            </w:pPr>
            <w:r w:rsidRPr="006E2625">
              <w:rPr>
                <w:rFonts w:hint="eastAsia"/>
                <w:bCs/>
                <w:color w:val="000000"/>
                <w:szCs w:val="21"/>
              </w:rPr>
              <w:t>袁志强</w:t>
            </w:r>
          </w:p>
        </w:tc>
      </w:tr>
      <w:tr w:rsidR="006F79AB" w:rsidRPr="006E2625" w:rsidTr="00D904C0">
        <w:trPr>
          <w:trHeight w:val="706"/>
          <w:jc w:val="center"/>
        </w:trPr>
        <w:tc>
          <w:tcPr>
            <w:tcW w:w="4529" w:type="dxa"/>
            <w:vAlign w:val="center"/>
          </w:tcPr>
          <w:p w:rsidR="006F79AB" w:rsidRPr="006E2625" w:rsidRDefault="006F79AB" w:rsidP="00D904C0">
            <w:pPr>
              <w:spacing w:line="380" w:lineRule="exact"/>
              <w:jc w:val="center"/>
              <w:rPr>
                <w:bCs/>
                <w:color w:val="000000"/>
                <w:szCs w:val="21"/>
              </w:rPr>
            </w:pPr>
            <w:r w:rsidRPr="006E2625">
              <w:rPr>
                <w:rFonts w:hint="eastAsia"/>
                <w:bCs/>
                <w:color w:val="000000"/>
                <w:szCs w:val="21"/>
              </w:rPr>
              <w:lastRenderedPageBreak/>
              <w:t>河北北方印刷技术印刷机械研究所</w:t>
            </w:r>
          </w:p>
        </w:tc>
        <w:tc>
          <w:tcPr>
            <w:tcW w:w="2410" w:type="dxa"/>
            <w:vAlign w:val="center"/>
          </w:tcPr>
          <w:p w:rsidR="006F79AB" w:rsidRPr="006E2625" w:rsidRDefault="006F79AB" w:rsidP="00D904C0">
            <w:pPr>
              <w:spacing w:line="380" w:lineRule="exact"/>
              <w:jc w:val="center"/>
              <w:rPr>
                <w:bCs/>
                <w:color w:val="000000"/>
                <w:szCs w:val="21"/>
              </w:rPr>
            </w:pPr>
            <w:r w:rsidRPr="006E2625">
              <w:rPr>
                <w:rFonts w:hint="eastAsia"/>
                <w:bCs/>
                <w:color w:val="000000"/>
                <w:szCs w:val="21"/>
              </w:rPr>
              <w:t>张合兴、王翠玲</w:t>
            </w:r>
          </w:p>
        </w:tc>
      </w:tr>
    </w:tbl>
    <w:p w:rsidR="006F79AB" w:rsidRPr="006E2625" w:rsidRDefault="006F79AB" w:rsidP="004A1108">
      <w:pPr>
        <w:spacing w:line="440" w:lineRule="exact"/>
        <w:ind w:firstLineChars="200" w:firstLine="480"/>
        <w:rPr>
          <w:color w:val="000000"/>
          <w:sz w:val="24"/>
        </w:rPr>
      </w:pPr>
      <w:r w:rsidRPr="006E2625">
        <w:rPr>
          <w:rFonts w:hint="eastAsia"/>
          <w:color w:val="000000"/>
          <w:sz w:val="24"/>
        </w:rPr>
        <w:t>教学质量评价逐步实现专业课程与职业岗位能力、生产标准、行业标准、国家职业资格标准相结合，整个评价过程穿插学生自评、互评，教师评价、企业评价、教学质量评价委员会评价等形式，实现考核主体多元化，考核形式多样化。引入用人单位工作标准进行实践课程的考核，通过检查实验、实训、实习、课程设计、毕业设计、社会实践、技能考核以及工种考核等环节来评价教师的实践教学能力和学生的岗位就业能力。教学质量整体监控运行图如下：</w:t>
      </w:r>
    </w:p>
    <w:p w:rsidR="006F79AB" w:rsidRPr="006E2625" w:rsidRDefault="006F79AB" w:rsidP="00C03FA1">
      <w:pPr>
        <w:jc w:val="center"/>
        <w:rPr>
          <w:rFonts w:ascii="黑体" w:eastAsia="黑体" w:hAnsi="宋体"/>
          <w:bCs/>
          <w:color w:val="000000"/>
          <w:sz w:val="24"/>
        </w:rPr>
        <w:sectPr w:rsidR="006F79AB" w:rsidRPr="006E2625" w:rsidSect="004A6DD3">
          <w:headerReference w:type="default" r:id="rId10"/>
          <w:footerReference w:type="default" r:id="rId11"/>
          <w:headerReference w:type="first" r:id="rId12"/>
          <w:pgSz w:w="11906" w:h="16838" w:code="9"/>
          <w:pgMar w:top="1440" w:right="1418" w:bottom="1418" w:left="1418" w:header="851" w:footer="992" w:gutter="284"/>
          <w:pgNumType w:start="0"/>
          <w:cols w:space="425"/>
          <w:titlePg/>
          <w:docGrid w:type="lines" w:linePitch="312"/>
        </w:sectPr>
      </w:pPr>
    </w:p>
    <w:p w:rsidR="006F79AB" w:rsidRPr="006E2625" w:rsidRDefault="004A1108" w:rsidP="00C03FA1">
      <w:pPr>
        <w:jc w:val="center"/>
        <w:rPr>
          <w:color w:val="000000"/>
        </w:rPr>
      </w:pPr>
      <w:r w:rsidRPr="004A1108">
        <w:rPr>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9pt;margin-top:25.55pt;width:63pt;height:54.6pt;z-index:251614720">
            <v:textbox style="mso-next-textbox:#_x0000_s1026" inset="1.5mm">
              <w:txbxContent>
                <w:p w:rsidR="006F79AB" w:rsidRDefault="006F79AB" w:rsidP="00C03FA1">
                  <w:pPr>
                    <w:jc w:val="center"/>
                  </w:pPr>
                  <w:r>
                    <w:rPr>
                      <w:rFonts w:hint="eastAsia"/>
                    </w:rPr>
                    <w:t>学校定位办学思路</w:t>
                  </w:r>
                </w:p>
                <w:p w:rsidR="006F79AB" w:rsidRDefault="006F79AB" w:rsidP="00C03FA1">
                  <w:pPr>
                    <w:jc w:val="center"/>
                  </w:pPr>
                  <w:r>
                    <w:rPr>
                      <w:rFonts w:hint="eastAsia"/>
                    </w:rPr>
                    <w:t>学校规划</w:t>
                  </w:r>
                </w:p>
              </w:txbxContent>
            </v:textbox>
          </v:shape>
        </w:pict>
      </w:r>
      <w:r w:rsidRPr="004A1108">
        <w:rPr>
          <w:noProof/>
        </w:rPr>
        <w:pict>
          <v:rect id="_x0000_s1027" style="position:absolute;left:0;text-align:left;margin-left:0;margin-top:126.95pt;width:27pt;height:148.2pt;z-index:251613696">
            <v:textbox style="mso-next-textbox:#_x0000_s1027" inset="1.5mm">
              <w:txbxContent>
                <w:p w:rsidR="006F79AB" w:rsidRDefault="006F79AB" w:rsidP="00C03FA1">
                  <w:pPr>
                    <w:pStyle w:val="a9"/>
                    <w:jc w:val="center"/>
                  </w:pPr>
                  <w:r>
                    <w:rPr>
                      <w:rFonts w:hint="eastAsia"/>
                    </w:rPr>
                    <w:t>专业调查与职业分析</w:t>
                  </w:r>
                </w:p>
              </w:txbxContent>
            </v:textbox>
          </v:rect>
        </w:pict>
      </w:r>
      <w:r w:rsidRPr="004A1108">
        <w:rPr>
          <w:noProof/>
        </w:rPr>
        <w:pict>
          <v:line id="_x0000_s1028" style="position:absolute;left:0;text-align:left;z-index:-251634176;mso-wrap-edited:f" from="27pt,197.15pt" to="45pt,197.15pt">
            <v:stroke endarrow="block"/>
          </v:line>
        </w:pict>
      </w:r>
      <w:r w:rsidRPr="004A1108">
        <w:rPr>
          <w:noProof/>
        </w:rPr>
        <w:pict>
          <v:line id="_x0000_s1029" style="position:absolute;left:0;text-align:left;z-index:251637248" from="18pt,80.15pt" to="18pt,126.95pt">
            <v:stroke endarrow="block"/>
          </v:line>
        </w:pict>
      </w:r>
      <w:r w:rsidRPr="004A1108">
        <w:rPr>
          <w:noProof/>
        </w:rPr>
        <w:pict>
          <v:line id="_x0000_s1030" style="position:absolute;left:0;text-align:left;z-index:251687424" from="1in,197.15pt" to="90pt,197.15pt">
            <v:stroke endarrow="block"/>
          </v:line>
        </w:pict>
      </w:r>
      <w:r w:rsidRPr="004A1108">
        <w:rPr>
          <w:noProof/>
        </w:rPr>
        <w:pict>
          <v:rect id="_x0000_s1031" style="position:absolute;left:0;text-align:left;margin-left:45pt;margin-top:132.6pt;width:27pt;height:148.2pt;z-index:251681280">
            <v:textbox style="mso-next-textbox:#_x0000_s1031" inset="1.5mm">
              <w:txbxContent>
                <w:p w:rsidR="006F79AB" w:rsidRDefault="006F79AB" w:rsidP="00C03FA1">
                  <w:pPr>
                    <w:pStyle w:val="a9"/>
                    <w:jc w:val="center"/>
                    <w:rPr>
                      <w:szCs w:val="21"/>
                    </w:rPr>
                  </w:pPr>
                  <w:r>
                    <w:rPr>
                      <w:rFonts w:hint="eastAsia"/>
                      <w:szCs w:val="21"/>
                    </w:rPr>
                    <w:t>人才培养目标与规格</w:t>
                  </w:r>
                </w:p>
              </w:txbxContent>
            </v:textbox>
          </v:rect>
        </w:pict>
      </w:r>
      <w:r w:rsidRPr="004A1108">
        <w:rPr>
          <w:noProof/>
        </w:rPr>
        <w:pict>
          <v:rect id="_x0000_s1032" style="position:absolute;left:0;text-align:left;margin-left:594pt;margin-top:335.4pt;width:63pt;height:23.4pt;z-index:251701760">
            <v:textbox style="mso-next-textbox:#_x0000_s1032" inset="1.5mm">
              <w:txbxContent>
                <w:p w:rsidR="006F79AB" w:rsidRDefault="006F79AB" w:rsidP="00C03FA1">
                  <w:pPr>
                    <w:jc w:val="center"/>
                  </w:pPr>
                  <w:r>
                    <w:rPr>
                      <w:rFonts w:hint="eastAsia"/>
                    </w:rPr>
                    <w:t>教学激励</w:t>
                  </w:r>
                </w:p>
              </w:txbxContent>
            </v:textbox>
          </v:rect>
        </w:pict>
      </w:r>
      <w:r w:rsidRPr="004A1108">
        <w:rPr>
          <w:noProof/>
        </w:rPr>
        <w:pict>
          <v:line id="_x0000_s1033" style="position:absolute;left:0;text-align:left;z-index:251661824" from="279pt,119.15pt" to="279pt,134.8pt">
            <v:stroke endarrow="block"/>
          </v:line>
        </w:pict>
      </w:r>
      <w:r w:rsidRPr="004A1108">
        <w:rPr>
          <w:noProof/>
        </w:rPr>
        <w:pict>
          <v:rect id="_x0000_s1034" style="position:absolute;left:0;text-align:left;margin-left:488.25pt;margin-top:383.6pt;width:114.75pt;height:23.4pt;z-index:251632128">
            <v:textbox style="mso-next-textbox:#_x0000_s1034" inset="1.5mm">
              <w:txbxContent>
                <w:p w:rsidR="006F79AB" w:rsidRDefault="006F79AB" w:rsidP="00C03FA1">
                  <w:pPr>
                    <w:jc w:val="center"/>
                  </w:pPr>
                  <w:r>
                    <w:rPr>
                      <w:rFonts w:hint="eastAsia"/>
                    </w:rPr>
                    <w:t>各类教学建设的评估</w:t>
                  </w:r>
                </w:p>
              </w:txbxContent>
            </v:textbox>
          </v:rect>
        </w:pict>
      </w:r>
      <w:r w:rsidRPr="004A1108">
        <w:rPr>
          <w:noProof/>
        </w:rPr>
        <w:pict>
          <v:line id="_x0000_s1035" style="position:absolute;left:0;text-align:left;z-index:251659776" from="367.5pt,150.35pt" to="441pt,150.35pt"/>
        </w:pict>
      </w:r>
      <w:r w:rsidRPr="004A1108">
        <w:rPr>
          <w:noProof/>
        </w:rPr>
        <w:pict>
          <v:line id="_x0000_s1036" style="position:absolute;left:0;text-align:left;z-index:251699712" from="439.5pt,150.35pt" to="439.5pt,163.8pt">
            <v:stroke endarrow="block"/>
          </v:line>
        </w:pict>
      </w:r>
      <w:r w:rsidRPr="004A1108">
        <w:rPr>
          <w:noProof/>
        </w:rPr>
        <w:pict>
          <v:rect id="_x0000_s1037" style="position:absolute;left:0;text-align:left;margin-left:6in;margin-top:163.8pt;width:21pt;height:70.2pt;z-index:251698688">
            <v:textbox style="mso-next-textbox:#_x0000_s1037" inset="1.5mm">
              <w:txbxContent>
                <w:p w:rsidR="006F79AB" w:rsidRDefault="006F79AB" w:rsidP="00C03FA1">
                  <w:r>
                    <w:rPr>
                      <w:rFonts w:hint="eastAsia"/>
                    </w:rPr>
                    <w:t>期末检查</w:t>
                  </w:r>
                </w:p>
              </w:txbxContent>
            </v:textbox>
          </v:rect>
        </w:pict>
      </w:r>
      <w:r w:rsidRPr="004A1108">
        <w:rPr>
          <w:noProof/>
        </w:rPr>
        <w:pict>
          <v:line id="_x0000_s1038" style="position:absolute;left:0;text-align:left;z-index:251700736" from="439.5pt,234pt" to="439.5pt,251.7pt">
            <v:stroke endarrow="block"/>
          </v:line>
        </w:pict>
      </w:r>
      <w:r w:rsidRPr="004A1108">
        <w:rPr>
          <w:noProof/>
        </w:rPr>
        <w:pict>
          <v:line id="_x0000_s1039" style="position:absolute;left:0;text-align:left;z-index:251696640" from="403.5pt,150.35pt" to="403.5pt,163.8pt">
            <v:stroke endarrow="block"/>
          </v:line>
        </w:pict>
      </w:r>
      <w:r w:rsidRPr="004A1108">
        <w:rPr>
          <w:noProof/>
        </w:rPr>
        <w:pict>
          <v:rect id="_x0000_s1040" style="position:absolute;left:0;text-align:left;margin-left:396pt;margin-top:163.8pt;width:21pt;height:70.2pt;z-index:251695616">
            <v:textbox style="mso-next-textbox:#_x0000_s1040" inset="1.5mm">
              <w:txbxContent>
                <w:p w:rsidR="006F79AB" w:rsidRDefault="006F79AB" w:rsidP="00C03FA1">
                  <w:r>
                    <w:rPr>
                      <w:rFonts w:hint="eastAsia"/>
                    </w:rPr>
                    <w:t>期中检查</w:t>
                  </w:r>
                </w:p>
              </w:txbxContent>
            </v:textbox>
          </v:rect>
        </w:pict>
      </w:r>
      <w:r w:rsidRPr="004A1108">
        <w:rPr>
          <w:noProof/>
        </w:rPr>
        <w:pict>
          <v:line id="_x0000_s1041" style="position:absolute;left:0;text-align:left;z-index:251697664" from="403.5pt,234pt" to="403.5pt,251.7pt">
            <v:stroke endarrow="block"/>
          </v:line>
        </w:pict>
      </w:r>
      <w:r w:rsidRPr="004A1108">
        <w:rPr>
          <w:noProof/>
        </w:rPr>
        <w:pict>
          <v:line id="_x0000_s1042" style="position:absolute;left:0;text-align:left;z-index:251668992" from="367.5pt,234pt" to="367.5pt,251.7pt">
            <v:stroke endarrow="block"/>
          </v:line>
        </w:pict>
      </w:r>
      <w:r w:rsidRPr="004A1108">
        <w:rPr>
          <w:noProof/>
        </w:rPr>
        <w:pict>
          <v:rect id="_x0000_s1043" style="position:absolute;left:0;text-align:left;margin-left:5in;margin-top:163.8pt;width:21pt;height:70.2pt;z-index:251636224">
            <v:textbox style="mso-next-textbox:#_x0000_s1043" inset="1.5mm">
              <w:txbxContent>
                <w:p w:rsidR="006F79AB" w:rsidRDefault="006F79AB" w:rsidP="00C03FA1">
                  <w:r>
                    <w:rPr>
                      <w:rFonts w:hint="eastAsia"/>
                    </w:rPr>
                    <w:t>期初检查</w:t>
                  </w:r>
                </w:p>
              </w:txbxContent>
            </v:textbox>
          </v:rect>
        </w:pict>
      </w:r>
      <w:r w:rsidRPr="004A1108">
        <w:rPr>
          <w:noProof/>
        </w:rPr>
        <w:pict>
          <v:line id="_x0000_s1044" style="position:absolute;left:0;text-align:left;z-index:251663872" from="367.5pt,150.35pt" to="367.5pt,163.8pt">
            <v:stroke endarrow="block"/>
          </v:line>
        </w:pict>
      </w:r>
      <w:r w:rsidRPr="004A1108">
        <w:rPr>
          <w:noProof/>
        </w:rPr>
        <w:pict>
          <v:line id="_x0000_s1045" style="position:absolute;left:0;text-align:left;z-index:251664896" from="189pt,259.55pt" to="323.95pt,259.65pt"/>
        </w:pict>
      </w:r>
      <w:r w:rsidRPr="004A1108">
        <w:rPr>
          <w:noProof/>
        </w:rPr>
        <w:pict>
          <v:line id="_x0000_s1046" style="position:absolute;left:0;text-align:left;z-index:251694592" from="279pt,226.2pt" to="279pt,257.4pt">
            <v:stroke endarrow="block"/>
          </v:line>
        </w:pict>
      </w:r>
      <w:r w:rsidRPr="004A1108">
        <w:rPr>
          <w:noProof/>
        </w:rPr>
        <w:pict>
          <v:line id="_x0000_s1047" style="position:absolute;left:0;text-align:left;z-index:251693568" from="189pt,132.6pt" to="324pt,132.6pt"/>
        </w:pict>
      </w:r>
      <w:r w:rsidRPr="004A1108">
        <w:rPr>
          <w:noProof/>
        </w:rPr>
        <w:pict>
          <v:line id="_x0000_s1048" style="position:absolute;left:0;text-align:left;z-index:251692544" from="189pt,132.6pt" to="189pt,153.8pt">
            <v:stroke endarrow="block"/>
          </v:line>
        </w:pict>
      </w:r>
      <w:r w:rsidRPr="004A1108">
        <w:rPr>
          <w:noProof/>
        </w:rPr>
        <w:pict>
          <v:line id="_x0000_s1049" style="position:absolute;left:0;text-align:left;z-index:251691520" from="225pt,132.6pt" to="225pt,153.8pt">
            <v:stroke endarrow="block"/>
          </v:line>
        </w:pict>
      </w:r>
      <w:r w:rsidRPr="004A1108">
        <w:rPr>
          <w:noProof/>
        </w:rPr>
        <w:pict>
          <v:line id="_x0000_s1050" style="position:absolute;left:0;text-align:left;z-index:251690496" from="324pt,134.8pt" to="324pt,156pt">
            <v:stroke endarrow="block"/>
          </v:line>
        </w:pict>
      </w:r>
      <w:r w:rsidRPr="004A1108">
        <w:rPr>
          <w:noProof/>
        </w:rPr>
        <w:pict>
          <v:line id="_x0000_s1051" style="position:absolute;left:0;text-align:left;z-index:251660800" from="279pt,134.8pt" to="279pt,156pt">
            <v:stroke endarrow="block"/>
          </v:line>
        </w:pict>
      </w:r>
      <w:r w:rsidRPr="004A1108">
        <w:rPr>
          <w:noProof/>
        </w:rPr>
        <w:pict>
          <v:rect id="_x0000_s1052" style="position:absolute;left:0;text-align:left;margin-left:252pt;margin-top:156pt;width:45pt;height:70.3pt;z-index:251635200">
            <v:textbox style="mso-next-textbox:#_x0000_s1052" inset="1.5mm">
              <w:txbxContent>
                <w:p w:rsidR="006F79AB" w:rsidRDefault="006F79AB" w:rsidP="00C03FA1">
                  <w:pPr>
                    <w:pStyle w:val="a9"/>
                  </w:pPr>
                  <w:r>
                    <w:rPr>
                      <w:rFonts w:hint="eastAsia"/>
                    </w:rPr>
                    <w:t>学生信息反馈员与评教</w:t>
                  </w:r>
                </w:p>
              </w:txbxContent>
            </v:textbox>
          </v:rect>
        </w:pict>
      </w:r>
      <w:r w:rsidRPr="004A1108">
        <w:rPr>
          <w:noProof/>
        </w:rPr>
        <w:pict>
          <v:rect id="_x0000_s1053" style="position:absolute;left:0;text-align:left;margin-left:207pt;margin-top:158.15pt;width:36pt;height:70.25pt;z-index:251634176">
            <v:textbox style="mso-next-textbox:#_x0000_s1053" inset="1.5mm">
              <w:txbxContent>
                <w:p w:rsidR="006F79AB" w:rsidRDefault="006F79AB" w:rsidP="00C03FA1">
                  <w:pPr>
                    <w:jc w:val="center"/>
                  </w:pPr>
                  <w:r>
                    <w:rPr>
                      <w:rFonts w:hint="eastAsia"/>
                    </w:rPr>
                    <w:t>教师评教</w:t>
                  </w:r>
                </w:p>
              </w:txbxContent>
            </v:textbox>
          </v:rect>
        </w:pict>
      </w:r>
      <w:r w:rsidRPr="004A1108">
        <w:rPr>
          <w:noProof/>
        </w:rPr>
        <w:pict>
          <v:rect id="_x0000_s1054" style="position:absolute;left:0;text-align:left;margin-left:162pt;margin-top:158.15pt;width:36pt;height:70.3pt;z-index:251633152">
            <v:textbox style="mso-next-textbox:#_x0000_s1054" inset="1.5mm">
              <w:txbxContent>
                <w:p w:rsidR="006F79AB" w:rsidRDefault="006F79AB" w:rsidP="00C03FA1">
                  <w:pPr>
                    <w:jc w:val="center"/>
                  </w:pPr>
                  <w:r>
                    <w:rPr>
                      <w:rFonts w:hint="eastAsia"/>
                    </w:rPr>
                    <w:t>督导</w:t>
                  </w:r>
                  <w:r>
                    <w:t xml:space="preserve"> </w:t>
                  </w:r>
                  <w:r>
                    <w:rPr>
                      <w:rFonts w:hint="eastAsia"/>
                    </w:rPr>
                    <w:t>评价</w:t>
                  </w:r>
                </w:p>
              </w:txbxContent>
            </v:textbox>
          </v:rect>
        </w:pict>
      </w:r>
      <w:r w:rsidRPr="004A1108">
        <w:rPr>
          <w:noProof/>
        </w:rPr>
        <w:pict>
          <v:rect id="_x0000_s1055" style="position:absolute;left:0;text-align:left;margin-left:306pt;margin-top:156pt;width:36pt;height:70.3pt;z-index:251689472">
            <v:textbox style="mso-next-textbox:#_x0000_s1055" inset="1.5mm">
              <w:txbxContent>
                <w:p w:rsidR="006F79AB" w:rsidRDefault="006F79AB" w:rsidP="00C03FA1">
                  <w:pPr>
                    <w:jc w:val="center"/>
                  </w:pPr>
                  <w:r>
                    <w:rPr>
                      <w:rFonts w:hint="eastAsia"/>
                    </w:rPr>
                    <w:t>教学常规检查</w:t>
                  </w:r>
                </w:p>
              </w:txbxContent>
            </v:textbox>
          </v:rect>
        </w:pict>
      </w:r>
      <w:r w:rsidRPr="004A1108">
        <w:rPr>
          <w:noProof/>
        </w:rPr>
        <w:pict>
          <v:line id="_x0000_s1056" style="position:absolute;left:0;text-align:left;z-index:251667968" from="234pt,228.35pt" to="234pt,259.55pt">
            <v:stroke endarrow="block"/>
          </v:line>
        </w:pict>
      </w:r>
      <w:r w:rsidRPr="004A1108">
        <w:rPr>
          <w:noProof/>
        </w:rPr>
        <w:pict>
          <v:line id="_x0000_s1057" style="position:absolute;left:0;text-align:left;z-index:251666944" from="189pt,228.35pt" to="189pt,259.55pt">
            <v:stroke endarrow="block"/>
          </v:line>
        </w:pict>
      </w:r>
      <w:r w:rsidRPr="004A1108">
        <w:rPr>
          <w:noProof/>
        </w:rPr>
        <w:pict>
          <v:rect id="_x0000_s1058" style="position:absolute;left:0;text-align:left;margin-left:152.25pt;margin-top:48.95pt;width:90.75pt;height:36.85pt;z-index:251615744">
            <v:textbox style="mso-next-textbox:#_x0000_s1058" inset="1.5mm">
              <w:txbxContent>
                <w:p w:rsidR="006F79AB" w:rsidRDefault="006F79AB" w:rsidP="00C03FA1">
                  <w:pPr>
                    <w:jc w:val="center"/>
                  </w:pPr>
                  <w:r>
                    <w:rPr>
                      <w:rFonts w:hint="eastAsia"/>
                    </w:rPr>
                    <w:t>课程标准</w:t>
                  </w:r>
                </w:p>
              </w:txbxContent>
            </v:textbox>
          </v:rect>
        </w:pict>
      </w:r>
      <w:r w:rsidRPr="004A1108">
        <w:rPr>
          <w:noProof/>
        </w:rPr>
        <w:pict>
          <v:line id="_x0000_s1059" style="position:absolute;left:0;text-align:left;z-index:251688448" from="117pt,197.15pt" to="135pt,197.15pt">
            <v:stroke endarrow="block"/>
          </v:line>
        </w:pict>
      </w:r>
      <w:r w:rsidRPr="004A1108">
        <w:rPr>
          <w:noProof/>
        </w:rPr>
        <w:pict>
          <v:line id="_x0000_s1060" style="position:absolute;left:0;text-align:left;z-index:251686400" from="243pt,56.75pt" to="315pt,56.75pt">
            <v:stroke endarrow="block"/>
          </v:line>
        </w:pict>
      </w:r>
      <w:r w:rsidRPr="004A1108">
        <w:rPr>
          <w:noProof/>
        </w:rPr>
        <w:pict>
          <v:line id="_x0000_s1061" style="position:absolute;left:0;text-align:left;z-index:251685376" from="600.75pt,212.75pt" to="600.75pt,251.75pt">
            <v:stroke endarrow="block"/>
          </v:line>
        </w:pict>
      </w:r>
      <w:r w:rsidRPr="004A1108">
        <w:rPr>
          <w:noProof/>
        </w:rPr>
        <w:pict>
          <v:line id="_x0000_s1062" style="position:absolute;left:0;text-align:left;z-index:251684352" from="537pt,212.75pt" to="537pt,251.75pt">
            <v:stroke endarrow="block"/>
          </v:line>
        </w:pict>
      </w:r>
      <w:r w:rsidRPr="004A1108">
        <w:rPr>
          <w:noProof/>
        </w:rPr>
        <w:pict>
          <v:line id="_x0000_s1063" style="position:absolute;left:0;text-align:left;z-index:251683328" from="324pt,228.35pt" to="324pt,259.55pt">
            <v:stroke endarrow="block"/>
          </v:line>
        </w:pict>
      </w:r>
      <w:r w:rsidRPr="004A1108">
        <w:rPr>
          <w:noProof/>
        </w:rPr>
        <w:pict>
          <v:line id="_x0000_s1064" style="position:absolute;left:0;text-align:left;z-index:251680256" from="383.3pt,41.2pt" to="383.3pt,48.95pt">
            <v:stroke endarrow="block"/>
          </v:line>
        </w:pict>
      </w:r>
      <w:r w:rsidRPr="004A1108">
        <w:rPr>
          <w:noProof/>
        </w:rPr>
        <w:pict>
          <v:line id="_x0000_s1065" style="position:absolute;left:0;text-align:left;z-index:251679232" from="194.2pt,41.2pt" to="194.2pt,48.95pt">
            <v:stroke endarrow="block"/>
          </v:line>
        </w:pict>
      </w:r>
      <w:r w:rsidRPr="004A1108">
        <w:rPr>
          <w:noProof/>
        </w:rPr>
        <w:pict>
          <v:line id="_x0000_s1066" style="position:absolute;left:0;text-align:left;z-index:251678208" from="99pt,41.15pt" to="684pt,41.15pt"/>
        </w:pict>
      </w:r>
      <w:r w:rsidRPr="004A1108">
        <w:rPr>
          <w:noProof/>
        </w:rPr>
        <w:pict>
          <v:line id="_x0000_s1067" style="position:absolute;left:0;text-align:left;z-index:251677184" from="530.2pt,306.4pt" to="530.2pt,329.7pt">
            <v:stroke endarrow="block"/>
          </v:line>
        </w:pict>
      </w:r>
      <w:r w:rsidRPr="004A1108">
        <w:rPr>
          <w:noProof/>
        </w:rPr>
        <w:pict>
          <v:line id="_x0000_s1068" style="position:absolute;left:0;text-align:left;z-index:251676160" from="398.95pt,306.4pt" to="398.95pt,329.7pt">
            <v:stroke endarrow="block"/>
          </v:line>
        </w:pict>
      </w:r>
      <w:r w:rsidRPr="004A1108">
        <w:rPr>
          <w:noProof/>
        </w:rPr>
        <w:pict>
          <v:line id="_x0000_s1069" style="position:absolute;left:0;text-align:left;z-index:251675136" from="404.25pt,251.7pt" to="404.25pt,282.95pt">
            <v:stroke endarrow="block"/>
          </v:line>
        </w:pict>
      </w:r>
      <w:r w:rsidRPr="004A1108">
        <w:rPr>
          <w:noProof/>
        </w:rPr>
        <w:pict>
          <v:line id="_x0000_s1070" style="position:absolute;left:0;text-align:left;z-index:251674112" from="295.5pt,259.55pt" to="295.5pt,282.95pt">
            <v:stroke endarrow="block"/>
          </v:line>
        </w:pict>
      </w:r>
      <w:r w:rsidRPr="004A1108">
        <w:rPr>
          <w:noProof/>
        </w:rPr>
        <w:pict>
          <v:line id="_x0000_s1071" style="position:absolute;left:0;text-align:left;z-index:251673088" from="567pt,251.7pt" to="567pt,282.95pt">
            <v:stroke endarrow="block"/>
          </v:line>
        </w:pict>
      </w:r>
      <w:r w:rsidRPr="004A1108">
        <w:rPr>
          <w:noProof/>
        </w:rPr>
        <w:pict>
          <v:line id="_x0000_s1072" style="position:absolute;left:0;text-align:left;z-index:251672064" from="661.45pt,212.8pt" to="661.55pt,251.7pt">
            <v:stroke endarrow="block"/>
          </v:line>
        </w:pict>
      </w:r>
      <w:r w:rsidRPr="004A1108">
        <w:rPr>
          <w:noProof/>
        </w:rPr>
        <w:pict>
          <v:line id="_x0000_s1073" style="position:absolute;left:0;text-align:left;z-index:251671040" from="472.5pt,212.8pt" to="472.5pt,251.7pt">
            <v:stroke endarrow="block"/>
          </v:line>
        </w:pict>
      </w:r>
      <w:r w:rsidRPr="004A1108">
        <w:rPr>
          <w:noProof/>
        </w:rPr>
        <w:pict>
          <v:line id="_x0000_s1074" style="position:absolute;left:0;text-align:left;z-index:251670016" from="472.5pt,251.7pt" to="661.45pt,251.7pt"/>
        </w:pict>
      </w:r>
      <w:r w:rsidRPr="004A1108">
        <w:rPr>
          <w:noProof/>
        </w:rPr>
        <w:pict>
          <v:line id="_x0000_s1075" style="position:absolute;left:0;text-align:left;z-index:251665920" from="366pt,251.7pt" to="439.55pt,251.7pt"/>
        </w:pict>
      </w:r>
      <w:r w:rsidRPr="004A1108">
        <w:rPr>
          <w:noProof/>
        </w:rPr>
        <w:pict>
          <v:line id="_x0000_s1076" style="position:absolute;left:0;text-align:left;z-index:251662848" from="398.95pt,126.95pt" to="398.95pt,150.35pt">
            <v:stroke endarrow="block"/>
          </v:line>
        </w:pict>
      </w:r>
      <w:r w:rsidRPr="004A1108">
        <w:rPr>
          <w:noProof/>
        </w:rPr>
        <w:pict>
          <v:line id="_x0000_s1077" style="position:absolute;left:0;text-align:left;z-index:251658752" from="330.7pt,72.35pt" to="330.7pt,95.75pt">
            <v:stroke endarrow="block"/>
          </v:line>
        </w:pict>
      </w:r>
      <w:r w:rsidRPr="004A1108">
        <w:rPr>
          <w:noProof/>
        </w:rPr>
        <w:pict>
          <v:line id="_x0000_s1078" style="position:absolute;left:0;text-align:left;z-index:251657728" from="393.7pt,72.35pt" to="393.7pt,87.95pt">
            <v:stroke endarrow="block"/>
          </v:line>
        </w:pict>
      </w:r>
      <w:r w:rsidRPr="004A1108">
        <w:rPr>
          <w:noProof/>
        </w:rPr>
        <w:pict>
          <v:line id="_x0000_s1079" style="position:absolute;left:0;text-align:left;z-index:251656704" from="556.5pt,72.35pt" to="556.5pt,95.8pt">
            <v:stroke endarrow="block"/>
          </v:line>
        </w:pict>
      </w:r>
      <w:r w:rsidRPr="004A1108">
        <w:rPr>
          <w:noProof/>
        </w:rPr>
        <w:pict>
          <v:line id="_x0000_s1080" style="position:absolute;left:0;text-align:left;z-index:251655680" from="656.3pt,95.8pt" to="656.3pt,126.95pt">
            <v:stroke endarrow="block"/>
          </v:line>
        </w:pict>
      </w:r>
      <w:r w:rsidRPr="004A1108">
        <w:rPr>
          <w:noProof/>
        </w:rPr>
        <w:pict>
          <v:line id="_x0000_s1081" style="position:absolute;left:0;text-align:left;z-index:251654656" from="593.2pt,95.8pt" to="593.2pt,126.95pt">
            <v:stroke endarrow="block"/>
          </v:line>
        </w:pict>
      </w:r>
      <w:r w:rsidRPr="004A1108">
        <w:rPr>
          <w:noProof/>
        </w:rPr>
        <w:pict>
          <v:line id="_x0000_s1082" style="position:absolute;left:0;text-align:left;z-index:251653632" from="524.95pt,95.8pt" to="524.95pt,126.95pt">
            <v:stroke endarrow="block"/>
          </v:line>
        </w:pict>
      </w:r>
      <w:r w:rsidRPr="004A1108">
        <w:rPr>
          <w:noProof/>
        </w:rPr>
        <w:pict>
          <v:line id="_x0000_s1083" style="position:absolute;left:0;text-align:left;z-index:251652608" from="472.5pt,95.8pt" to="472.5pt,126.95pt">
            <v:stroke endarrow="block"/>
          </v:line>
        </w:pict>
      </w:r>
      <w:r w:rsidRPr="004A1108">
        <w:rPr>
          <w:noProof/>
        </w:rPr>
        <w:pict>
          <v:line id="_x0000_s1084" style="position:absolute;left:0;text-align:left;z-index:251651584" from="472.5pt,95.8pt" to="656.3pt,95.8pt"/>
        </w:pict>
      </w:r>
      <w:r w:rsidRPr="004A1108">
        <w:rPr>
          <w:noProof/>
        </w:rPr>
        <w:pict>
          <v:line id="_x0000_s1085" style="position:absolute;left:0;text-align:left;flip:y;z-index:251650560" from="682.5pt,41.2pt" to="682.5pt,345.4pt">
            <v:stroke endarrow="block"/>
          </v:line>
        </w:pict>
      </w:r>
      <w:r w:rsidRPr="004A1108">
        <w:rPr>
          <w:noProof/>
        </w:rPr>
        <w:pict>
          <v:line id="_x0000_s1086" style="position:absolute;left:0;text-align:left;flip:y;z-index:251649536" from="567pt,345.4pt" to="682.5pt,345.5pt">
            <v:stroke endarrow="block"/>
          </v:line>
        </w:pict>
      </w:r>
      <w:r w:rsidRPr="004A1108">
        <w:rPr>
          <w:noProof/>
        </w:rPr>
        <w:pict>
          <v:line id="_x0000_s1087" style="position:absolute;left:0;text-align:left;flip:x y;z-index:251648512" from="539.85pt,352.4pt" to="539.85pt,383.6pt">
            <v:stroke endarrow="block"/>
          </v:line>
        </w:pict>
      </w:r>
      <w:r w:rsidRPr="004A1108">
        <w:rPr>
          <w:noProof/>
        </w:rPr>
        <w:pict>
          <v:line id="_x0000_s1088" style="position:absolute;left:0;text-align:left;z-index:251647488" from="446.3pt,399.15pt" to="488.25pt,399.2pt">
            <v:stroke endarrow="block"/>
          </v:line>
        </w:pict>
      </w:r>
      <w:r w:rsidRPr="004A1108">
        <w:rPr>
          <w:noProof/>
        </w:rPr>
        <w:pict>
          <v:line id="_x0000_s1089" style="position:absolute;left:0;text-align:left;z-index:251646464" from="288.75pt,399.2pt" to="346.5pt,399.2pt">
            <v:stroke endarrow="block"/>
          </v:line>
        </w:pict>
      </w:r>
      <w:r w:rsidRPr="004A1108">
        <w:rPr>
          <w:noProof/>
        </w:rPr>
        <w:pict>
          <v:line id="_x0000_s1090" style="position:absolute;left:0;text-align:left;z-index:251645440" from="435.75pt,56.75pt" to="519.8pt,56.85pt">
            <v:stroke endarrow="block"/>
          </v:line>
        </w:pict>
      </w:r>
      <w:r w:rsidRPr="004A1108">
        <w:rPr>
          <w:noProof/>
        </w:rPr>
        <w:pict>
          <v:line id="_x0000_s1091" style="position:absolute;left:0;text-align:left;flip:y;z-index:251644416" from="105.05pt,251.75pt" to="105.05pt,290.7pt">
            <v:stroke endarrow="block"/>
          </v:line>
        </w:pict>
      </w:r>
      <w:r w:rsidRPr="004A1108">
        <w:rPr>
          <w:noProof/>
        </w:rPr>
        <w:pict>
          <v:line id="_x0000_s1092" style="position:absolute;left:0;text-align:left;z-index:251643392" from="95.25pt,251.75pt" to="95.25pt,290.7pt">
            <v:stroke endarrow="block"/>
          </v:line>
        </w:pict>
      </w:r>
      <w:r w:rsidRPr="004A1108">
        <w:rPr>
          <w:noProof/>
        </w:rPr>
        <w:pict>
          <v:line id="_x0000_s1093" style="position:absolute;left:0;text-align:left;z-index:251642368" from="135pt,400pt" to="153pt,401.05pt">
            <v:stroke endarrow="block"/>
          </v:line>
        </w:pict>
      </w:r>
      <w:r w:rsidRPr="004A1108">
        <w:rPr>
          <w:noProof/>
        </w:rPr>
        <w:pict>
          <v:line id="_x0000_s1094" style="position:absolute;left:0;text-align:left;z-index:251641344" from="135pt,72.35pt" to="152.25pt,72.45pt">
            <v:stroke endarrow="block"/>
          </v:line>
        </w:pict>
      </w:r>
      <w:r w:rsidRPr="004A1108">
        <w:rPr>
          <w:noProof/>
        </w:rPr>
        <w:pict>
          <v:line id="_x0000_s1095" style="position:absolute;left:0;text-align:left;z-index:251640320" from="135pt,72.35pt" to="135pt,399.95pt"/>
        </w:pict>
      </w:r>
      <w:r w:rsidRPr="004A1108">
        <w:rPr>
          <w:noProof/>
        </w:rPr>
        <w:pict>
          <v:line id="_x0000_s1096" style="position:absolute;left:0;text-align:left;z-index:251639296" from="582.8pt,95.8pt" to="582.8pt,95.8pt"/>
        </w:pict>
      </w:r>
      <w:r w:rsidRPr="004A1108">
        <w:rPr>
          <w:noProof/>
        </w:rPr>
        <w:pict>
          <v:line id="_x0000_s1097" style="position:absolute;left:0;text-align:left;z-index:251638272" from="99.8pt,41.2pt" to="99.9pt,134.75pt">
            <v:stroke endarrow="block"/>
          </v:line>
        </w:pict>
      </w:r>
      <w:r w:rsidRPr="004A1108">
        <w:rPr>
          <w:noProof/>
        </w:rPr>
        <w:pict>
          <v:rect id="_x0000_s1098" style="position:absolute;left:0;text-align:left;margin-left:346.5pt;margin-top:383.6pt;width:99.7pt;height:23.4pt;z-index:251631104">
            <v:textbox style="mso-next-textbox:#_x0000_s1098" inset="1.5mm">
              <w:txbxContent>
                <w:p w:rsidR="006F79AB" w:rsidRDefault="006F79AB" w:rsidP="004A1108">
                  <w:pPr>
                    <w:ind w:firstLineChars="100" w:firstLine="210"/>
                  </w:pPr>
                  <w:r>
                    <w:rPr>
                      <w:rFonts w:hint="eastAsia"/>
                    </w:rPr>
                    <w:t>建设规划和执行</w:t>
                  </w:r>
                </w:p>
              </w:txbxContent>
            </v:textbox>
          </v:rect>
        </w:pict>
      </w:r>
      <w:r w:rsidRPr="004A1108">
        <w:rPr>
          <w:noProof/>
        </w:rPr>
        <w:pict>
          <v:rect id="_x0000_s1099" style="position:absolute;left:0;text-align:left;margin-left:157.5pt;margin-top:345.35pt;width:131.25pt;height:70.2pt;z-index:251630080">
            <v:textbox style="mso-next-textbox:#_x0000_s1099" inset="1.5mm">
              <w:txbxContent>
                <w:p w:rsidR="006F79AB" w:rsidRDefault="006F79AB" w:rsidP="00C03FA1">
                  <w:r>
                    <w:rPr>
                      <w:rFonts w:hint="eastAsia"/>
                    </w:rPr>
                    <w:t>师资队伍建设、专业建设、课程建设、实践条件建设、教材建设、教科研项目、管理制度建设</w:t>
                  </w:r>
                </w:p>
              </w:txbxContent>
            </v:textbox>
          </v:rect>
        </w:pict>
      </w:r>
      <w:r w:rsidRPr="004A1108">
        <w:rPr>
          <w:noProof/>
        </w:rPr>
        <w:pict>
          <v:rect id="_x0000_s1100" style="position:absolute;left:0;text-align:left;margin-left:367.5pt;margin-top:329.7pt;width:199.5pt;height:23.55pt;z-index:251629056">
            <v:textbox style="mso-next-textbox:#_x0000_s1100" inset="1.5mm">
              <w:txbxContent>
                <w:p w:rsidR="006F79AB" w:rsidRDefault="006F79AB" w:rsidP="004A1108">
                  <w:pPr>
                    <w:ind w:firstLineChars="100" w:firstLine="210"/>
                  </w:pPr>
                  <w:r>
                    <w:rPr>
                      <w:rFonts w:hint="eastAsia"/>
                    </w:rPr>
                    <w:t>改进教学、提高教学质量的信息汇总</w:t>
                  </w:r>
                </w:p>
              </w:txbxContent>
            </v:textbox>
          </v:rect>
        </w:pict>
      </w:r>
      <w:r w:rsidRPr="004A1108">
        <w:rPr>
          <w:noProof/>
        </w:rPr>
        <w:pict>
          <v:rect id="_x0000_s1101" style="position:absolute;left:0;text-align:left;margin-left:493.5pt;margin-top:282.95pt;width:147pt;height:23.55pt;z-index:251628032">
            <v:textbox style="mso-next-textbox:#_x0000_s1101" inset="1.5mm">
              <w:txbxContent>
                <w:p w:rsidR="006F79AB" w:rsidRDefault="006F79AB" w:rsidP="00C03FA1">
                  <w:r>
                    <w:rPr>
                      <w:rFonts w:hint="eastAsia"/>
                    </w:rPr>
                    <w:t>各项工作质量的评估与考核</w:t>
                  </w:r>
                </w:p>
              </w:txbxContent>
            </v:textbox>
          </v:rect>
        </w:pict>
      </w:r>
      <w:r w:rsidRPr="004A1108">
        <w:rPr>
          <w:noProof/>
        </w:rPr>
        <w:pict>
          <v:rect id="_x0000_s1102" style="position:absolute;left:0;text-align:left;margin-left:273pt;margin-top:282.95pt;width:147pt;height:23.35pt;z-index:251627008">
            <v:textbox style="mso-next-textbox:#_x0000_s1102" inset="1.5mm">
              <w:txbxContent>
                <w:p w:rsidR="006F79AB" w:rsidRDefault="006F79AB" w:rsidP="00C03FA1">
                  <w:r>
                    <w:rPr>
                      <w:rFonts w:hint="eastAsia"/>
                    </w:rPr>
                    <w:t>考评，检查结果的统计、分析</w:t>
                  </w:r>
                </w:p>
              </w:txbxContent>
            </v:textbox>
          </v:rect>
        </w:pict>
      </w:r>
      <w:r w:rsidRPr="004A1108">
        <w:rPr>
          <w:noProof/>
        </w:rPr>
        <w:pict>
          <v:rect id="_x0000_s1103" style="position:absolute;left:0;text-align:left;margin-left:630pt;margin-top:126.95pt;width:42pt;height:85.75pt;z-index:251625984">
            <v:textbox style="mso-next-textbox:#_x0000_s1103" inset="1.5mm">
              <w:txbxContent>
                <w:p w:rsidR="006F79AB" w:rsidRDefault="006F79AB" w:rsidP="00C03FA1">
                  <w:pPr>
                    <w:jc w:val="center"/>
                    <w:rPr>
                      <w:sz w:val="18"/>
                    </w:rPr>
                  </w:pPr>
                  <w:r>
                    <w:rPr>
                      <w:rFonts w:hint="eastAsia"/>
                      <w:sz w:val="18"/>
                    </w:rPr>
                    <w:t>毕业生跟踪调查与用人单位调</w:t>
                  </w:r>
                  <w:r>
                    <w:rPr>
                      <w:sz w:val="18"/>
                    </w:rPr>
                    <w:t xml:space="preserve"> </w:t>
                  </w:r>
                  <w:r>
                    <w:rPr>
                      <w:rFonts w:hint="eastAsia"/>
                      <w:sz w:val="18"/>
                    </w:rPr>
                    <w:t>查</w:t>
                  </w:r>
                </w:p>
              </w:txbxContent>
            </v:textbox>
          </v:rect>
        </w:pict>
      </w:r>
      <w:r w:rsidRPr="004A1108">
        <w:rPr>
          <w:noProof/>
        </w:rPr>
        <w:pict>
          <v:rect id="_x0000_s1104" style="position:absolute;left:0;text-align:left;margin-left:572.25pt;margin-top:126.95pt;width:52.6pt;height:85.8pt;z-index:251624960">
            <v:textbox style="mso-next-textbox:#_x0000_s1104" inset="1.5mm">
              <w:txbxContent>
                <w:p w:rsidR="006F79AB" w:rsidRDefault="006F79AB" w:rsidP="00C03FA1">
                  <w:pPr>
                    <w:jc w:val="center"/>
                  </w:pPr>
                  <w:r>
                    <w:rPr>
                      <w:rFonts w:hint="eastAsia"/>
                    </w:rPr>
                    <w:t>职业技能测评</w:t>
                  </w:r>
                </w:p>
                <w:p w:rsidR="006F79AB" w:rsidRDefault="006F79AB" w:rsidP="00C03FA1">
                  <w:pPr>
                    <w:jc w:val="center"/>
                  </w:pPr>
                  <w:r>
                    <w:rPr>
                      <w:rFonts w:hint="eastAsia"/>
                    </w:rPr>
                    <w:t>和</w:t>
                  </w:r>
                </w:p>
                <w:p w:rsidR="006F79AB" w:rsidRDefault="006F79AB" w:rsidP="00C03FA1">
                  <w:pPr>
                    <w:jc w:val="center"/>
                  </w:pPr>
                  <w:r>
                    <w:rPr>
                      <w:rFonts w:hint="eastAsia"/>
                    </w:rPr>
                    <w:t>职业工种鉴定</w:t>
                  </w:r>
                </w:p>
              </w:txbxContent>
            </v:textbox>
          </v:rect>
        </w:pict>
      </w:r>
      <w:r w:rsidRPr="004A1108">
        <w:rPr>
          <w:noProof/>
        </w:rPr>
        <w:pict>
          <v:rect id="_x0000_s1105" style="position:absolute;left:0;text-align:left;margin-left:7in;margin-top:126.95pt;width:63pt;height:85.8pt;z-index:251623936">
            <v:textbox style="mso-next-textbox:#_x0000_s1105" inset="1.5mm">
              <w:txbxContent>
                <w:p w:rsidR="006F79AB" w:rsidRDefault="006F79AB" w:rsidP="00C03FA1">
                  <w:pPr>
                    <w:jc w:val="center"/>
                  </w:pPr>
                  <w:r>
                    <w:rPr>
                      <w:rFonts w:hint="eastAsia"/>
                    </w:rPr>
                    <w:t>实习总结与毕业设计（</w:t>
                  </w:r>
                  <w:r>
                    <w:rPr>
                      <w:rFonts w:hint="eastAsia"/>
                    </w:rPr>
                    <w:t>论文）选题、成绩</w:t>
                  </w:r>
                </w:p>
              </w:txbxContent>
            </v:textbox>
          </v:rect>
        </w:pict>
      </w:r>
      <w:r w:rsidRPr="004A1108">
        <w:rPr>
          <w:noProof/>
        </w:rPr>
        <w:pict>
          <v:rect id="_x0000_s1106" style="position:absolute;left:0;text-align:left;margin-left:456.7pt;margin-top:126.95pt;width:36.9pt;height:85.85pt;z-index:251622912">
            <v:textbox style="mso-next-textbox:#_x0000_s1106" inset="1.5mm">
              <w:txbxContent>
                <w:p w:rsidR="006F79AB" w:rsidRDefault="006F79AB" w:rsidP="00C03FA1">
                  <w:pPr>
                    <w:jc w:val="center"/>
                  </w:pPr>
                  <w:r>
                    <w:rPr>
                      <w:rFonts w:hint="eastAsia"/>
                    </w:rPr>
                    <w:t>考试考查成绩平时成绩</w:t>
                  </w:r>
                </w:p>
              </w:txbxContent>
            </v:textbox>
          </v:rect>
        </w:pict>
      </w:r>
      <w:r w:rsidRPr="004A1108">
        <w:rPr>
          <w:noProof/>
        </w:rPr>
        <w:pict>
          <v:rect id="_x0000_s1107" style="position:absolute;left:0;text-align:left;margin-left:367.5pt;margin-top:87.95pt;width:73.5pt;height:39pt;z-index:251621888">
            <v:textbox style="mso-next-textbox:#_x0000_s1107" inset="1.5mm">
              <w:txbxContent>
                <w:p w:rsidR="006F79AB" w:rsidRDefault="006F79AB" w:rsidP="00C03FA1">
                  <w:pPr>
                    <w:jc w:val="center"/>
                  </w:pPr>
                  <w:r>
                    <w:rPr>
                      <w:rFonts w:hint="eastAsia"/>
                    </w:rPr>
                    <w:t>教学过程的控制与检查</w:t>
                  </w:r>
                </w:p>
              </w:txbxContent>
            </v:textbox>
          </v:rect>
        </w:pict>
      </w:r>
      <w:r w:rsidRPr="004A1108">
        <w:rPr>
          <w:noProof/>
        </w:rPr>
        <w:pict>
          <v:rect id="_x0000_s1108" style="position:absolute;left:0;text-align:left;margin-left:3in;margin-top:95.75pt;width:2in;height:23.4pt;z-index:251620864">
            <v:textbox style="mso-next-textbox:#_x0000_s1108" inset="1.5mm">
              <w:txbxContent>
                <w:p w:rsidR="006F79AB" w:rsidRDefault="006F79AB" w:rsidP="00C03FA1">
                  <w:r>
                    <w:rPr>
                      <w:rFonts w:hint="eastAsia"/>
                    </w:rPr>
                    <w:t>教师教学质量</w:t>
                  </w:r>
                  <w:r>
                    <w:t>/</w:t>
                  </w:r>
                  <w:r>
                    <w:rPr>
                      <w:rFonts w:hint="eastAsia"/>
                    </w:rPr>
                    <w:t>工作业绩考评</w:t>
                  </w:r>
                </w:p>
              </w:txbxContent>
            </v:textbox>
          </v:rect>
        </w:pict>
      </w:r>
      <w:r w:rsidRPr="004A1108">
        <w:rPr>
          <w:noProof/>
        </w:rPr>
        <w:pict>
          <v:rect id="_x0000_s1109" style="position:absolute;left:0;text-align:left;margin-left:78.75pt;margin-top:290.7pt;width:38.25pt;height:109.25pt;z-index:251619840">
            <v:textbox style="mso-next-textbox:#_x0000_s1109" inset="1.5mm">
              <w:txbxContent>
                <w:p w:rsidR="006F79AB" w:rsidRDefault="006F79AB" w:rsidP="00C03FA1">
                  <w:pPr>
                    <w:adjustRightInd w:val="0"/>
                    <w:snapToGrid w:val="0"/>
                    <w:jc w:val="center"/>
                  </w:pPr>
                  <w:r>
                    <w:rPr>
                      <w:rFonts w:hint="eastAsia"/>
                    </w:rPr>
                    <w:t>培养方案的制定审核评估和运行</w:t>
                  </w:r>
                </w:p>
              </w:txbxContent>
            </v:textbox>
          </v:rect>
        </w:pict>
      </w:r>
      <w:r w:rsidRPr="004A1108">
        <w:rPr>
          <w:noProof/>
        </w:rPr>
        <w:pict>
          <v:rect id="_x0000_s1110" style="position:absolute;left:0;text-align:left;margin-left:90pt;margin-top:134.75pt;width:24pt;height:117pt;z-index:251618816">
            <v:textbox style="mso-next-textbox:#_x0000_s1110" inset="0,,0">
              <w:txbxContent>
                <w:p w:rsidR="006F79AB" w:rsidRDefault="006F79AB" w:rsidP="00C03FA1">
                  <w:pPr>
                    <w:jc w:val="center"/>
                  </w:pPr>
                  <w:r>
                    <w:rPr>
                      <w:rFonts w:hint="eastAsia"/>
                    </w:rPr>
                    <w:t>人</w:t>
                  </w:r>
                </w:p>
                <w:p w:rsidR="006F79AB" w:rsidRDefault="006F79AB" w:rsidP="00C03FA1">
                  <w:pPr>
                    <w:jc w:val="center"/>
                  </w:pPr>
                  <w:r>
                    <w:rPr>
                      <w:rFonts w:hint="eastAsia"/>
                    </w:rPr>
                    <w:t>才</w:t>
                  </w:r>
                </w:p>
                <w:p w:rsidR="006F79AB" w:rsidRDefault="006F79AB" w:rsidP="00C03FA1">
                  <w:pPr>
                    <w:jc w:val="center"/>
                  </w:pPr>
                  <w:r>
                    <w:rPr>
                      <w:rFonts w:hint="eastAsia"/>
                    </w:rPr>
                    <w:t>培</w:t>
                  </w:r>
                </w:p>
                <w:p w:rsidR="006F79AB" w:rsidRDefault="006F79AB" w:rsidP="00C03FA1">
                  <w:pPr>
                    <w:jc w:val="center"/>
                  </w:pPr>
                  <w:r>
                    <w:rPr>
                      <w:rFonts w:hint="eastAsia"/>
                    </w:rPr>
                    <w:t>养</w:t>
                  </w:r>
                </w:p>
                <w:p w:rsidR="006F79AB" w:rsidRDefault="006F79AB" w:rsidP="00C03FA1">
                  <w:pPr>
                    <w:jc w:val="center"/>
                  </w:pPr>
                  <w:r>
                    <w:rPr>
                      <w:rFonts w:hint="eastAsia"/>
                    </w:rPr>
                    <w:t>方</w:t>
                  </w:r>
                </w:p>
                <w:p w:rsidR="006F79AB" w:rsidRDefault="006F79AB" w:rsidP="00C03FA1">
                  <w:pPr>
                    <w:jc w:val="center"/>
                  </w:pPr>
                  <w:r>
                    <w:rPr>
                      <w:rFonts w:hint="eastAsia"/>
                    </w:rPr>
                    <w:t>案</w:t>
                  </w:r>
                </w:p>
              </w:txbxContent>
            </v:textbox>
          </v:rect>
        </w:pict>
      </w:r>
      <w:r w:rsidRPr="004A1108">
        <w:rPr>
          <w:noProof/>
        </w:rPr>
        <w:pict>
          <v:rect id="_x0000_s1111" style="position:absolute;left:0;text-align:left;margin-left:522pt;margin-top:48.95pt;width:71.2pt;height:23.3pt;z-index:251617792">
            <v:textbox style="mso-next-textbox:#_x0000_s1111" inset="1.5mm">
              <w:txbxContent>
                <w:p w:rsidR="006F79AB" w:rsidRDefault="006F79AB" w:rsidP="00C03FA1">
                  <w:pPr>
                    <w:jc w:val="center"/>
                  </w:pPr>
                  <w:r>
                    <w:rPr>
                      <w:rFonts w:hint="eastAsia"/>
                    </w:rPr>
                    <w:t>课程评价</w:t>
                  </w:r>
                </w:p>
              </w:txbxContent>
            </v:textbox>
          </v:rect>
        </w:pict>
      </w:r>
      <w:r w:rsidRPr="004A1108">
        <w:rPr>
          <w:noProof/>
        </w:rPr>
        <w:pict>
          <v:rect id="_x0000_s1112" style="position:absolute;left:0;text-align:left;margin-left:315.05pt;margin-top:48.95pt;width:120.7pt;height:23.3pt;z-index:251616768">
            <v:textbox style="mso-next-textbox:#_x0000_s1112" inset="1.5mm">
              <w:txbxContent>
                <w:p w:rsidR="006F79AB" w:rsidRDefault="006F79AB" w:rsidP="00C03FA1">
                  <w:pPr>
                    <w:jc w:val="center"/>
                  </w:pPr>
                  <w:r>
                    <w:rPr>
                      <w:rFonts w:hint="eastAsia"/>
                    </w:rPr>
                    <w:t>课程组织与实施</w:t>
                  </w:r>
                </w:p>
              </w:txbxContent>
            </v:textbox>
          </v:rect>
        </w:pict>
      </w:r>
      <w:r w:rsidR="006F79AB" w:rsidRPr="006E2625">
        <w:rPr>
          <w:rFonts w:hint="eastAsia"/>
          <w:color w:val="000000"/>
          <w:sz w:val="24"/>
        </w:rPr>
        <w:t>教学质量整体监控运行图</w:t>
      </w: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pPr>
    </w:p>
    <w:p w:rsidR="006F79AB" w:rsidRPr="006E2625" w:rsidRDefault="006F79AB" w:rsidP="004A1108">
      <w:pPr>
        <w:spacing w:line="440" w:lineRule="exact"/>
        <w:ind w:firstLineChars="200" w:firstLine="480"/>
        <w:rPr>
          <w:color w:val="000000"/>
          <w:sz w:val="24"/>
        </w:rPr>
        <w:sectPr w:rsidR="006F79AB" w:rsidRPr="006E2625" w:rsidSect="00C03FA1">
          <w:pgSz w:w="16838" w:h="11906" w:orient="landscape" w:code="9"/>
          <w:pgMar w:top="1418" w:right="1440" w:bottom="1418" w:left="1418" w:header="851" w:footer="992" w:gutter="284"/>
          <w:pgNumType w:start="0"/>
          <w:cols w:space="425"/>
          <w:titlePg/>
          <w:docGrid w:type="linesAndChars" w:linePitch="312"/>
        </w:sectPr>
      </w:pPr>
    </w:p>
    <w:p w:rsidR="006F79AB" w:rsidRPr="006E2625" w:rsidRDefault="006F79AB" w:rsidP="004A1108">
      <w:pPr>
        <w:spacing w:line="440" w:lineRule="exact"/>
        <w:ind w:firstLineChars="196" w:firstLine="472"/>
        <w:rPr>
          <w:rFonts w:eastAsia="楷体_GB2312"/>
          <w:b/>
          <w:color w:val="000000"/>
          <w:sz w:val="24"/>
        </w:rPr>
      </w:pPr>
      <w:r w:rsidRPr="006E2625">
        <w:rPr>
          <w:rFonts w:eastAsia="楷体_GB2312" w:hint="eastAsia"/>
          <w:b/>
          <w:color w:val="000000"/>
          <w:sz w:val="24"/>
        </w:rPr>
        <w:lastRenderedPageBreak/>
        <w:t>（四）毕业审定</w:t>
      </w:r>
    </w:p>
    <w:p w:rsidR="006F79AB" w:rsidRPr="002F7F61" w:rsidRDefault="006F79AB" w:rsidP="004A1108">
      <w:pPr>
        <w:spacing w:line="440" w:lineRule="exact"/>
        <w:ind w:firstLineChars="200" w:firstLine="480"/>
        <w:rPr>
          <w:rFonts w:ascii="宋体"/>
          <w:color w:val="000000"/>
          <w:sz w:val="24"/>
          <w:szCs w:val="28"/>
        </w:rPr>
      </w:pPr>
      <w:r w:rsidRPr="002F7F61">
        <w:rPr>
          <w:rFonts w:ascii="宋体" w:hAnsi="宋体"/>
          <w:color w:val="000000"/>
          <w:sz w:val="24"/>
          <w:szCs w:val="28"/>
        </w:rPr>
        <w:t>1</w:t>
      </w:r>
      <w:r w:rsidRPr="002F7F61">
        <w:rPr>
          <w:rFonts w:ascii="宋体" w:hAnsi="宋体" w:hint="eastAsia"/>
          <w:color w:val="000000"/>
          <w:sz w:val="24"/>
          <w:szCs w:val="28"/>
        </w:rPr>
        <w:t>．组建毕业生审定委员会</w:t>
      </w:r>
    </w:p>
    <w:p w:rsidR="006F79AB" w:rsidRPr="002F7F61" w:rsidRDefault="006F79AB" w:rsidP="004A1108">
      <w:pPr>
        <w:spacing w:line="440" w:lineRule="exact"/>
        <w:ind w:firstLineChars="200" w:firstLine="480"/>
        <w:rPr>
          <w:rFonts w:ascii="宋体"/>
          <w:color w:val="000000"/>
          <w:sz w:val="24"/>
          <w:szCs w:val="28"/>
        </w:rPr>
      </w:pPr>
      <w:r w:rsidRPr="002F7F61">
        <w:rPr>
          <w:rFonts w:ascii="宋体" w:hAnsi="宋体" w:hint="eastAsia"/>
          <w:color w:val="000000"/>
          <w:sz w:val="24"/>
          <w:szCs w:val="28"/>
        </w:rPr>
        <w:t>由印刷管理系专业教师和石家庄市乡依印刷有限公司、河北北方印刷技术印刷机械研究所等企业的部门经理、业务骨干、岗位能手、人力资源管理人员及往届优秀毕业生组成，负责毕业生的审定工作。</w:t>
      </w:r>
    </w:p>
    <w:p w:rsidR="006F79AB" w:rsidRPr="002F7F61" w:rsidRDefault="006F79AB" w:rsidP="004A1108">
      <w:pPr>
        <w:spacing w:line="440" w:lineRule="exact"/>
        <w:ind w:firstLineChars="200" w:firstLine="480"/>
        <w:rPr>
          <w:rFonts w:ascii="宋体"/>
          <w:color w:val="000000"/>
          <w:sz w:val="24"/>
          <w:szCs w:val="28"/>
        </w:rPr>
      </w:pPr>
      <w:r w:rsidRPr="002F7F61">
        <w:rPr>
          <w:rFonts w:ascii="宋体" w:hAnsi="宋体"/>
          <w:color w:val="000000"/>
          <w:sz w:val="24"/>
          <w:szCs w:val="28"/>
        </w:rPr>
        <w:t>2</w:t>
      </w:r>
      <w:r w:rsidRPr="002F7F61">
        <w:rPr>
          <w:rFonts w:ascii="宋体" w:hAnsi="宋体" w:hint="eastAsia"/>
          <w:color w:val="000000"/>
          <w:sz w:val="24"/>
          <w:szCs w:val="28"/>
        </w:rPr>
        <w:t>．毕业审定方式</w:t>
      </w:r>
    </w:p>
    <w:p w:rsidR="006F79AB" w:rsidRPr="002F7F61" w:rsidRDefault="006F79AB" w:rsidP="004A1108">
      <w:pPr>
        <w:spacing w:line="440" w:lineRule="exact"/>
        <w:ind w:firstLineChars="200" w:firstLine="480"/>
        <w:rPr>
          <w:rFonts w:ascii="宋体"/>
          <w:b/>
          <w:color w:val="000000"/>
          <w:sz w:val="24"/>
        </w:rPr>
      </w:pPr>
      <w:r w:rsidRPr="002F7F61">
        <w:rPr>
          <w:rFonts w:ascii="宋体" w:hAnsi="宋体" w:hint="eastAsia"/>
          <w:color w:val="000000"/>
          <w:sz w:val="24"/>
          <w:szCs w:val="28"/>
        </w:rPr>
        <w:t>以企业数字印刷制作工作标准为基准，采取项目制作的方式进行毕业审定。</w:t>
      </w:r>
    </w:p>
    <w:p w:rsidR="006F79AB" w:rsidRPr="006E2625" w:rsidRDefault="006F79AB" w:rsidP="004A1108">
      <w:pPr>
        <w:spacing w:line="440" w:lineRule="exact"/>
        <w:ind w:firstLineChars="200" w:firstLine="480"/>
        <w:rPr>
          <w:rFonts w:eastAsia="黑体"/>
          <w:color w:val="000000"/>
          <w:sz w:val="24"/>
        </w:rPr>
      </w:pPr>
      <w:r w:rsidRPr="006E2625">
        <w:rPr>
          <w:rFonts w:eastAsia="黑体" w:hint="eastAsia"/>
          <w:color w:val="000000"/>
          <w:sz w:val="24"/>
        </w:rPr>
        <w:t>十三、继续学习、深造的建议</w:t>
      </w:r>
    </w:p>
    <w:p w:rsidR="006F79AB" w:rsidRPr="006E2625" w:rsidRDefault="006F79AB" w:rsidP="004A1108">
      <w:pPr>
        <w:spacing w:line="440" w:lineRule="exact"/>
        <w:ind w:firstLineChars="200" w:firstLine="480"/>
        <w:rPr>
          <w:color w:val="000000"/>
          <w:sz w:val="24"/>
          <w:szCs w:val="28"/>
        </w:rPr>
      </w:pPr>
      <w:r w:rsidRPr="006E2625">
        <w:rPr>
          <w:rFonts w:hint="eastAsia"/>
          <w:color w:val="000000"/>
          <w:sz w:val="24"/>
          <w:szCs w:val="28"/>
        </w:rPr>
        <w:t>学生在校期间，如果学有余力可以参加自考或成考取得第二学历。取得毕业证书后可以参加北京印刷学院、武汉大学印刷类专业的专升本的学习和河北省统一组织的专接本考试，进行本科阶段的学习。</w:t>
      </w:r>
    </w:p>
    <w:p w:rsidR="006F79AB" w:rsidRPr="006E2625" w:rsidRDefault="006F79AB" w:rsidP="004A1108">
      <w:pPr>
        <w:spacing w:line="440" w:lineRule="exact"/>
        <w:ind w:firstLineChars="200" w:firstLine="480"/>
        <w:rPr>
          <w:color w:val="000000"/>
          <w:sz w:val="24"/>
          <w:szCs w:val="28"/>
        </w:rPr>
      </w:pPr>
      <w:r w:rsidRPr="006E2625">
        <w:rPr>
          <w:rFonts w:hint="eastAsia"/>
          <w:color w:val="000000"/>
          <w:sz w:val="24"/>
          <w:szCs w:val="28"/>
        </w:rPr>
        <w:t>专科毕业两年后可以参加相关专业的研究生入学考试，继续进行专业学习。</w:t>
      </w:r>
    </w:p>
    <w:p w:rsidR="006F79AB" w:rsidRPr="006E2625" w:rsidRDefault="006F79AB" w:rsidP="004A1108">
      <w:pPr>
        <w:spacing w:line="440" w:lineRule="exact"/>
        <w:ind w:firstLineChars="200" w:firstLine="420"/>
        <w:rPr>
          <w:color w:val="000000"/>
        </w:rPr>
      </w:pPr>
    </w:p>
    <w:p w:rsidR="006F79AB" w:rsidRPr="006E2625" w:rsidRDefault="006F79AB" w:rsidP="004A1108">
      <w:pPr>
        <w:spacing w:line="440" w:lineRule="exact"/>
        <w:ind w:firstLineChars="200" w:firstLine="480"/>
        <w:jc w:val="right"/>
        <w:rPr>
          <w:rFonts w:ascii="宋体"/>
          <w:color w:val="000000"/>
          <w:sz w:val="24"/>
        </w:rPr>
      </w:pPr>
      <w:r w:rsidRPr="006E2625">
        <w:rPr>
          <w:rFonts w:ascii="宋体" w:hAnsi="宋体" w:hint="eastAsia"/>
          <w:color w:val="000000"/>
          <w:sz w:val="24"/>
        </w:rPr>
        <w:t>（制订人</w:t>
      </w:r>
      <w:r w:rsidRPr="006E2625">
        <w:rPr>
          <w:rFonts w:ascii="宋体" w:hAnsi="宋体"/>
          <w:color w:val="000000"/>
          <w:sz w:val="24"/>
        </w:rPr>
        <w:t xml:space="preserve"> : </w:t>
      </w:r>
      <w:r w:rsidRPr="006E2625">
        <w:rPr>
          <w:rFonts w:ascii="宋体" w:hAnsi="宋体" w:hint="eastAsia"/>
          <w:color w:val="000000"/>
          <w:sz w:val="24"/>
        </w:rPr>
        <w:t>刘晓丽</w:t>
      </w:r>
      <w:r w:rsidRPr="006E2625">
        <w:rPr>
          <w:rFonts w:ascii="宋体" w:hAnsi="宋体"/>
          <w:color w:val="000000"/>
          <w:sz w:val="24"/>
        </w:rPr>
        <w:t xml:space="preserve">  </w:t>
      </w:r>
      <w:r w:rsidRPr="006E2625">
        <w:rPr>
          <w:rFonts w:ascii="宋体" w:hAnsi="宋体" w:hint="eastAsia"/>
          <w:color w:val="000000"/>
          <w:sz w:val="24"/>
        </w:rPr>
        <w:t>审核人：</w:t>
      </w:r>
      <w:r w:rsidRPr="006E2625">
        <w:rPr>
          <w:rFonts w:ascii="宋体" w:hAnsi="宋体"/>
          <w:color w:val="000000"/>
          <w:sz w:val="24"/>
        </w:rPr>
        <w:t xml:space="preserve">          )</w:t>
      </w:r>
    </w:p>
    <w:p w:rsidR="006F79AB" w:rsidRPr="006E2625" w:rsidRDefault="006F79AB" w:rsidP="004A1108">
      <w:pPr>
        <w:spacing w:line="440" w:lineRule="exact"/>
        <w:ind w:firstLineChars="200" w:firstLine="480"/>
        <w:rPr>
          <w:rFonts w:ascii="宋体"/>
          <w:color w:val="000000"/>
          <w:sz w:val="24"/>
        </w:rPr>
      </w:pPr>
      <w:r w:rsidRPr="006E2625">
        <w:rPr>
          <w:rFonts w:ascii="宋体" w:hAnsi="宋体"/>
          <w:color w:val="000000"/>
          <w:sz w:val="24"/>
        </w:rPr>
        <w:t xml:space="preserve">                                 </w:t>
      </w:r>
      <w:r w:rsidRPr="006E2625">
        <w:rPr>
          <w:rFonts w:ascii="宋体" w:hAnsi="宋体" w:hint="eastAsia"/>
          <w:color w:val="000000"/>
          <w:sz w:val="24"/>
        </w:rPr>
        <w:t>制订时间：</w:t>
      </w:r>
      <w:r w:rsidRPr="006E2625">
        <w:rPr>
          <w:rFonts w:ascii="宋体" w:hAnsi="宋体"/>
          <w:color w:val="000000"/>
          <w:sz w:val="24"/>
        </w:rPr>
        <w:t>2016</w:t>
      </w:r>
      <w:r w:rsidRPr="006E2625">
        <w:rPr>
          <w:rFonts w:ascii="宋体" w:hAnsi="宋体" w:hint="eastAsia"/>
          <w:color w:val="000000"/>
          <w:sz w:val="24"/>
        </w:rPr>
        <w:t>年</w:t>
      </w:r>
      <w:r w:rsidRPr="006E2625">
        <w:rPr>
          <w:rFonts w:ascii="宋体" w:hAnsi="宋体"/>
          <w:color w:val="000000"/>
          <w:sz w:val="24"/>
        </w:rPr>
        <w:t xml:space="preserve">  5  </w:t>
      </w:r>
      <w:r w:rsidRPr="006E2625">
        <w:rPr>
          <w:rFonts w:ascii="宋体" w:hAnsi="宋体" w:hint="eastAsia"/>
          <w:color w:val="000000"/>
          <w:sz w:val="24"/>
        </w:rPr>
        <w:t>月</w:t>
      </w:r>
      <w:r w:rsidRPr="006E2625">
        <w:rPr>
          <w:rFonts w:ascii="宋体" w:hAnsi="宋体"/>
          <w:color w:val="000000"/>
          <w:sz w:val="24"/>
        </w:rPr>
        <w:t xml:space="preserve">  </w:t>
      </w:r>
    </w:p>
    <w:sectPr w:rsidR="006F79AB" w:rsidRPr="006E2625" w:rsidSect="00C03FA1">
      <w:pgSz w:w="11906" w:h="16838" w:code="9"/>
      <w:pgMar w:top="1440" w:right="1418" w:bottom="1418" w:left="1418" w:header="851" w:footer="992" w:gutter="284"/>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9AB" w:rsidRDefault="006F79AB">
      <w:r>
        <w:separator/>
      </w:r>
    </w:p>
  </w:endnote>
  <w:endnote w:type="continuationSeparator" w:id="0">
    <w:p w:rsidR="006F79AB" w:rsidRDefault="006F7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_GB2312">
    <w:altName w:val="微软雅黑"/>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AB" w:rsidRDefault="004A1108" w:rsidP="006B6965">
    <w:pPr>
      <w:pStyle w:val="a5"/>
      <w:jc w:val="center"/>
    </w:pPr>
    <w:r>
      <w:rPr>
        <w:rStyle w:val="a6"/>
      </w:rPr>
      <w:fldChar w:fldCharType="begin"/>
    </w:r>
    <w:r w:rsidR="006F79AB">
      <w:rPr>
        <w:rStyle w:val="a6"/>
      </w:rPr>
      <w:instrText xml:space="preserve"> PAGE </w:instrText>
    </w:r>
    <w:r>
      <w:rPr>
        <w:rStyle w:val="a6"/>
      </w:rPr>
      <w:fldChar w:fldCharType="separate"/>
    </w:r>
    <w:r w:rsidR="007964C2">
      <w:rPr>
        <w:rStyle w:val="a6"/>
        <w:noProof/>
      </w:rPr>
      <w:t>5</w:t>
    </w:r>
    <w:r>
      <w:rPr>
        <w:rStyle w:val="a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9AB" w:rsidRDefault="006F79AB">
      <w:r>
        <w:separator/>
      </w:r>
    </w:p>
  </w:footnote>
  <w:footnote w:type="continuationSeparator" w:id="0">
    <w:p w:rsidR="006F79AB" w:rsidRDefault="006F7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AB" w:rsidRDefault="006F79AB" w:rsidP="00553393">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9AB" w:rsidRDefault="006F79AB" w:rsidP="00972053">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10017"/>
    <w:multiLevelType w:val="hybridMultilevel"/>
    <w:tmpl w:val="BB4624C4"/>
    <w:lvl w:ilvl="0" w:tplc="888CF08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9204854"/>
    <w:multiLevelType w:val="hybridMultilevel"/>
    <w:tmpl w:val="21503EA8"/>
    <w:lvl w:ilvl="0" w:tplc="53F8C6FA">
      <w:start w:val="1"/>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10861050"/>
    <w:multiLevelType w:val="hybridMultilevel"/>
    <w:tmpl w:val="DD943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442CA1"/>
    <w:multiLevelType w:val="hybridMultilevel"/>
    <w:tmpl w:val="24040B8E"/>
    <w:lvl w:ilvl="0" w:tplc="B3380F94">
      <w:start w:val="1"/>
      <w:numFmt w:val="decimal"/>
      <w:lvlText w:val="（%1）"/>
      <w:lvlJc w:val="left"/>
      <w:pPr>
        <w:tabs>
          <w:tab w:val="num" w:pos="1202"/>
        </w:tabs>
        <w:ind w:left="1202" w:hanging="720"/>
      </w:pPr>
      <w:rPr>
        <w:rFonts w:cs="Times New Roman" w:hint="default"/>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abstractNum w:abstractNumId="4">
    <w:nsid w:val="27496461"/>
    <w:multiLevelType w:val="hybridMultilevel"/>
    <w:tmpl w:val="7832A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C3313A"/>
    <w:multiLevelType w:val="hybridMultilevel"/>
    <w:tmpl w:val="F56A8092"/>
    <w:lvl w:ilvl="0" w:tplc="9DF43EB8">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43F8532F"/>
    <w:multiLevelType w:val="hybridMultilevel"/>
    <w:tmpl w:val="0210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A8666D"/>
    <w:multiLevelType w:val="hybridMultilevel"/>
    <w:tmpl w:val="6E02CA4E"/>
    <w:lvl w:ilvl="0" w:tplc="71D093C0">
      <w:start w:val="1"/>
      <w:numFmt w:val="bullet"/>
      <w:lvlText w:val=""/>
      <w:lvlJc w:val="left"/>
      <w:pPr>
        <w:tabs>
          <w:tab w:val="num" w:pos="1319"/>
        </w:tabs>
        <w:ind w:left="1614" w:hanging="294"/>
      </w:pPr>
      <w:rPr>
        <w:rFonts w:ascii="Wingdings" w:hAnsi="Wingdings" w:hint="default"/>
      </w:rPr>
    </w:lvl>
    <w:lvl w:ilvl="1" w:tplc="04090003">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55310BD9"/>
    <w:multiLevelType w:val="hybridMultilevel"/>
    <w:tmpl w:val="4E36F81A"/>
    <w:lvl w:ilvl="0" w:tplc="7D7C8F54">
      <w:start w:val="1"/>
      <w:numFmt w:val="decimal"/>
      <w:lvlText w:val="%1、"/>
      <w:lvlJc w:val="left"/>
      <w:pPr>
        <w:tabs>
          <w:tab w:val="num" w:pos="1380"/>
        </w:tabs>
        <w:ind w:left="1380" w:hanging="42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9">
    <w:nsid w:val="57C32423"/>
    <w:multiLevelType w:val="hybridMultilevel"/>
    <w:tmpl w:val="00BEFA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AA839AB"/>
    <w:multiLevelType w:val="hybridMultilevel"/>
    <w:tmpl w:val="07EAF63A"/>
    <w:lvl w:ilvl="0" w:tplc="C8A0355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5B0A5C13"/>
    <w:multiLevelType w:val="hybridMultilevel"/>
    <w:tmpl w:val="1D0CC182"/>
    <w:lvl w:ilvl="0" w:tplc="C8A0355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5DA252AC"/>
    <w:multiLevelType w:val="hybridMultilevel"/>
    <w:tmpl w:val="F372E982"/>
    <w:lvl w:ilvl="0" w:tplc="BEB238F6">
      <w:start w:val="1"/>
      <w:numFmt w:val="japaneseCounting"/>
      <w:lvlText w:val="%1、"/>
      <w:lvlJc w:val="left"/>
      <w:pPr>
        <w:tabs>
          <w:tab w:val="num" w:pos="420"/>
        </w:tabs>
        <w:ind w:left="420" w:hanging="420"/>
      </w:pPr>
      <w:rPr>
        <w:rFonts w:cs="Times New Roman" w:hint="default"/>
      </w:rPr>
    </w:lvl>
    <w:lvl w:ilvl="1" w:tplc="778CB8F6">
      <w:start w:val="1"/>
      <w:numFmt w:val="bullet"/>
      <w:lvlText w:val=""/>
      <w:lvlJc w:val="left"/>
      <w:pPr>
        <w:tabs>
          <w:tab w:val="num" w:pos="840"/>
        </w:tabs>
        <w:ind w:left="840" w:hanging="420"/>
      </w:pPr>
      <w:rPr>
        <w:rFonts w:ascii="Wingdings" w:hAnsi="Wingdings" w:hint="default"/>
      </w:rPr>
    </w:lvl>
    <w:lvl w:ilvl="2" w:tplc="0409000F">
      <w:start w:val="1"/>
      <w:numFmt w:val="decimal"/>
      <w:lvlText w:val="%3."/>
      <w:lvlJc w:val="left"/>
      <w:pPr>
        <w:tabs>
          <w:tab w:val="num" w:pos="1260"/>
        </w:tabs>
        <w:ind w:left="1260" w:hanging="420"/>
      </w:pPr>
      <w:rPr>
        <w:rFonts w:cs="Times New Roman" w:hint="default"/>
      </w:rPr>
    </w:lvl>
    <w:lvl w:ilvl="3" w:tplc="2EFCD584">
      <w:start w:val="1"/>
      <w:numFmt w:val="decimal"/>
      <w:lvlText w:val="(%4)"/>
      <w:lvlJc w:val="left"/>
      <w:pPr>
        <w:tabs>
          <w:tab w:val="num" w:pos="1620"/>
        </w:tabs>
        <w:ind w:left="1620" w:hanging="360"/>
      </w:pPr>
      <w:rPr>
        <w:rFonts w:cs="Times New Roman" w:hint="default"/>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63CC4D3D"/>
    <w:multiLevelType w:val="hybridMultilevel"/>
    <w:tmpl w:val="EB26A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2B6BA5"/>
    <w:multiLevelType w:val="hybridMultilevel"/>
    <w:tmpl w:val="AF583D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F107BE"/>
    <w:multiLevelType w:val="hybridMultilevel"/>
    <w:tmpl w:val="05025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61D0958"/>
    <w:multiLevelType w:val="hybridMultilevel"/>
    <w:tmpl w:val="31EA5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64E6347"/>
    <w:multiLevelType w:val="hybridMultilevel"/>
    <w:tmpl w:val="85E06FB6"/>
    <w:lvl w:ilvl="0" w:tplc="086A42C6">
      <w:start w:val="1"/>
      <w:numFmt w:val="decimal"/>
      <w:lvlText w:val="%1、"/>
      <w:lvlJc w:val="left"/>
      <w:pPr>
        <w:tabs>
          <w:tab w:val="num" w:pos="900"/>
        </w:tabs>
        <w:ind w:left="900" w:hanging="420"/>
      </w:pPr>
      <w:rPr>
        <w:rFonts w:cs="Times New Roman" w:hint="eastAsia"/>
        <w:b w:val="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nsid w:val="77677F3D"/>
    <w:multiLevelType w:val="hybridMultilevel"/>
    <w:tmpl w:val="3E743AE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7EA96D4D"/>
    <w:multiLevelType w:val="hybridMultilevel"/>
    <w:tmpl w:val="9BAA5322"/>
    <w:lvl w:ilvl="0" w:tplc="6850612E">
      <w:start w:val="1"/>
      <w:numFmt w:val="none"/>
      <w:lvlText w:val="一、"/>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0"/>
  </w:num>
  <w:num w:numId="2">
    <w:abstractNumId w:val="7"/>
  </w:num>
  <w:num w:numId="3">
    <w:abstractNumId w:val="1"/>
  </w:num>
  <w:num w:numId="4">
    <w:abstractNumId w:val="12"/>
  </w:num>
  <w:num w:numId="5">
    <w:abstractNumId w:val="3"/>
  </w:num>
  <w:num w:numId="6">
    <w:abstractNumId w:val="5"/>
  </w:num>
  <w:num w:numId="7">
    <w:abstractNumId w:val="18"/>
  </w:num>
  <w:num w:numId="8">
    <w:abstractNumId w:val="11"/>
  </w:num>
  <w:num w:numId="9">
    <w:abstractNumId w:val="10"/>
  </w:num>
  <w:num w:numId="10">
    <w:abstractNumId w:val="19"/>
  </w:num>
  <w:num w:numId="11">
    <w:abstractNumId w:val="17"/>
  </w:num>
  <w:num w:numId="12">
    <w:abstractNumId w:val="8"/>
  </w:num>
  <w:num w:numId="13">
    <w:abstractNumId w:val="13"/>
  </w:num>
  <w:num w:numId="14">
    <w:abstractNumId w:val="2"/>
  </w:num>
  <w:num w:numId="15">
    <w:abstractNumId w:val="15"/>
  </w:num>
  <w:num w:numId="16">
    <w:abstractNumId w:val="4"/>
  </w:num>
  <w:num w:numId="17">
    <w:abstractNumId w:val="16"/>
  </w:num>
  <w:num w:numId="18">
    <w:abstractNumId w:val="6"/>
  </w:num>
  <w:num w:numId="19">
    <w:abstractNumId w:val="14"/>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5ACB"/>
    <w:rsid w:val="00000C25"/>
    <w:rsid w:val="00001014"/>
    <w:rsid w:val="00002A42"/>
    <w:rsid w:val="00007784"/>
    <w:rsid w:val="000109D0"/>
    <w:rsid w:val="00012E66"/>
    <w:rsid w:val="00013276"/>
    <w:rsid w:val="00013BBF"/>
    <w:rsid w:val="00014DBD"/>
    <w:rsid w:val="00023466"/>
    <w:rsid w:val="000250F0"/>
    <w:rsid w:val="00027AAC"/>
    <w:rsid w:val="00030683"/>
    <w:rsid w:val="00033BA8"/>
    <w:rsid w:val="000357BA"/>
    <w:rsid w:val="00040EA8"/>
    <w:rsid w:val="0004250F"/>
    <w:rsid w:val="00046B94"/>
    <w:rsid w:val="0005015E"/>
    <w:rsid w:val="00052970"/>
    <w:rsid w:val="000555C3"/>
    <w:rsid w:val="00057690"/>
    <w:rsid w:val="00060CAD"/>
    <w:rsid w:val="00062D6D"/>
    <w:rsid w:val="00067850"/>
    <w:rsid w:val="000733B8"/>
    <w:rsid w:val="00075CE9"/>
    <w:rsid w:val="00076BC0"/>
    <w:rsid w:val="00080B2F"/>
    <w:rsid w:val="00090D15"/>
    <w:rsid w:val="000935FF"/>
    <w:rsid w:val="0009745A"/>
    <w:rsid w:val="000A1A6D"/>
    <w:rsid w:val="000A392A"/>
    <w:rsid w:val="000A3EA7"/>
    <w:rsid w:val="000A4F9A"/>
    <w:rsid w:val="000B4DB1"/>
    <w:rsid w:val="000C0901"/>
    <w:rsid w:val="000C3A95"/>
    <w:rsid w:val="000D1D93"/>
    <w:rsid w:val="000E4D35"/>
    <w:rsid w:val="000F12F7"/>
    <w:rsid w:val="000F1D9F"/>
    <w:rsid w:val="000F656A"/>
    <w:rsid w:val="000F701B"/>
    <w:rsid w:val="000F7DC7"/>
    <w:rsid w:val="00114BC6"/>
    <w:rsid w:val="00116437"/>
    <w:rsid w:val="00135666"/>
    <w:rsid w:val="0014282F"/>
    <w:rsid w:val="001470CC"/>
    <w:rsid w:val="00150C54"/>
    <w:rsid w:val="00151454"/>
    <w:rsid w:val="00155DBE"/>
    <w:rsid w:val="00160017"/>
    <w:rsid w:val="00161F96"/>
    <w:rsid w:val="00167A85"/>
    <w:rsid w:val="001738B0"/>
    <w:rsid w:val="001768B7"/>
    <w:rsid w:val="001769A0"/>
    <w:rsid w:val="00176D9D"/>
    <w:rsid w:val="00177C9A"/>
    <w:rsid w:val="001826AD"/>
    <w:rsid w:val="00191C68"/>
    <w:rsid w:val="0019229C"/>
    <w:rsid w:val="00193241"/>
    <w:rsid w:val="00195E8F"/>
    <w:rsid w:val="001961EE"/>
    <w:rsid w:val="001A09D1"/>
    <w:rsid w:val="001A18A7"/>
    <w:rsid w:val="001A33B3"/>
    <w:rsid w:val="001A6D5E"/>
    <w:rsid w:val="001A6F40"/>
    <w:rsid w:val="001B2500"/>
    <w:rsid w:val="001B6A76"/>
    <w:rsid w:val="001C4781"/>
    <w:rsid w:val="001C6722"/>
    <w:rsid w:val="001C7D80"/>
    <w:rsid w:val="001D7121"/>
    <w:rsid w:val="001E4F5B"/>
    <w:rsid w:val="001E7211"/>
    <w:rsid w:val="001F0BFC"/>
    <w:rsid w:val="001F2446"/>
    <w:rsid w:val="001F334C"/>
    <w:rsid w:val="001F429F"/>
    <w:rsid w:val="001F6F9E"/>
    <w:rsid w:val="00200934"/>
    <w:rsid w:val="00202FD4"/>
    <w:rsid w:val="00204975"/>
    <w:rsid w:val="00210930"/>
    <w:rsid w:val="00213884"/>
    <w:rsid w:val="00222974"/>
    <w:rsid w:val="0022335F"/>
    <w:rsid w:val="00225544"/>
    <w:rsid w:val="00232290"/>
    <w:rsid w:val="00232ECA"/>
    <w:rsid w:val="0023338B"/>
    <w:rsid w:val="0024166A"/>
    <w:rsid w:val="002563CB"/>
    <w:rsid w:val="00261789"/>
    <w:rsid w:val="00272048"/>
    <w:rsid w:val="00274000"/>
    <w:rsid w:val="00276B86"/>
    <w:rsid w:val="00285A85"/>
    <w:rsid w:val="00291F54"/>
    <w:rsid w:val="00292355"/>
    <w:rsid w:val="002979E9"/>
    <w:rsid w:val="002A4116"/>
    <w:rsid w:val="002A5B65"/>
    <w:rsid w:val="002A60EF"/>
    <w:rsid w:val="002A6530"/>
    <w:rsid w:val="002B0736"/>
    <w:rsid w:val="002B218C"/>
    <w:rsid w:val="002C1E65"/>
    <w:rsid w:val="002C2D9A"/>
    <w:rsid w:val="002D0ED5"/>
    <w:rsid w:val="002D4E77"/>
    <w:rsid w:val="002D63ED"/>
    <w:rsid w:val="002E3367"/>
    <w:rsid w:val="002F0017"/>
    <w:rsid w:val="002F7F61"/>
    <w:rsid w:val="00303324"/>
    <w:rsid w:val="00310493"/>
    <w:rsid w:val="003135BB"/>
    <w:rsid w:val="00317277"/>
    <w:rsid w:val="00321BE5"/>
    <w:rsid w:val="0032767B"/>
    <w:rsid w:val="0033368B"/>
    <w:rsid w:val="00340C45"/>
    <w:rsid w:val="00340CDA"/>
    <w:rsid w:val="0034678D"/>
    <w:rsid w:val="003547A1"/>
    <w:rsid w:val="00354A19"/>
    <w:rsid w:val="00354EDC"/>
    <w:rsid w:val="00356F76"/>
    <w:rsid w:val="00363731"/>
    <w:rsid w:val="00365315"/>
    <w:rsid w:val="00365586"/>
    <w:rsid w:val="00365F81"/>
    <w:rsid w:val="003674DE"/>
    <w:rsid w:val="003709C7"/>
    <w:rsid w:val="00383172"/>
    <w:rsid w:val="00384873"/>
    <w:rsid w:val="00385023"/>
    <w:rsid w:val="00386E72"/>
    <w:rsid w:val="00392A65"/>
    <w:rsid w:val="0039425B"/>
    <w:rsid w:val="00394A21"/>
    <w:rsid w:val="003A06CE"/>
    <w:rsid w:val="003A4668"/>
    <w:rsid w:val="003A4992"/>
    <w:rsid w:val="003B0FBA"/>
    <w:rsid w:val="003B49B4"/>
    <w:rsid w:val="003B510B"/>
    <w:rsid w:val="003C6DC2"/>
    <w:rsid w:val="003D49BF"/>
    <w:rsid w:val="003F2B8F"/>
    <w:rsid w:val="003F39D1"/>
    <w:rsid w:val="003F5ACB"/>
    <w:rsid w:val="003F61A2"/>
    <w:rsid w:val="003F6B5E"/>
    <w:rsid w:val="00407733"/>
    <w:rsid w:val="004176AF"/>
    <w:rsid w:val="00421388"/>
    <w:rsid w:val="00431BC0"/>
    <w:rsid w:val="00432989"/>
    <w:rsid w:val="00432E09"/>
    <w:rsid w:val="004342F2"/>
    <w:rsid w:val="00440D12"/>
    <w:rsid w:val="004439C7"/>
    <w:rsid w:val="00445692"/>
    <w:rsid w:val="00455815"/>
    <w:rsid w:val="00456E75"/>
    <w:rsid w:val="00457799"/>
    <w:rsid w:val="00457F4F"/>
    <w:rsid w:val="00461C52"/>
    <w:rsid w:val="00465A8C"/>
    <w:rsid w:val="004727D9"/>
    <w:rsid w:val="004732B7"/>
    <w:rsid w:val="00485730"/>
    <w:rsid w:val="00486411"/>
    <w:rsid w:val="0049373D"/>
    <w:rsid w:val="004940F2"/>
    <w:rsid w:val="004A1108"/>
    <w:rsid w:val="004A2F2B"/>
    <w:rsid w:val="004A586C"/>
    <w:rsid w:val="004A6DD3"/>
    <w:rsid w:val="004A78B0"/>
    <w:rsid w:val="004B7565"/>
    <w:rsid w:val="004C2A3E"/>
    <w:rsid w:val="004D4A0C"/>
    <w:rsid w:val="004E2203"/>
    <w:rsid w:val="004E2D6D"/>
    <w:rsid w:val="004E43DA"/>
    <w:rsid w:val="004E603A"/>
    <w:rsid w:val="004E6C86"/>
    <w:rsid w:val="004F0BEF"/>
    <w:rsid w:val="004F1784"/>
    <w:rsid w:val="0050372B"/>
    <w:rsid w:val="00510505"/>
    <w:rsid w:val="00512994"/>
    <w:rsid w:val="00512EA2"/>
    <w:rsid w:val="00513D6C"/>
    <w:rsid w:val="00513E35"/>
    <w:rsid w:val="005160ED"/>
    <w:rsid w:val="00520678"/>
    <w:rsid w:val="00536274"/>
    <w:rsid w:val="005413C0"/>
    <w:rsid w:val="00543286"/>
    <w:rsid w:val="00546B94"/>
    <w:rsid w:val="00547FFB"/>
    <w:rsid w:val="00550780"/>
    <w:rsid w:val="00551018"/>
    <w:rsid w:val="00553393"/>
    <w:rsid w:val="00562E7F"/>
    <w:rsid w:val="005802CD"/>
    <w:rsid w:val="005837E4"/>
    <w:rsid w:val="00584E2C"/>
    <w:rsid w:val="0059408E"/>
    <w:rsid w:val="00597278"/>
    <w:rsid w:val="005A0394"/>
    <w:rsid w:val="005B7C2B"/>
    <w:rsid w:val="005C04C3"/>
    <w:rsid w:val="005C0D6F"/>
    <w:rsid w:val="005C48DF"/>
    <w:rsid w:val="005D18D4"/>
    <w:rsid w:val="005E2E22"/>
    <w:rsid w:val="005E387E"/>
    <w:rsid w:val="005F1A61"/>
    <w:rsid w:val="005F30D6"/>
    <w:rsid w:val="005F7911"/>
    <w:rsid w:val="00600B0B"/>
    <w:rsid w:val="00600B2F"/>
    <w:rsid w:val="00603F66"/>
    <w:rsid w:val="00612317"/>
    <w:rsid w:val="00616D83"/>
    <w:rsid w:val="00621490"/>
    <w:rsid w:val="00622839"/>
    <w:rsid w:val="006265DF"/>
    <w:rsid w:val="00630F1C"/>
    <w:rsid w:val="006354BB"/>
    <w:rsid w:val="006354BC"/>
    <w:rsid w:val="00643500"/>
    <w:rsid w:val="0064400C"/>
    <w:rsid w:val="00647675"/>
    <w:rsid w:val="00652287"/>
    <w:rsid w:val="0065298F"/>
    <w:rsid w:val="006571A9"/>
    <w:rsid w:val="00657482"/>
    <w:rsid w:val="00664DC5"/>
    <w:rsid w:val="006650E2"/>
    <w:rsid w:val="00667E39"/>
    <w:rsid w:val="006767C3"/>
    <w:rsid w:val="00677E94"/>
    <w:rsid w:val="0068173B"/>
    <w:rsid w:val="0068318F"/>
    <w:rsid w:val="00690896"/>
    <w:rsid w:val="00691F71"/>
    <w:rsid w:val="00695B32"/>
    <w:rsid w:val="00697278"/>
    <w:rsid w:val="00697898"/>
    <w:rsid w:val="006A410C"/>
    <w:rsid w:val="006A549F"/>
    <w:rsid w:val="006B2898"/>
    <w:rsid w:val="006B6965"/>
    <w:rsid w:val="006C3A9D"/>
    <w:rsid w:val="006C66B9"/>
    <w:rsid w:val="006D69DE"/>
    <w:rsid w:val="006D7F7C"/>
    <w:rsid w:val="006E0B7D"/>
    <w:rsid w:val="006E2625"/>
    <w:rsid w:val="006E31AB"/>
    <w:rsid w:val="006E769B"/>
    <w:rsid w:val="006F5542"/>
    <w:rsid w:val="006F7257"/>
    <w:rsid w:val="006F79AB"/>
    <w:rsid w:val="00701693"/>
    <w:rsid w:val="00706A1F"/>
    <w:rsid w:val="00707D38"/>
    <w:rsid w:val="00714EB6"/>
    <w:rsid w:val="00715C25"/>
    <w:rsid w:val="00717A95"/>
    <w:rsid w:val="007330FA"/>
    <w:rsid w:val="00734524"/>
    <w:rsid w:val="00734A12"/>
    <w:rsid w:val="007427DD"/>
    <w:rsid w:val="0074326E"/>
    <w:rsid w:val="007464B2"/>
    <w:rsid w:val="00751C08"/>
    <w:rsid w:val="00753361"/>
    <w:rsid w:val="00753F4F"/>
    <w:rsid w:val="00756152"/>
    <w:rsid w:val="0075653F"/>
    <w:rsid w:val="007577DB"/>
    <w:rsid w:val="00761414"/>
    <w:rsid w:val="0076183E"/>
    <w:rsid w:val="0076245D"/>
    <w:rsid w:val="00766559"/>
    <w:rsid w:val="00767B9E"/>
    <w:rsid w:val="00775CF8"/>
    <w:rsid w:val="007765E7"/>
    <w:rsid w:val="0077717D"/>
    <w:rsid w:val="00781526"/>
    <w:rsid w:val="00783363"/>
    <w:rsid w:val="0078575C"/>
    <w:rsid w:val="0079248C"/>
    <w:rsid w:val="00795EA6"/>
    <w:rsid w:val="007964C2"/>
    <w:rsid w:val="0079767D"/>
    <w:rsid w:val="007A0506"/>
    <w:rsid w:val="007A5C3A"/>
    <w:rsid w:val="007A649E"/>
    <w:rsid w:val="007B446E"/>
    <w:rsid w:val="007C1512"/>
    <w:rsid w:val="007C56DF"/>
    <w:rsid w:val="007D069C"/>
    <w:rsid w:val="007D0F61"/>
    <w:rsid w:val="007D315D"/>
    <w:rsid w:val="007D638B"/>
    <w:rsid w:val="007D722B"/>
    <w:rsid w:val="007E349C"/>
    <w:rsid w:val="007E35E3"/>
    <w:rsid w:val="007F117C"/>
    <w:rsid w:val="007F2313"/>
    <w:rsid w:val="00800E44"/>
    <w:rsid w:val="0080149E"/>
    <w:rsid w:val="00802FEE"/>
    <w:rsid w:val="00804B0D"/>
    <w:rsid w:val="008051CE"/>
    <w:rsid w:val="008104E2"/>
    <w:rsid w:val="00814644"/>
    <w:rsid w:val="00822B9A"/>
    <w:rsid w:val="00824E5C"/>
    <w:rsid w:val="0082693E"/>
    <w:rsid w:val="00830147"/>
    <w:rsid w:val="00832690"/>
    <w:rsid w:val="008372F5"/>
    <w:rsid w:val="00837C1D"/>
    <w:rsid w:val="008469AD"/>
    <w:rsid w:val="00852961"/>
    <w:rsid w:val="00855907"/>
    <w:rsid w:val="00857488"/>
    <w:rsid w:val="008760ED"/>
    <w:rsid w:val="0088306D"/>
    <w:rsid w:val="00883FC3"/>
    <w:rsid w:val="00891841"/>
    <w:rsid w:val="008922AE"/>
    <w:rsid w:val="00895842"/>
    <w:rsid w:val="0089783E"/>
    <w:rsid w:val="008A4C44"/>
    <w:rsid w:val="008B10DA"/>
    <w:rsid w:val="008B22E2"/>
    <w:rsid w:val="008B3194"/>
    <w:rsid w:val="008B3840"/>
    <w:rsid w:val="008B3FDD"/>
    <w:rsid w:val="008B44FE"/>
    <w:rsid w:val="008C7695"/>
    <w:rsid w:val="008D49F2"/>
    <w:rsid w:val="008D4CE7"/>
    <w:rsid w:val="008E105B"/>
    <w:rsid w:val="008E22D4"/>
    <w:rsid w:val="008E3F9F"/>
    <w:rsid w:val="008E6ED2"/>
    <w:rsid w:val="0091486B"/>
    <w:rsid w:val="00920A18"/>
    <w:rsid w:val="00924AFE"/>
    <w:rsid w:val="00932ACE"/>
    <w:rsid w:val="009339FD"/>
    <w:rsid w:val="009341FB"/>
    <w:rsid w:val="00937776"/>
    <w:rsid w:val="009402EA"/>
    <w:rsid w:val="00941F88"/>
    <w:rsid w:val="00946324"/>
    <w:rsid w:val="00947B85"/>
    <w:rsid w:val="00961D9D"/>
    <w:rsid w:val="00962E9C"/>
    <w:rsid w:val="009640EA"/>
    <w:rsid w:val="00972053"/>
    <w:rsid w:val="009723F6"/>
    <w:rsid w:val="0098633A"/>
    <w:rsid w:val="00987181"/>
    <w:rsid w:val="00994F25"/>
    <w:rsid w:val="00996D51"/>
    <w:rsid w:val="009A03B2"/>
    <w:rsid w:val="009A06A9"/>
    <w:rsid w:val="009A0869"/>
    <w:rsid w:val="009A3C7A"/>
    <w:rsid w:val="009A40A0"/>
    <w:rsid w:val="009A52A1"/>
    <w:rsid w:val="009A7D3A"/>
    <w:rsid w:val="009B351F"/>
    <w:rsid w:val="009B4F5A"/>
    <w:rsid w:val="009B5B71"/>
    <w:rsid w:val="009B643D"/>
    <w:rsid w:val="009B78D4"/>
    <w:rsid w:val="009C0225"/>
    <w:rsid w:val="009C0A86"/>
    <w:rsid w:val="009C2B03"/>
    <w:rsid w:val="009C7484"/>
    <w:rsid w:val="009D307C"/>
    <w:rsid w:val="009D34BA"/>
    <w:rsid w:val="009F5DAD"/>
    <w:rsid w:val="00A05EF0"/>
    <w:rsid w:val="00A11193"/>
    <w:rsid w:val="00A14D16"/>
    <w:rsid w:val="00A20789"/>
    <w:rsid w:val="00A23BAB"/>
    <w:rsid w:val="00A255D0"/>
    <w:rsid w:val="00A266B9"/>
    <w:rsid w:val="00A306B5"/>
    <w:rsid w:val="00A418F3"/>
    <w:rsid w:val="00A46114"/>
    <w:rsid w:val="00A51235"/>
    <w:rsid w:val="00A6350E"/>
    <w:rsid w:val="00A63F52"/>
    <w:rsid w:val="00A66D33"/>
    <w:rsid w:val="00A8008C"/>
    <w:rsid w:val="00A85172"/>
    <w:rsid w:val="00A876DC"/>
    <w:rsid w:val="00A912A5"/>
    <w:rsid w:val="00A94B57"/>
    <w:rsid w:val="00AA124A"/>
    <w:rsid w:val="00AA2334"/>
    <w:rsid w:val="00AA4131"/>
    <w:rsid w:val="00AB0A5E"/>
    <w:rsid w:val="00AC1726"/>
    <w:rsid w:val="00AC4244"/>
    <w:rsid w:val="00AC6E83"/>
    <w:rsid w:val="00AF04BE"/>
    <w:rsid w:val="00AF182F"/>
    <w:rsid w:val="00AF2A70"/>
    <w:rsid w:val="00B01816"/>
    <w:rsid w:val="00B02C65"/>
    <w:rsid w:val="00B05778"/>
    <w:rsid w:val="00B11BCB"/>
    <w:rsid w:val="00B151B4"/>
    <w:rsid w:val="00B17CF4"/>
    <w:rsid w:val="00B27DBF"/>
    <w:rsid w:val="00B37503"/>
    <w:rsid w:val="00B40A2A"/>
    <w:rsid w:val="00B452FB"/>
    <w:rsid w:val="00B4601C"/>
    <w:rsid w:val="00B510EE"/>
    <w:rsid w:val="00B567E5"/>
    <w:rsid w:val="00B57CD6"/>
    <w:rsid w:val="00B65737"/>
    <w:rsid w:val="00B65FF7"/>
    <w:rsid w:val="00B66A1A"/>
    <w:rsid w:val="00B7410B"/>
    <w:rsid w:val="00B76D40"/>
    <w:rsid w:val="00B82F34"/>
    <w:rsid w:val="00B850FA"/>
    <w:rsid w:val="00B86B02"/>
    <w:rsid w:val="00B87CA2"/>
    <w:rsid w:val="00B90CCF"/>
    <w:rsid w:val="00B92890"/>
    <w:rsid w:val="00B934C9"/>
    <w:rsid w:val="00B93F59"/>
    <w:rsid w:val="00BA1E3F"/>
    <w:rsid w:val="00BA4EF4"/>
    <w:rsid w:val="00BA5E3A"/>
    <w:rsid w:val="00BB3A2F"/>
    <w:rsid w:val="00BB5714"/>
    <w:rsid w:val="00BB5B91"/>
    <w:rsid w:val="00BB7A64"/>
    <w:rsid w:val="00BC05B2"/>
    <w:rsid w:val="00BC11EC"/>
    <w:rsid w:val="00BC42BA"/>
    <w:rsid w:val="00BD656E"/>
    <w:rsid w:val="00BD7CFB"/>
    <w:rsid w:val="00BE0971"/>
    <w:rsid w:val="00BE65CB"/>
    <w:rsid w:val="00BF010F"/>
    <w:rsid w:val="00BF4953"/>
    <w:rsid w:val="00BF6FEF"/>
    <w:rsid w:val="00C001E6"/>
    <w:rsid w:val="00C03FA1"/>
    <w:rsid w:val="00C0694A"/>
    <w:rsid w:val="00C13D88"/>
    <w:rsid w:val="00C1776F"/>
    <w:rsid w:val="00C17CF0"/>
    <w:rsid w:val="00C2324C"/>
    <w:rsid w:val="00C25CBF"/>
    <w:rsid w:val="00C25F20"/>
    <w:rsid w:val="00C26336"/>
    <w:rsid w:val="00C31875"/>
    <w:rsid w:val="00C33D11"/>
    <w:rsid w:val="00C37932"/>
    <w:rsid w:val="00C40508"/>
    <w:rsid w:val="00C40564"/>
    <w:rsid w:val="00C416C5"/>
    <w:rsid w:val="00C445A0"/>
    <w:rsid w:val="00C52763"/>
    <w:rsid w:val="00C56C2C"/>
    <w:rsid w:val="00C5763F"/>
    <w:rsid w:val="00C6163C"/>
    <w:rsid w:val="00C617EF"/>
    <w:rsid w:val="00C636F3"/>
    <w:rsid w:val="00C67F6E"/>
    <w:rsid w:val="00C71363"/>
    <w:rsid w:val="00C76839"/>
    <w:rsid w:val="00C82184"/>
    <w:rsid w:val="00C826EE"/>
    <w:rsid w:val="00C843DA"/>
    <w:rsid w:val="00C93AA2"/>
    <w:rsid w:val="00C945EB"/>
    <w:rsid w:val="00C962B6"/>
    <w:rsid w:val="00CA10B0"/>
    <w:rsid w:val="00CA114B"/>
    <w:rsid w:val="00CA6774"/>
    <w:rsid w:val="00CB083D"/>
    <w:rsid w:val="00CB3BC0"/>
    <w:rsid w:val="00CB456C"/>
    <w:rsid w:val="00CC3F47"/>
    <w:rsid w:val="00CE1A6D"/>
    <w:rsid w:val="00CE645E"/>
    <w:rsid w:val="00CF0E9A"/>
    <w:rsid w:val="00CF0ECC"/>
    <w:rsid w:val="00CF3B81"/>
    <w:rsid w:val="00CF45F4"/>
    <w:rsid w:val="00CF7671"/>
    <w:rsid w:val="00D01448"/>
    <w:rsid w:val="00D068D1"/>
    <w:rsid w:val="00D21CA0"/>
    <w:rsid w:val="00D263D2"/>
    <w:rsid w:val="00D26C68"/>
    <w:rsid w:val="00D301DB"/>
    <w:rsid w:val="00D35770"/>
    <w:rsid w:val="00D42D7E"/>
    <w:rsid w:val="00D5305D"/>
    <w:rsid w:val="00D5380E"/>
    <w:rsid w:val="00D541AF"/>
    <w:rsid w:val="00D57018"/>
    <w:rsid w:val="00D57C73"/>
    <w:rsid w:val="00D610DA"/>
    <w:rsid w:val="00D62568"/>
    <w:rsid w:val="00D62EFB"/>
    <w:rsid w:val="00D67864"/>
    <w:rsid w:val="00D71D27"/>
    <w:rsid w:val="00D74C03"/>
    <w:rsid w:val="00D80796"/>
    <w:rsid w:val="00D80C29"/>
    <w:rsid w:val="00D87700"/>
    <w:rsid w:val="00D904C0"/>
    <w:rsid w:val="00D91672"/>
    <w:rsid w:val="00D92687"/>
    <w:rsid w:val="00D92E1D"/>
    <w:rsid w:val="00D93C34"/>
    <w:rsid w:val="00D9553D"/>
    <w:rsid w:val="00DA0AE2"/>
    <w:rsid w:val="00DA2491"/>
    <w:rsid w:val="00DA63A3"/>
    <w:rsid w:val="00DB0CC9"/>
    <w:rsid w:val="00DB3315"/>
    <w:rsid w:val="00DB6A9F"/>
    <w:rsid w:val="00DC1756"/>
    <w:rsid w:val="00DC2755"/>
    <w:rsid w:val="00DC6189"/>
    <w:rsid w:val="00DC680B"/>
    <w:rsid w:val="00DD2BB2"/>
    <w:rsid w:val="00DD49A8"/>
    <w:rsid w:val="00DD77CD"/>
    <w:rsid w:val="00DE125F"/>
    <w:rsid w:val="00DE3C5F"/>
    <w:rsid w:val="00DE7836"/>
    <w:rsid w:val="00DF0BFE"/>
    <w:rsid w:val="00DF3436"/>
    <w:rsid w:val="00DF401D"/>
    <w:rsid w:val="00E00A4C"/>
    <w:rsid w:val="00E10275"/>
    <w:rsid w:val="00E11DC9"/>
    <w:rsid w:val="00E1439C"/>
    <w:rsid w:val="00E165E9"/>
    <w:rsid w:val="00E24A6D"/>
    <w:rsid w:val="00E24EDD"/>
    <w:rsid w:val="00E25700"/>
    <w:rsid w:val="00E33AE6"/>
    <w:rsid w:val="00E42A80"/>
    <w:rsid w:val="00E42E90"/>
    <w:rsid w:val="00E43F64"/>
    <w:rsid w:val="00E47C9F"/>
    <w:rsid w:val="00E500AC"/>
    <w:rsid w:val="00E50C5C"/>
    <w:rsid w:val="00E5113C"/>
    <w:rsid w:val="00E5427D"/>
    <w:rsid w:val="00E63D2E"/>
    <w:rsid w:val="00E65AE2"/>
    <w:rsid w:val="00E65E33"/>
    <w:rsid w:val="00E6650A"/>
    <w:rsid w:val="00E70298"/>
    <w:rsid w:val="00E801B3"/>
    <w:rsid w:val="00E80401"/>
    <w:rsid w:val="00E81B5D"/>
    <w:rsid w:val="00E85D6D"/>
    <w:rsid w:val="00E901CD"/>
    <w:rsid w:val="00EA4603"/>
    <w:rsid w:val="00EA523C"/>
    <w:rsid w:val="00EA682B"/>
    <w:rsid w:val="00EB01D1"/>
    <w:rsid w:val="00EB31A6"/>
    <w:rsid w:val="00EB57C5"/>
    <w:rsid w:val="00EC0190"/>
    <w:rsid w:val="00EC6508"/>
    <w:rsid w:val="00ED0930"/>
    <w:rsid w:val="00ED0DAB"/>
    <w:rsid w:val="00ED5B8C"/>
    <w:rsid w:val="00EE4B41"/>
    <w:rsid w:val="00EE4FA2"/>
    <w:rsid w:val="00EF3B19"/>
    <w:rsid w:val="00EF4731"/>
    <w:rsid w:val="00EF5F2E"/>
    <w:rsid w:val="00F02472"/>
    <w:rsid w:val="00F03EE0"/>
    <w:rsid w:val="00F13B30"/>
    <w:rsid w:val="00F16D8D"/>
    <w:rsid w:val="00F23C18"/>
    <w:rsid w:val="00F34957"/>
    <w:rsid w:val="00F34D3B"/>
    <w:rsid w:val="00F3637A"/>
    <w:rsid w:val="00F5015A"/>
    <w:rsid w:val="00F53E91"/>
    <w:rsid w:val="00F55279"/>
    <w:rsid w:val="00F555CE"/>
    <w:rsid w:val="00F6264B"/>
    <w:rsid w:val="00F7478F"/>
    <w:rsid w:val="00F77ED8"/>
    <w:rsid w:val="00F81D63"/>
    <w:rsid w:val="00F83429"/>
    <w:rsid w:val="00F85C4E"/>
    <w:rsid w:val="00F86E00"/>
    <w:rsid w:val="00F8705B"/>
    <w:rsid w:val="00F906B7"/>
    <w:rsid w:val="00F915E8"/>
    <w:rsid w:val="00F945E4"/>
    <w:rsid w:val="00FA6F01"/>
    <w:rsid w:val="00FB0F8E"/>
    <w:rsid w:val="00FC10F5"/>
    <w:rsid w:val="00FC248C"/>
    <w:rsid w:val="00FC3A83"/>
    <w:rsid w:val="00FC6259"/>
    <w:rsid w:val="00FD1FF5"/>
    <w:rsid w:val="00FD2035"/>
    <w:rsid w:val="00FD2A01"/>
    <w:rsid w:val="00FE07EE"/>
    <w:rsid w:val="00FE14B0"/>
    <w:rsid w:val="00FE1733"/>
    <w:rsid w:val="00FE67C7"/>
    <w:rsid w:val="00FF14ED"/>
    <w:rsid w:val="00FF624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F4F"/>
    <w:pPr>
      <w:widowControl w:val="0"/>
      <w:jc w:val="both"/>
    </w:pPr>
    <w:rPr>
      <w:szCs w:val="24"/>
    </w:rPr>
  </w:style>
  <w:style w:type="paragraph" w:styleId="2">
    <w:name w:val="heading 2"/>
    <w:basedOn w:val="a"/>
    <w:next w:val="a"/>
    <w:link w:val="2Char"/>
    <w:uiPriority w:val="99"/>
    <w:qFormat/>
    <w:rsid w:val="007D315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321BE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semiHidden/>
    <w:locked/>
    <w:rsid w:val="007D315D"/>
    <w:rPr>
      <w:rFonts w:ascii="Cambria" w:eastAsia="宋体" w:hAnsi="Cambria"/>
      <w:b/>
      <w:kern w:val="2"/>
      <w:sz w:val="32"/>
    </w:rPr>
  </w:style>
  <w:style w:type="character" w:customStyle="1" w:styleId="3Char">
    <w:name w:val="标题 3 Char"/>
    <w:basedOn w:val="a0"/>
    <w:link w:val="3"/>
    <w:uiPriority w:val="9"/>
    <w:semiHidden/>
    <w:rsid w:val="008426F7"/>
    <w:rPr>
      <w:b/>
      <w:bCs/>
      <w:sz w:val="32"/>
      <w:szCs w:val="32"/>
    </w:rPr>
  </w:style>
  <w:style w:type="paragraph" w:styleId="a3">
    <w:name w:val="Body Text Indent"/>
    <w:basedOn w:val="a"/>
    <w:link w:val="Char"/>
    <w:uiPriority w:val="99"/>
    <w:rsid w:val="00FE14B0"/>
    <w:pPr>
      <w:spacing w:line="360" w:lineRule="auto"/>
      <w:ind w:firstLineChars="200" w:firstLine="480"/>
    </w:pPr>
    <w:rPr>
      <w:sz w:val="24"/>
    </w:rPr>
  </w:style>
  <w:style w:type="character" w:customStyle="1" w:styleId="Char">
    <w:name w:val="正文文本缩进 Char"/>
    <w:basedOn w:val="a0"/>
    <w:link w:val="a3"/>
    <w:uiPriority w:val="99"/>
    <w:semiHidden/>
    <w:rsid w:val="008426F7"/>
    <w:rPr>
      <w:szCs w:val="24"/>
    </w:rPr>
  </w:style>
  <w:style w:type="paragraph" w:styleId="a4">
    <w:name w:val="header"/>
    <w:basedOn w:val="a"/>
    <w:link w:val="Char0"/>
    <w:uiPriority w:val="99"/>
    <w:rsid w:val="006B69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426F7"/>
    <w:rPr>
      <w:sz w:val="18"/>
      <w:szCs w:val="18"/>
    </w:rPr>
  </w:style>
  <w:style w:type="paragraph" w:styleId="a5">
    <w:name w:val="footer"/>
    <w:basedOn w:val="a"/>
    <w:link w:val="Char1"/>
    <w:uiPriority w:val="99"/>
    <w:rsid w:val="006B696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426F7"/>
    <w:rPr>
      <w:sz w:val="18"/>
      <w:szCs w:val="18"/>
    </w:rPr>
  </w:style>
  <w:style w:type="character" w:styleId="a6">
    <w:name w:val="page number"/>
    <w:basedOn w:val="a0"/>
    <w:uiPriority w:val="99"/>
    <w:rsid w:val="006B6965"/>
    <w:rPr>
      <w:rFonts w:cs="Times New Roman"/>
    </w:rPr>
  </w:style>
  <w:style w:type="table" w:styleId="a7">
    <w:name w:val="Table Grid"/>
    <w:basedOn w:val="a1"/>
    <w:uiPriority w:val="99"/>
    <w:rsid w:val="000F12F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1501">
    <w:name w:val="ht1501"/>
    <w:basedOn w:val="a0"/>
    <w:uiPriority w:val="99"/>
    <w:rsid w:val="00A63F52"/>
    <w:rPr>
      <w:rFonts w:cs="Times New Roman"/>
    </w:rPr>
  </w:style>
  <w:style w:type="paragraph" w:styleId="a8">
    <w:name w:val="Balloon Text"/>
    <w:basedOn w:val="a"/>
    <w:link w:val="Char2"/>
    <w:uiPriority w:val="99"/>
    <w:semiHidden/>
    <w:rsid w:val="00972053"/>
    <w:rPr>
      <w:sz w:val="18"/>
      <w:szCs w:val="18"/>
    </w:rPr>
  </w:style>
  <w:style w:type="character" w:customStyle="1" w:styleId="Char2">
    <w:name w:val="批注框文本 Char"/>
    <w:basedOn w:val="a0"/>
    <w:link w:val="a8"/>
    <w:uiPriority w:val="99"/>
    <w:semiHidden/>
    <w:rsid w:val="008426F7"/>
    <w:rPr>
      <w:sz w:val="0"/>
      <w:szCs w:val="0"/>
    </w:rPr>
  </w:style>
  <w:style w:type="paragraph" w:styleId="30">
    <w:name w:val="Body Text Indent 3"/>
    <w:basedOn w:val="a"/>
    <w:link w:val="3Char0"/>
    <w:uiPriority w:val="99"/>
    <w:rsid w:val="00321BE5"/>
    <w:pPr>
      <w:spacing w:after="120"/>
      <w:ind w:leftChars="200" w:left="420"/>
    </w:pPr>
    <w:rPr>
      <w:sz w:val="16"/>
      <w:szCs w:val="16"/>
    </w:rPr>
  </w:style>
  <w:style w:type="character" w:customStyle="1" w:styleId="3Char0">
    <w:name w:val="正文文本缩进 3 Char"/>
    <w:basedOn w:val="a0"/>
    <w:link w:val="30"/>
    <w:uiPriority w:val="99"/>
    <w:semiHidden/>
    <w:rsid w:val="008426F7"/>
    <w:rPr>
      <w:sz w:val="16"/>
      <w:szCs w:val="16"/>
    </w:rPr>
  </w:style>
  <w:style w:type="character" w:customStyle="1" w:styleId="style71">
    <w:name w:val="style71"/>
    <w:uiPriority w:val="99"/>
    <w:rsid w:val="00321BE5"/>
    <w:rPr>
      <w:sz w:val="18"/>
    </w:rPr>
  </w:style>
  <w:style w:type="paragraph" w:styleId="a9">
    <w:name w:val="Body Text"/>
    <w:basedOn w:val="a"/>
    <w:link w:val="Char3"/>
    <w:uiPriority w:val="99"/>
    <w:rsid w:val="00321BE5"/>
    <w:pPr>
      <w:spacing w:after="120"/>
    </w:pPr>
  </w:style>
  <w:style w:type="character" w:customStyle="1" w:styleId="Char3">
    <w:name w:val="正文文本 Char"/>
    <w:basedOn w:val="a0"/>
    <w:link w:val="a9"/>
    <w:uiPriority w:val="99"/>
    <w:semiHidden/>
    <w:rsid w:val="008426F7"/>
    <w:rPr>
      <w:szCs w:val="24"/>
    </w:rPr>
  </w:style>
  <w:style w:type="paragraph" w:styleId="aa">
    <w:name w:val="Date"/>
    <w:basedOn w:val="a"/>
    <w:next w:val="a"/>
    <w:link w:val="Char4"/>
    <w:uiPriority w:val="99"/>
    <w:rsid w:val="00E42A80"/>
    <w:pPr>
      <w:ind w:leftChars="2500" w:left="100"/>
    </w:pPr>
  </w:style>
  <w:style w:type="character" w:customStyle="1" w:styleId="Char4">
    <w:name w:val="日期 Char"/>
    <w:basedOn w:val="a0"/>
    <w:link w:val="aa"/>
    <w:uiPriority w:val="99"/>
    <w:semiHidden/>
    <w:rsid w:val="008426F7"/>
    <w:rPr>
      <w:szCs w:val="24"/>
    </w:rPr>
  </w:style>
  <w:style w:type="paragraph" w:customStyle="1" w:styleId="CharChar1CharCharCharCharCharCharCharChar">
    <w:name w:val="Char Char1 Char Char Char Char Char Char Char Char"/>
    <w:basedOn w:val="a"/>
    <w:uiPriority w:val="99"/>
    <w:rsid w:val="009F5DAD"/>
    <w:pPr>
      <w:widowControl/>
      <w:spacing w:after="160" w:line="240" w:lineRule="exact"/>
      <w:jc w:val="left"/>
    </w:pPr>
    <w:rPr>
      <w:rFonts w:ascii="Verdana" w:hAnsi="Verdana"/>
      <w:kern w:val="0"/>
      <w:sz w:val="20"/>
      <w:szCs w:val="20"/>
      <w:lang w:eastAsia="en-US"/>
    </w:rPr>
  </w:style>
  <w:style w:type="paragraph" w:styleId="20">
    <w:name w:val="Body Text Indent 2"/>
    <w:basedOn w:val="a"/>
    <w:link w:val="2Char0"/>
    <w:uiPriority w:val="99"/>
    <w:rsid w:val="00B93F59"/>
    <w:pPr>
      <w:spacing w:after="120" w:line="480" w:lineRule="auto"/>
      <w:ind w:leftChars="200" w:left="420"/>
    </w:pPr>
  </w:style>
  <w:style w:type="character" w:customStyle="1" w:styleId="2Char0">
    <w:name w:val="正文文本缩进 2 Char"/>
    <w:basedOn w:val="a0"/>
    <w:link w:val="20"/>
    <w:uiPriority w:val="99"/>
    <w:locked/>
    <w:rsid w:val="00B93F59"/>
    <w:rPr>
      <w:kern w:val="2"/>
      <w:sz w:val="24"/>
    </w:rPr>
  </w:style>
  <w:style w:type="character" w:customStyle="1" w:styleId="font1">
    <w:name w:val="font1"/>
    <w:uiPriority w:val="99"/>
    <w:rsid w:val="00B93F59"/>
  </w:style>
  <w:style w:type="paragraph" w:styleId="ab">
    <w:name w:val="Normal (Web)"/>
    <w:basedOn w:val="a"/>
    <w:uiPriority w:val="99"/>
    <w:rsid w:val="007F2313"/>
    <w:pPr>
      <w:widowControl/>
      <w:spacing w:before="100" w:beforeAutospacing="1" w:after="100" w:afterAutospacing="1"/>
      <w:jc w:val="left"/>
    </w:pPr>
    <w:rPr>
      <w:rFonts w:ascii="宋体" w:hAnsi="宋体" w:cs="宋体"/>
      <w:kern w:val="0"/>
      <w:sz w:val="24"/>
    </w:rPr>
  </w:style>
  <w:style w:type="paragraph" w:customStyle="1" w:styleId="ac">
    <w:name w:val="本文正文"/>
    <w:basedOn w:val="a"/>
    <w:uiPriority w:val="99"/>
    <w:rsid w:val="007D315D"/>
    <w:pPr>
      <w:widowControl/>
      <w:spacing w:line="480" w:lineRule="exact"/>
      <w:ind w:firstLineChars="200" w:firstLine="200"/>
      <w:jc w:val="left"/>
    </w:pPr>
    <w:rPr>
      <w:rFonts w:ascii="宋体" w:hAnsi="宋体"/>
      <w:sz w:val="24"/>
    </w:rPr>
  </w:style>
  <w:style w:type="character" w:styleId="ad">
    <w:name w:val="Strong"/>
    <w:basedOn w:val="a0"/>
    <w:uiPriority w:val="99"/>
    <w:qFormat/>
    <w:rsid w:val="000555C3"/>
    <w:rPr>
      <w:rFonts w:cs="Times New Roman"/>
      <w:b/>
    </w:rPr>
  </w:style>
  <w:style w:type="character" w:styleId="ae">
    <w:name w:val="Hyperlink"/>
    <w:basedOn w:val="a0"/>
    <w:uiPriority w:val="99"/>
    <w:rsid w:val="008922AE"/>
    <w:rPr>
      <w:rFonts w:cs="Times New Roman"/>
      <w:color w:val="0000FF"/>
      <w:u w:val="single"/>
    </w:rPr>
  </w:style>
  <w:style w:type="character" w:styleId="af">
    <w:name w:val="Emphasis"/>
    <w:basedOn w:val="a0"/>
    <w:uiPriority w:val="99"/>
    <w:qFormat/>
    <w:rsid w:val="007C56DF"/>
    <w:rPr>
      <w:rFonts w:cs="Times New Roman"/>
      <w:color w:val="CC0033"/>
    </w:rPr>
  </w:style>
  <w:style w:type="paragraph" w:customStyle="1" w:styleId="Web">
    <w:name w:val="普通 (Web)"/>
    <w:basedOn w:val="a"/>
    <w:uiPriority w:val="99"/>
    <w:rsid w:val="003F6B5E"/>
    <w:pPr>
      <w:widowControl/>
      <w:suppressAutoHyphens/>
      <w:spacing w:before="280" w:after="280"/>
      <w:jc w:val="left"/>
    </w:pPr>
    <w:rPr>
      <w:rFonts w:ascii="宋体" w:hAnsi="宋体" w:cs="宋体"/>
      <w:kern w:val="1"/>
      <w:sz w:val="24"/>
      <w:lang w:eastAsia="ar-SA"/>
    </w:rPr>
  </w:style>
  <w:style w:type="paragraph" w:customStyle="1" w:styleId="01">
    <w:name w:val="01 一级标题"/>
    <w:basedOn w:val="a"/>
    <w:uiPriority w:val="99"/>
    <w:rsid w:val="001A18A7"/>
    <w:pPr>
      <w:spacing w:line="440" w:lineRule="exact"/>
      <w:ind w:firstLineChars="200" w:firstLine="480"/>
    </w:pPr>
    <w:rPr>
      <w:rFonts w:ascii="黑体" w:eastAsia="黑体" w:hAnsi="黑体"/>
      <w:sz w:val="24"/>
    </w:rPr>
  </w:style>
  <w:style w:type="paragraph" w:customStyle="1" w:styleId="05">
    <w:name w:val="05 正文"/>
    <w:basedOn w:val="a"/>
    <w:uiPriority w:val="99"/>
    <w:rsid w:val="001A18A7"/>
    <w:pPr>
      <w:spacing w:line="440" w:lineRule="exact"/>
      <w:ind w:firstLineChars="200" w:firstLine="480"/>
    </w:pPr>
    <w:rPr>
      <w:rFonts w:ascii="宋体" w:hAnsi="宋体"/>
      <w:sz w:val="24"/>
    </w:rPr>
  </w:style>
  <w:style w:type="character" w:customStyle="1" w:styleId="font21">
    <w:name w:val="font21"/>
    <w:uiPriority w:val="99"/>
    <w:rsid w:val="00C93AA2"/>
    <w:rPr>
      <w:rFonts w:ascii="宋体" w:eastAsia="宋体" w:hAnsi="宋体"/>
      <w:color w:val="000000"/>
      <w:sz w:val="21"/>
      <w:u w:val="none"/>
    </w:rPr>
  </w:style>
  <w:style w:type="paragraph" w:customStyle="1" w:styleId="TableParagraph">
    <w:name w:val="Table Paragraph"/>
    <w:basedOn w:val="a"/>
    <w:uiPriority w:val="99"/>
    <w:rsid w:val="008B22E2"/>
    <w:pPr>
      <w:autoSpaceDE w:val="0"/>
      <w:autoSpaceDN w:val="0"/>
      <w:adjustRightInd w:val="0"/>
      <w:jc w:val="left"/>
    </w:pPr>
    <w:rPr>
      <w:kern w:val="0"/>
      <w:sz w:val="24"/>
    </w:rPr>
  </w:style>
  <w:style w:type="paragraph" w:styleId="af0">
    <w:name w:val="List Paragraph"/>
    <w:basedOn w:val="a"/>
    <w:uiPriority w:val="99"/>
    <w:qFormat/>
    <w:rsid w:val="001A6D5E"/>
    <w:pPr>
      <w:ind w:firstLineChars="200" w:firstLine="420"/>
    </w:pPr>
  </w:style>
  <w:style w:type="character" w:customStyle="1" w:styleId="Char5">
    <w:name w:val="纯文本 Char"/>
    <w:aliases w:val="普通文字 Char"/>
    <w:basedOn w:val="a0"/>
    <w:link w:val="af1"/>
    <w:uiPriority w:val="99"/>
    <w:locked/>
    <w:rsid w:val="001A6D5E"/>
    <w:rPr>
      <w:rFonts w:ascii="宋体" w:hAnsi="Courier New" w:cs="Courier New"/>
      <w:kern w:val="2"/>
      <w:sz w:val="21"/>
      <w:szCs w:val="21"/>
    </w:rPr>
  </w:style>
  <w:style w:type="paragraph" w:styleId="af1">
    <w:name w:val="Plain Text"/>
    <w:aliases w:val="普通文字"/>
    <w:basedOn w:val="a"/>
    <w:link w:val="Char5"/>
    <w:uiPriority w:val="99"/>
    <w:rsid w:val="001A6D5E"/>
    <w:rPr>
      <w:rFonts w:ascii="宋体" w:hAnsi="Courier New" w:cs="Courier New"/>
      <w:szCs w:val="21"/>
    </w:rPr>
  </w:style>
  <w:style w:type="character" w:customStyle="1" w:styleId="PlainTextChar1">
    <w:name w:val="Plain Text Char1"/>
    <w:aliases w:val="普通文字 Char1"/>
    <w:basedOn w:val="a0"/>
    <w:link w:val="af1"/>
    <w:uiPriority w:val="99"/>
    <w:semiHidden/>
    <w:rsid w:val="008426F7"/>
    <w:rPr>
      <w:rFonts w:ascii="宋体" w:hAnsi="Courier New" w:cs="Courier New"/>
      <w:szCs w:val="21"/>
    </w:rPr>
  </w:style>
  <w:style w:type="character" w:customStyle="1" w:styleId="Char10">
    <w:name w:val="纯文本 Char1"/>
    <w:basedOn w:val="a0"/>
    <w:uiPriority w:val="99"/>
    <w:rsid w:val="001A6D5E"/>
    <w:rPr>
      <w:rFonts w:ascii="宋体" w:hAnsi="Courier New" w:cs="Courier New"/>
      <w:kern w:val="2"/>
      <w:sz w:val="21"/>
      <w:szCs w:val="21"/>
    </w:rPr>
  </w:style>
  <w:style w:type="character" w:customStyle="1" w:styleId="wiki">
    <w:name w:val="wiki"/>
    <w:basedOn w:val="a0"/>
    <w:uiPriority w:val="99"/>
    <w:rsid w:val="007330FA"/>
    <w:rPr>
      <w:rFonts w:cs="Times New Roman"/>
    </w:rPr>
  </w:style>
</w:styles>
</file>

<file path=word/webSettings.xml><?xml version="1.0" encoding="utf-8"?>
<w:webSettings xmlns:r="http://schemas.openxmlformats.org/officeDocument/2006/relationships" xmlns:w="http://schemas.openxmlformats.org/wordprocessingml/2006/main">
  <w:divs>
    <w:div w:id="316690010">
      <w:marLeft w:val="0"/>
      <w:marRight w:val="0"/>
      <w:marTop w:val="0"/>
      <w:marBottom w:val="0"/>
      <w:divBdr>
        <w:top w:val="none" w:sz="0" w:space="0" w:color="auto"/>
        <w:left w:val="none" w:sz="0" w:space="0" w:color="auto"/>
        <w:bottom w:val="none" w:sz="0" w:space="0" w:color="auto"/>
        <w:right w:val="none" w:sz="0" w:space="0" w:color="auto"/>
      </w:divBdr>
      <w:divsChild>
        <w:div w:id="316690019">
          <w:marLeft w:val="0"/>
          <w:marRight w:val="0"/>
          <w:marTop w:val="0"/>
          <w:marBottom w:val="0"/>
          <w:divBdr>
            <w:top w:val="none" w:sz="0" w:space="0" w:color="auto"/>
            <w:left w:val="none" w:sz="0" w:space="0" w:color="auto"/>
            <w:bottom w:val="none" w:sz="0" w:space="0" w:color="auto"/>
            <w:right w:val="none" w:sz="0" w:space="0" w:color="auto"/>
          </w:divBdr>
          <w:divsChild>
            <w:div w:id="316690024">
              <w:marLeft w:val="0"/>
              <w:marRight w:val="0"/>
              <w:marTop w:val="0"/>
              <w:marBottom w:val="0"/>
              <w:divBdr>
                <w:top w:val="none" w:sz="0" w:space="0" w:color="auto"/>
                <w:left w:val="none" w:sz="0" w:space="0" w:color="auto"/>
                <w:bottom w:val="none" w:sz="0" w:space="0" w:color="auto"/>
                <w:right w:val="none" w:sz="0" w:space="0" w:color="auto"/>
              </w:divBdr>
              <w:divsChild>
                <w:div w:id="316690022">
                  <w:marLeft w:val="0"/>
                  <w:marRight w:val="0"/>
                  <w:marTop w:val="0"/>
                  <w:marBottom w:val="0"/>
                  <w:divBdr>
                    <w:top w:val="none" w:sz="0" w:space="0" w:color="auto"/>
                    <w:left w:val="none" w:sz="0" w:space="0" w:color="auto"/>
                    <w:bottom w:val="none" w:sz="0" w:space="0" w:color="auto"/>
                    <w:right w:val="none" w:sz="0" w:space="0" w:color="auto"/>
                  </w:divBdr>
                  <w:divsChild>
                    <w:div w:id="31669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690013">
      <w:marLeft w:val="0"/>
      <w:marRight w:val="0"/>
      <w:marTop w:val="0"/>
      <w:marBottom w:val="0"/>
      <w:divBdr>
        <w:top w:val="none" w:sz="0" w:space="0" w:color="auto"/>
        <w:left w:val="none" w:sz="0" w:space="0" w:color="auto"/>
        <w:bottom w:val="none" w:sz="0" w:space="0" w:color="auto"/>
        <w:right w:val="none" w:sz="0" w:space="0" w:color="auto"/>
      </w:divBdr>
    </w:div>
    <w:div w:id="316690014">
      <w:marLeft w:val="0"/>
      <w:marRight w:val="0"/>
      <w:marTop w:val="0"/>
      <w:marBottom w:val="0"/>
      <w:divBdr>
        <w:top w:val="none" w:sz="0" w:space="0" w:color="auto"/>
        <w:left w:val="none" w:sz="0" w:space="0" w:color="auto"/>
        <w:bottom w:val="none" w:sz="0" w:space="0" w:color="auto"/>
        <w:right w:val="none" w:sz="0" w:space="0" w:color="auto"/>
      </w:divBdr>
    </w:div>
    <w:div w:id="316690023">
      <w:marLeft w:val="0"/>
      <w:marRight w:val="0"/>
      <w:marTop w:val="0"/>
      <w:marBottom w:val="0"/>
      <w:divBdr>
        <w:top w:val="none" w:sz="0" w:space="0" w:color="auto"/>
        <w:left w:val="none" w:sz="0" w:space="0" w:color="auto"/>
        <w:bottom w:val="none" w:sz="0" w:space="0" w:color="auto"/>
        <w:right w:val="none" w:sz="0" w:space="0" w:color="auto"/>
      </w:divBdr>
    </w:div>
    <w:div w:id="316690027">
      <w:marLeft w:val="0"/>
      <w:marRight w:val="0"/>
      <w:marTop w:val="0"/>
      <w:marBottom w:val="0"/>
      <w:divBdr>
        <w:top w:val="none" w:sz="0" w:space="0" w:color="auto"/>
        <w:left w:val="none" w:sz="0" w:space="0" w:color="auto"/>
        <w:bottom w:val="none" w:sz="0" w:space="0" w:color="auto"/>
        <w:right w:val="none" w:sz="0" w:space="0" w:color="auto"/>
      </w:divBdr>
    </w:div>
    <w:div w:id="316690032">
      <w:marLeft w:val="0"/>
      <w:marRight w:val="0"/>
      <w:marTop w:val="0"/>
      <w:marBottom w:val="0"/>
      <w:divBdr>
        <w:top w:val="none" w:sz="0" w:space="0" w:color="auto"/>
        <w:left w:val="none" w:sz="0" w:space="0" w:color="auto"/>
        <w:bottom w:val="none" w:sz="0" w:space="0" w:color="auto"/>
        <w:right w:val="none" w:sz="0" w:space="0" w:color="auto"/>
      </w:divBdr>
      <w:divsChild>
        <w:div w:id="316690038">
          <w:marLeft w:val="0"/>
          <w:marRight w:val="0"/>
          <w:marTop w:val="0"/>
          <w:marBottom w:val="0"/>
          <w:divBdr>
            <w:top w:val="none" w:sz="0" w:space="0" w:color="auto"/>
            <w:left w:val="none" w:sz="0" w:space="0" w:color="auto"/>
            <w:bottom w:val="none" w:sz="0" w:space="0" w:color="auto"/>
            <w:right w:val="none" w:sz="0" w:space="0" w:color="auto"/>
          </w:divBdr>
        </w:div>
        <w:div w:id="316690046">
          <w:marLeft w:val="0"/>
          <w:marRight w:val="0"/>
          <w:marTop w:val="0"/>
          <w:marBottom w:val="0"/>
          <w:divBdr>
            <w:top w:val="none" w:sz="0" w:space="0" w:color="auto"/>
            <w:left w:val="none" w:sz="0" w:space="0" w:color="auto"/>
            <w:bottom w:val="none" w:sz="0" w:space="0" w:color="auto"/>
            <w:right w:val="none" w:sz="0" w:space="0" w:color="auto"/>
          </w:divBdr>
        </w:div>
      </w:divsChild>
    </w:div>
    <w:div w:id="316690033">
      <w:marLeft w:val="0"/>
      <w:marRight w:val="0"/>
      <w:marTop w:val="0"/>
      <w:marBottom w:val="0"/>
      <w:divBdr>
        <w:top w:val="none" w:sz="0" w:space="0" w:color="auto"/>
        <w:left w:val="none" w:sz="0" w:space="0" w:color="auto"/>
        <w:bottom w:val="none" w:sz="0" w:space="0" w:color="auto"/>
        <w:right w:val="none" w:sz="0" w:space="0" w:color="auto"/>
      </w:divBdr>
      <w:divsChild>
        <w:div w:id="316690028">
          <w:marLeft w:val="0"/>
          <w:marRight w:val="0"/>
          <w:marTop w:val="0"/>
          <w:marBottom w:val="0"/>
          <w:divBdr>
            <w:top w:val="none" w:sz="0" w:space="0" w:color="auto"/>
            <w:left w:val="none" w:sz="0" w:space="0" w:color="auto"/>
            <w:bottom w:val="none" w:sz="0" w:space="0" w:color="auto"/>
            <w:right w:val="none" w:sz="0" w:space="0" w:color="auto"/>
          </w:divBdr>
          <w:divsChild>
            <w:div w:id="316690040">
              <w:marLeft w:val="0"/>
              <w:marRight w:val="0"/>
              <w:marTop w:val="0"/>
              <w:marBottom w:val="0"/>
              <w:divBdr>
                <w:top w:val="none" w:sz="0" w:space="0" w:color="auto"/>
                <w:left w:val="none" w:sz="0" w:space="0" w:color="auto"/>
                <w:bottom w:val="none" w:sz="0" w:space="0" w:color="auto"/>
                <w:right w:val="none" w:sz="0" w:space="0" w:color="auto"/>
              </w:divBdr>
              <w:divsChild>
                <w:div w:id="316690020">
                  <w:marLeft w:val="0"/>
                  <w:marRight w:val="0"/>
                  <w:marTop w:val="0"/>
                  <w:marBottom w:val="0"/>
                  <w:divBdr>
                    <w:top w:val="none" w:sz="0" w:space="0" w:color="auto"/>
                    <w:left w:val="none" w:sz="0" w:space="0" w:color="auto"/>
                    <w:bottom w:val="none" w:sz="0" w:space="0" w:color="auto"/>
                    <w:right w:val="none" w:sz="0" w:space="0" w:color="auto"/>
                  </w:divBdr>
                  <w:divsChild>
                    <w:div w:id="316690035">
                      <w:marLeft w:val="0"/>
                      <w:marRight w:val="0"/>
                      <w:marTop w:val="0"/>
                      <w:marBottom w:val="0"/>
                      <w:divBdr>
                        <w:top w:val="none" w:sz="0" w:space="0" w:color="auto"/>
                        <w:left w:val="none" w:sz="0" w:space="0" w:color="auto"/>
                        <w:bottom w:val="none" w:sz="0" w:space="0" w:color="auto"/>
                        <w:right w:val="none" w:sz="0" w:space="0" w:color="auto"/>
                      </w:divBdr>
                      <w:divsChild>
                        <w:div w:id="31669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6690036">
      <w:marLeft w:val="0"/>
      <w:marRight w:val="0"/>
      <w:marTop w:val="0"/>
      <w:marBottom w:val="0"/>
      <w:divBdr>
        <w:top w:val="none" w:sz="0" w:space="0" w:color="auto"/>
        <w:left w:val="none" w:sz="0" w:space="0" w:color="auto"/>
        <w:bottom w:val="none" w:sz="0" w:space="0" w:color="auto"/>
        <w:right w:val="none" w:sz="0" w:space="0" w:color="auto"/>
      </w:divBdr>
      <w:divsChild>
        <w:div w:id="316690016">
          <w:marLeft w:val="0"/>
          <w:marRight w:val="0"/>
          <w:marTop w:val="105"/>
          <w:marBottom w:val="0"/>
          <w:divBdr>
            <w:top w:val="none" w:sz="0" w:space="0" w:color="auto"/>
            <w:left w:val="none" w:sz="0" w:space="0" w:color="auto"/>
            <w:bottom w:val="none" w:sz="0" w:space="0" w:color="auto"/>
            <w:right w:val="none" w:sz="0" w:space="0" w:color="auto"/>
          </w:divBdr>
          <w:divsChild>
            <w:div w:id="316690043">
              <w:marLeft w:val="150"/>
              <w:marRight w:val="150"/>
              <w:marTop w:val="150"/>
              <w:marBottom w:val="150"/>
              <w:divBdr>
                <w:top w:val="single" w:sz="6" w:space="8" w:color="CCCCCC"/>
                <w:left w:val="single" w:sz="6" w:space="8" w:color="CCCCCC"/>
                <w:bottom w:val="single" w:sz="6" w:space="8" w:color="CCCCCC"/>
                <w:right w:val="single" w:sz="6" w:space="8" w:color="CCCCCC"/>
              </w:divBdr>
              <w:divsChild>
                <w:div w:id="316690009">
                  <w:marLeft w:val="0"/>
                  <w:marRight w:val="0"/>
                  <w:marTop w:val="0"/>
                  <w:marBottom w:val="0"/>
                  <w:divBdr>
                    <w:top w:val="none" w:sz="0" w:space="0" w:color="auto"/>
                    <w:left w:val="none" w:sz="0" w:space="0" w:color="auto"/>
                    <w:bottom w:val="none" w:sz="0" w:space="0" w:color="auto"/>
                    <w:right w:val="none" w:sz="0" w:space="0" w:color="auto"/>
                  </w:divBdr>
                </w:div>
                <w:div w:id="316690012">
                  <w:marLeft w:val="0"/>
                  <w:marRight w:val="0"/>
                  <w:marTop w:val="0"/>
                  <w:marBottom w:val="0"/>
                  <w:divBdr>
                    <w:top w:val="none" w:sz="0" w:space="0" w:color="auto"/>
                    <w:left w:val="none" w:sz="0" w:space="0" w:color="auto"/>
                    <w:bottom w:val="none" w:sz="0" w:space="0" w:color="auto"/>
                    <w:right w:val="none" w:sz="0" w:space="0" w:color="auto"/>
                  </w:divBdr>
                </w:div>
                <w:div w:id="316690021">
                  <w:marLeft w:val="0"/>
                  <w:marRight w:val="0"/>
                  <w:marTop w:val="0"/>
                  <w:marBottom w:val="57"/>
                  <w:divBdr>
                    <w:top w:val="none" w:sz="0" w:space="0" w:color="auto"/>
                    <w:left w:val="none" w:sz="0" w:space="0" w:color="auto"/>
                    <w:bottom w:val="none" w:sz="0" w:space="0" w:color="auto"/>
                    <w:right w:val="none" w:sz="0" w:space="0" w:color="auto"/>
                  </w:divBdr>
                </w:div>
                <w:div w:id="316690025">
                  <w:marLeft w:val="0"/>
                  <w:marRight w:val="0"/>
                  <w:marTop w:val="0"/>
                  <w:marBottom w:val="0"/>
                  <w:divBdr>
                    <w:top w:val="none" w:sz="0" w:space="0" w:color="auto"/>
                    <w:left w:val="none" w:sz="0" w:space="0" w:color="auto"/>
                    <w:bottom w:val="none" w:sz="0" w:space="0" w:color="auto"/>
                    <w:right w:val="none" w:sz="0" w:space="0" w:color="auto"/>
                  </w:divBdr>
                </w:div>
                <w:div w:id="316690031">
                  <w:marLeft w:val="0"/>
                  <w:marRight w:val="0"/>
                  <w:marTop w:val="0"/>
                  <w:marBottom w:val="57"/>
                  <w:divBdr>
                    <w:top w:val="none" w:sz="0" w:space="0" w:color="auto"/>
                    <w:left w:val="none" w:sz="0" w:space="0" w:color="auto"/>
                    <w:bottom w:val="none" w:sz="0" w:space="0" w:color="auto"/>
                    <w:right w:val="none" w:sz="0" w:space="0" w:color="auto"/>
                  </w:divBdr>
                </w:div>
              </w:divsChild>
            </w:div>
          </w:divsChild>
        </w:div>
      </w:divsChild>
    </w:div>
    <w:div w:id="316690037">
      <w:marLeft w:val="0"/>
      <w:marRight w:val="0"/>
      <w:marTop w:val="0"/>
      <w:marBottom w:val="0"/>
      <w:divBdr>
        <w:top w:val="none" w:sz="0" w:space="0" w:color="auto"/>
        <w:left w:val="none" w:sz="0" w:space="0" w:color="auto"/>
        <w:bottom w:val="none" w:sz="0" w:space="0" w:color="auto"/>
        <w:right w:val="none" w:sz="0" w:space="0" w:color="auto"/>
      </w:divBdr>
    </w:div>
    <w:div w:id="316690039">
      <w:marLeft w:val="0"/>
      <w:marRight w:val="0"/>
      <w:marTop w:val="0"/>
      <w:marBottom w:val="0"/>
      <w:divBdr>
        <w:top w:val="none" w:sz="0" w:space="0" w:color="auto"/>
        <w:left w:val="none" w:sz="0" w:space="0" w:color="auto"/>
        <w:bottom w:val="none" w:sz="0" w:space="0" w:color="auto"/>
        <w:right w:val="none" w:sz="0" w:space="0" w:color="auto"/>
      </w:divBdr>
    </w:div>
    <w:div w:id="316690042">
      <w:marLeft w:val="0"/>
      <w:marRight w:val="0"/>
      <w:marTop w:val="0"/>
      <w:marBottom w:val="0"/>
      <w:divBdr>
        <w:top w:val="none" w:sz="0" w:space="0" w:color="auto"/>
        <w:left w:val="none" w:sz="0" w:space="0" w:color="auto"/>
        <w:bottom w:val="none" w:sz="0" w:space="0" w:color="auto"/>
        <w:right w:val="none" w:sz="0" w:space="0" w:color="auto"/>
      </w:divBdr>
      <w:divsChild>
        <w:div w:id="316690018">
          <w:marLeft w:val="0"/>
          <w:marRight w:val="0"/>
          <w:marTop w:val="0"/>
          <w:marBottom w:val="0"/>
          <w:divBdr>
            <w:top w:val="none" w:sz="0" w:space="0" w:color="auto"/>
            <w:left w:val="none" w:sz="0" w:space="0" w:color="auto"/>
            <w:bottom w:val="none" w:sz="0" w:space="0" w:color="auto"/>
            <w:right w:val="none" w:sz="0" w:space="0" w:color="auto"/>
          </w:divBdr>
          <w:divsChild>
            <w:div w:id="316690034">
              <w:marLeft w:val="0"/>
              <w:marRight w:val="0"/>
              <w:marTop w:val="0"/>
              <w:marBottom w:val="0"/>
              <w:divBdr>
                <w:top w:val="none" w:sz="0" w:space="0" w:color="auto"/>
                <w:left w:val="none" w:sz="0" w:space="0" w:color="auto"/>
                <w:bottom w:val="none" w:sz="0" w:space="0" w:color="auto"/>
                <w:right w:val="none" w:sz="0" w:space="0" w:color="auto"/>
              </w:divBdr>
              <w:divsChild>
                <w:div w:id="316690026">
                  <w:marLeft w:val="0"/>
                  <w:marRight w:val="0"/>
                  <w:marTop w:val="0"/>
                  <w:marBottom w:val="0"/>
                  <w:divBdr>
                    <w:top w:val="none" w:sz="0" w:space="0" w:color="auto"/>
                    <w:left w:val="none" w:sz="0" w:space="0" w:color="auto"/>
                    <w:bottom w:val="none" w:sz="0" w:space="0" w:color="auto"/>
                    <w:right w:val="none" w:sz="0" w:space="0" w:color="auto"/>
                  </w:divBdr>
                  <w:divsChild>
                    <w:div w:id="31669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690045">
      <w:marLeft w:val="0"/>
      <w:marRight w:val="0"/>
      <w:marTop w:val="0"/>
      <w:marBottom w:val="0"/>
      <w:divBdr>
        <w:top w:val="none" w:sz="0" w:space="0" w:color="auto"/>
        <w:left w:val="none" w:sz="0" w:space="0" w:color="auto"/>
        <w:bottom w:val="none" w:sz="0" w:space="0" w:color="auto"/>
        <w:right w:val="none" w:sz="0" w:space="0" w:color="auto"/>
      </w:divBdr>
      <w:divsChild>
        <w:div w:id="316690030">
          <w:marLeft w:val="0"/>
          <w:marRight w:val="0"/>
          <w:marTop w:val="0"/>
          <w:marBottom w:val="0"/>
          <w:divBdr>
            <w:top w:val="none" w:sz="0" w:space="0" w:color="auto"/>
            <w:left w:val="none" w:sz="0" w:space="0" w:color="auto"/>
            <w:bottom w:val="none" w:sz="0" w:space="0" w:color="auto"/>
            <w:right w:val="none" w:sz="0" w:space="0" w:color="auto"/>
          </w:divBdr>
          <w:divsChild>
            <w:div w:id="316690015">
              <w:marLeft w:val="0"/>
              <w:marRight w:val="0"/>
              <w:marTop w:val="0"/>
              <w:marBottom w:val="0"/>
              <w:divBdr>
                <w:top w:val="none" w:sz="0" w:space="0" w:color="auto"/>
                <w:left w:val="none" w:sz="0" w:space="0" w:color="auto"/>
                <w:bottom w:val="none" w:sz="0" w:space="0" w:color="auto"/>
                <w:right w:val="none" w:sz="0" w:space="0" w:color="auto"/>
              </w:divBdr>
              <w:divsChild>
                <w:div w:id="316690041">
                  <w:marLeft w:val="0"/>
                  <w:marRight w:val="0"/>
                  <w:marTop w:val="0"/>
                  <w:marBottom w:val="0"/>
                  <w:divBdr>
                    <w:top w:val="none" w:sz="0" w:space="0" w:color="auto"/>
                    <w:left w:val="none" w:sz="0" w:space="0" w:color="auto"/>
                    <w:bottom w:val="none" w:sz="0" w:space="0" w:color="auto"/>
                    <w:right w:val="none" w:sz="0" w:space="0" w:color="auto"/>
                  </w:divBdr>
                  <w:divsChild>
                    <w:div w:id="3166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eyin.cn/plus/list.php?tid=93&amp;type=f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eyin.cn/plus/list.php?tid=27&amp;type=f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eyin.cn/plus/list.php?tid=20&amp;type=f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18</Pages>
  <Words>9503</Words>
  <Characters>2498</Characters>
  <Application>Microsoft Office Word</Application>
  <DocSecurity>0</DocSecurity>
  <Lines>20</Lines>
  <Paragraphs>23</Paragraphs>
  <ScaleCrop>false</ScaleCrop>
  <Company>www.xingtongkeji.com</Company>
  <LinksUpToDate>false</LinksUpToDate>
  <CharactersWithSpaces>11978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石家庄信息工程职业学院</dc:title>
  <dc:subject/>
  <dc:creator>微软用户</dc:creator>
  <cp:keywords/>
  <dc:description/>
  <cp:lastModifiedBy>USER</cp:lastModifiedBy>
  <cp:revision>160</cp:revision>
  <cp:lastPrinted>2012-06-28T01:42:00Z</cp:lastPrinted>
  <dcterms:created xsi:type="dcterms:W3CDTF">2016-07-07T00:51:00Z</dcterms:created>
  <dcterms:modified xsi:type="dcterms:W3CDTF">2016-07-11T07:24:00Z</dcterms:modified>
</cp:coreProperties>
</file>